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34BD" w14:textId="77777777" w:rsidR="00494825" w:rsidRPr="00B439FE" w:rsidRDefault="00494825" w:rsidP="00494825">
      <w:pPr>
        <w:pStyle w:val="Subtitle"/>
        <w:ind w:firstLine="0"/>
        <w:rPr>
          <w:sz w:val="28"/>
          <w:szCs w:val="28"/>
        </w:rPr>
      </w:pPr>
      <w:r w:rsidRPr="00B439FE">
        <w:rPr>
          <w:noProof/>
          <w:sz w:val="28"/>
          <w:szCs w:val="28"/>
        </w:rPr>
        <w:drawing>
          <wp:anchor distT="0" distB="0" distL="114300" distR="114300" simplePos="0" relativeHeight="251659264" behindDoc="1" locked="0" layoutInCell="1" allowOverlap="1" wp14:anchorId="5E83A69E" wp14:editId="7B9BEDBC">
            <wp:simplePos x="0" y="0"/>
            <wp:positionH relativeFrom="column">
              <wp:posOffset>2538095</wp:posOffset>
            </wp:positionH>
            <wp:positionV relativeFrom="paragraph">
              <wp:posOffset>17145</wp:posOffset>
            </wp:positionV>
            <wp:extent cx="723900" cy="774065"/>
            <wp:effectExtent l="0" t="0" r="0" b="6985"/>
            <wp:wrapTight wrapText="bothSides">
              <wp:wrapPolygon edited="0">
                <wp:start x="0" y="0"/>
                <wp:lineTo x="0" y="21263"/>
                <wp:lineTo x="21032" y="21263"/>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4065"/>
                    </a:xfrm>
                    <a:prstGeom prst="rect">
                      <a:avLst/>
                    </a:prstGeom>
                    <a:noFill/>
                    <a:ln>
                      <a:noFill/>
                    </a:ln>
                  </pic:spPr>
                </pic:pic>
              </a:graphicData>
            </a:graphic>
          </wp:anchor>
        </w:drawing>
      </w:r>
    </w:p>
    <w:p w14:paraId="183AEC89" w14:textId="77777777" w:rsidR="00494825" w:rsidRPr="00B439FE" w:rsidRDefault="00494825" w:rsidP="00494825">
      <w:pPr>
        <w:pStyle w:val="Subtitle"/>
        <w:pBdr>
          <w:bottom w:val="thinThickLargeGap" w:sz="24" w:space="1" w:color="auto"/>
        </w:pBdr>
        <w:ind w:firstLine="0"/>
        <w:rPr>
          <w:sz w:val="28"/>
          <w:szCs w:val="28"/>
        </w:rPr>
      </w:pPr>
    </w:p>
    <w:p w14:paraId="27910E40" w14:textId="77777777" w:rsidR="00494825" w:rsidRPr="00B439FE" w:rsidRDefault="00494825" w:rsidP="00494825">
      <w:pPr>
        <w:pStyle w:val="Subtitle"/>
        <w:pBdr>
          <w:bottom w:val="thinThickLargeGap" w:sz="24" w:space="1" w:color="auto"/>
        </w:pBdr>
        <w:ind w:firstLine="0"/>
        <w:rPr>
          <w:sz w:val="28"/>
          <w:szCs w:val="28"/>
        </w:rPr>
      </w:pPr>
    </w:p>
    <w:p w14:paraId="02DC75DC" w14:textId="77777777" w:rsidR="00494825" w:rsidRPr="00B439FE" w:rsidRDefault="00494825" w:rsidP="00494825">
      <w:pPr>
        <w:pStyle w:val="Subtitle"/>
        <w:pBdr>
          <w:bottom w:val="thinThickLargeGap" w:sz="24" w:space="1" w:color="auto"/>
        </w:pBdr>
        <w:ind w:firstLine="0"/>
        <w:rPr>
          <w:sz w:val="28"/>
          <w:szCs w:val="28"/>
        </w:rPr>
      </w:pPr>
    </w:p>
    <w:p w14:paraId="5EA22CC5" w14:textId="77777777" w:rsidR="00494825" w:rsidRPr="00B439FE" w:rsidRDefault="00494825" w:rsidP="00494825">
      <w:pPr>
        <w:pStyle w:val="Subtitle"/>
        <w:pBdr>
          <w:bottom w:val="thinThickLargeGap" w:sz="24" w:space="1" w:color="auto"/>
        </w:pBdr>
        <w:ind w:firstLine="0"/>
        <w:rPr>
          <w:sz w:val="28"/>
          <w:szCs w:val="28"/>
        </w:rPr>
      </w:pPr>
      <w:r w:rsidRPr="00B439FE">
        <w:rPr>
          <w:sz w:val="28"/>
          <w:szCs w:val="28"/>
        </w:rPr>
        <w:t>LATVIJAS ŠĶIRNES ZIRGU AUDZĒTĀJU ASOCIĀCIJA</w:t>
      </w:r>
    </w:p>
    <w:p w14:paraId="0E9C7616" w14:textId="77777777" w:rsidR="00494825" w:rsidRPr="00B439FE" w:rsidRDefault="00494825" w:rsidP="00494825">
      <w:pPr>
        <w:spacing w:after="0"/>
        <w:jc w:val="center"/>
        <w:rPr>
          <w:rFonts w:ascii="Times New Roman" w:hAnsi="Times New Roman" w:cs="Times New Roman"/>
          <w:sz w:val="24"/>
          <w:szCs w:val="24"/>
        </w:rPr>
      </w:pPr>
      <w:r w:rsidRPr="00B439FE">
        <w:rPr>
          <w:rFonts w:ascii="Times New Roman" w:hAnsi="Times New Roman" w:cs="Times New Roman"/>
          <w:sz w:val="24"/>
          <w:szCs w:val="24"/>
        </w:rPr>
        <w:t>Reģ.Nr.40008081480, Kalnabeites 8, Siguldas pagasts, Siguldas novads</w:t>
      </w:r>
    </w:p>
    <w:p w14:paraId="236ADF6B" w14:textId="77777777" w:rsidR="00494825" w:rsidRPr="00B439FE" w:rsidRDefault="00494825" w:rsidP="001B59E1">
      <w:pPr>
        <w:spacing w:after="0" w:line="240" w:lineRule="auto"/>
        <w:jc w:val="both"/>
        <w:rPr>
          <w:rFonts w:ascii="Times New Roman" w:hAnsi="Times New Roman" w:cs="Times New Roman"/>
          <w:color w:val="000000"/>
        </w:rPr>
      </w:pPr>
    </w:p>
    <w:p w14:paraId="5609D2E7" w14:textId="7BAF9938" w:rsidR="001B59E1" w:rsidRPr="00B439FE" w:rsidRDefault="001B59E1" w:rsidP="001B59E1">
      <w:pPr>
        <w:spacing w:after="0" w:line="240" w:lineRule="auto"/>
        <w:jc w:val="center"/>
        <w:rPr>
          <w:rFonts w:ascii="Times New Roman" w:hAnsi="Times New Roman" w:cs="Times New Roman"/>
          <w:b/>
          <w:sz w:val="28"/>
          <w:szCs w:val="28"/>
        </w:rPr>
      </w:pPr>
      <w:r w:rsidRPr="00B439FE">
        <w:rPr>
          <w:rFonts w:ascii="Times New Roman" w:hAnsi="Times New Roman" w:cs="Times New Roman"/>
          <w:b/>
          <w:sz w:val="28"/>
          <w:szCs w:val="28"/>
        </w:rPr>
        <w:t xml:space="preserve">Latvijas </w:t>
      </w:r>
      <w:r w:rsidR="003E4AA2">
        <w:rPr>
          <w:rFonts w:ascii="Times New Roman" w:hAnsi="Times New Roman" w:cs="Times New Roman"/>
          <w:b/>
          <w:sz w:val="28"/>
          <w:szCs w:val="28"/>
        </w:rPr>
        <w:t xml:space="preserve">siltasiņu </w:t>
      </w:r>
      <w:r w:rsidRPr="00B439FE">
        <w:rPr>
          <w:rFonts w:ascii="Times New Roman" w:hAnsi="Times New Roman" w:cs="Times New Roman"/>
          <w:b/>
          <w:sz w:val="28"/>
          <w:szCs w:val="28"/>
        </w:rPr>
        <w:t xml:space="preserve">zirgu šķirnes </w:t>
      </w:r>
      <w:r w:rsidR="003E4AA2">
        <w:rPr>
          <w:rFonts w:ascii="Times New Roman" w:hAnsi="Times New Roman" w:cs="Times New Roman"/>
          <w:b/>
          <w:sz w:val="28"/>
          <w:szCs w:val="28"/>
        </w:rPr>
        <w:t>braucamā tipa audzēšanas</w:t>
      </w:r>
      <w:r w:rsidRPr="00B439FE">
        <w:rPr>
          <w:rFonts w:ascii="Times New Roman" w:hAnsi="Times New Roman" w:cs="Times New Roman"/>
          <w:b/>
          <w:sz w:val="28"/>
          <w:szCs w:val="28"/>
        </w:rPr>
        <w:t xml:space="preserve"> programmas rezultāti 20</w:t>
      </w:r>
      <w:r w:rsidR="00F8477B">
        <w:rPr>
          <w:rFonts w:ascii="Times New Roman" w:hAnsi="Times New Roman" w:cs="Times New Roman"/>
          <w:b/>
          <w:sz w:val="28"/>
          <w:szCs w:val="28"/>
        </w:rPr>
        <w:t>2</w:t>
      </w:r>
      <w:r w:rsidR="00D5056F">
        <w:rPr>
          <w:rFonts w:ascii="Times New Roman" w:hAnsi="Times New Roman" w:cs="Times New Roman"/>
          <w:b/>
          <w:sz w:val="28"/>
          <w:szCs w:val="28"/>
        </w:rPr>
        <w:t>1</w:t>
      </w:r>
      <w:r w:rsidRPr="00B439FE">
        <w:rPr>
          <w:rFonts w:ascii="Times New Roman" w:hAnsi="Times New Roman" w:cs="Times New Roman"/>
          <w:b/>
          <w:sz w:val="28"/>
          <w:szCs w:val="28"/>
        </w:rPr>
        <w:t>.gadā.</w:t>
      </w:r>
    </w:p>
    <w:p w14:paraId="51ECC940" w14:textId="77777777" w:rsidR="001B59E1" w:rsidRPr="00B439FE" w:rsidRDefault="001B59E1" w:rsidP="001B59E1">
      <w:pPr>
        <w:spacing w:after="0" w:line="240" w:lineRule="auto"/>
        <w:rPr>
          <w:rFonts w:ascii="Times New Roman" w:hAnsi="Times New Roman" w:cs="Times New Roman"/>
          <w:color w:val="000000"/>
          <w:sz w:val="24"/>
        </w:rPr>
      </w:pPr>
    </w:p>
    <w:p w14:paraId="03F17438" w14:textId="06B50B00" w:rsidR="001B59E1" w:rsidRPr="00B439FE" w:rsidRDefault="007B7D09" w:rsidP="002B51CD">
      <w:pPr>
        <w:spacing w:after="0" w:line="240" w:lineRule="auto"/>
        <w:ind w:firstLine="567"/>
        <w:rPr>
          <w:rFonts w:ascii="Times New Roman" w:hAnsi="Times New Roman" w:cs="Times New Roman"/>
        </w:rPr>
      </w:pPr>
      <w:r>
        <w:rPr>
          <w:rFonts w:ascii="Times New Roman" w:hAnsi="Times New Roman" w:cs="Times New Roman"/>
          <w:color w:val="000000" w:themeColor="text1"/>
          <w:sz w:val="24"/>
        </w:rPr>
        <w:t xml:space="preserve">Pavisam </w:t>
      </w:r>
      <w:r w:rsidR="001B59E1" w:rsidRPr="00956AD6">
        <w:rPr>
          <w:rFonts w:ascii="Times New Roman" w:hAnsi="Times New Roman" w:cs="Times New Roman"/>
          <w:color w:val="000000" w:themeColor="text1"/>
          <w:sz w:val="24"/>
        </w:rPr>
        <w:t>20</w:t>
      </w:r>
      <w:r w:rsidR="00F8477B">
        <w:rPr>
          <w:rFonts w:ascii="Times New Roman" w:hAnsi="Times New Roman" w:cs="Times New Roman"/>
          <w:color w:val="000000" w:themeColor="text1"/>
          <w:sz w:val="24"/>
        </w:rPr>
        <w:t>2</w:t>
      </w:r>
      <w:r w:rsidR="00D5056F">
        <w:rPr>
          <w:rFonts w:ascii="Times New Roman" w:hAnsi="Times New Roman" w:cs="Times New Roman"/>
          <w:color w:val="000000" w:themeColor="text1"/>
          <w:sz w:val="24"/>
        </w:rPr>
        <w:t>1</w:t>
      </w:r>
      <w:r w:rsidR="001B59E1" w:rsidRPr="00956AD6">
        <w:rPr>
          <w:rFonts w:ascii="Times New Roman" w:hAnsi="Times New Roman" w:cs="Times New Roman"/>
          <w:color w:val="000000" w:themeColor="text1"/>
          <w:sz w:val="24"/>
        </w:rPr>
        <w:t xml:space="preserve">.gadā LŠZAA ir </w:t>
      </w:r>
      <w:r w:rsidR="00D5056F" w:rsidRPr="00D5056F">
        <w:rPr>
          <w:rFonts w:ascii="Times New Roman" w:hAnsi="Times New Roman" w:cs="Times New Roman"/>
          <w:b/>
          <w:bCs/>
          <w:color w:val="000000" w:themeColor="text1"/>
          <w:sz w:val="24"/>
          <w:szCs w:val="28"/>
        </w:rPr>
        <w:t>239</w:t>
      </w:r>
      <w:r w:rsidR="001B59E1" w:rsidRPr="00956AD6">
        <w:rPr>
          <w:rFonts w:ascii="Times New Roman" w:hAnsi="Times New Roman" w:cs="Times New Roman"/>
          <w:color w:val="000000" w:themeColor="text1"/>
          <w:sz w:val="24"/>
        </w:rPr>
        <w:t xml:space="preserve"> pārraudzības ganāmpulki, </w:t>
      </w:r>
      <w:r>
        <w:rPr>
          <w:rFonts w:ascii="Times New Roman" w:hAnsi="Times New Roman" w:cs="Times New Roman"/>
          <w:color w:val="000000" w:themeColor="text1"/>
          <w:sz w:val="24"/>
        </w:rPr>
        <w:t xml:space="preserve">no kuriem </w:t>
      </w:r>
      <w:r w:rsidR="00DC6F0F">
        <w:rPr>
          <w:rFonts w:ascii="Times New Roman" w:hAnsi="Times New Roman" w:cs="Times New Roman"/>
          <w:color w:val="000000" w:themeColor="text1"/>
          <w:sz w:val="24"/>
        </w:rPr>
        <w:t xml:space="preserve">apmēram </w:t>
      </w:r>
      <w:r w:rsidR="001764FD">
        <w:rPr>
          <w:rFonts w:ascii="Times New Roman" w:hAnsi="Times New Roman" w:cs="Times New Roman"/>
          <w:b/>
          <w:color w:val="000000" w:themeColor="text1"/>
          <w:sz w:val="24"/>
        </w:rPr>
        <w:t>50</w:t>
      </w:r>
      <w:r w:rsidR="003E4AA2">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ī</w:t>
      </w:r>
      <w:r w:rsidR="001B59E1" w:rsidRPr="00956AD6">
        <w:rPr>
          <w:rFonts w:ascii="Times New Roman" w:hAnsi="Times New Roman" w:cs="Times New Roman"/>
          <w:color w:val="000000" w:themeColor="text1"/>
          <w:sz w:val="24"/>
        </w:rPr>
        <w:t xml:space="preserve">steno </w:t>
      </w:r>
      <w:r w:rsidR="00A4301E" w:rsidRPr="00A4301E">
        <w:rPr>
          <w:rFonts w:ascii="Times New Roman" w:hAnsi="Times New Roman" w:cs="Times New Roman"/>
          <w:color w:val="000000" w:themeColor="text1"/>
          <w:sz w:val="24"/>
          <w:szCs w:val="28"/>
        </w:rPr>
        <w:t>Latvijas siltasiņu zirgu šķirnes bra</w:t>
      </w:r>
      <w:r w:rsidR="00A4301E">
        <w:rPr>
          <w:rFonts w:ascii="Times New Roman" w:hAnsi="Times New Roman" w:cs="Times New Roman"/>
          <w:color w:val="000000" w:themeColor="text1"/>
          <w:sz w:val="24"/>
          <w:szCs w:val="28"/>
        </w:rPr>
        <w:t>ucamā</w:t>
      </w:r>
      <w:r w:rsidR="00D5056F" w:rsidRPr="00D5056F">
        <w:rPr>
          <w:rFonts w:ascii="Times New Roman" w:hAnsi="Times New Roman" w:cs="Times New Roman"/>
          <w:color w:val="000000" w:themeColor="text1"/>
          <w:sz w:val="24"/>
          <w:szCs w:val="28"/>
        </w:rPr>
        <w:t xml:space="preserve"> </w:t>
      </w:r>
      <w:r w:rsidR="00A4301E">
        <w:rPr>
          <w:rFonts w:ascii="Times New Roman" w:hAnsi="Times New Roman" w:cs="Times New Roman"/>
          <w:color w:val="000000" w:themeColor="text1"/>
          <w:sz w:val="24"/>
          <w:szCs w:val="28"/>
        </w:rPr>
        <w:t xml:space="preserve"> tipa audzēšanas programmu.</w:t>
      </w:r>
    </w:p>
    <w:p w14:paraId="61044542" w14:textId="7447DBD7" w:rsidR="001B59E1" w:rsidRDefault="001764FD" w:rsidP="001B59E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To skaitā ir</w:t>
      </w:r>
      <w:r w:rsidR="00DC6F0F">
        <w:rPr>
          <w:rFonts w:ascii="Times New Roman" w:hAnsi="Times New Roman" w:cs="Times New Roman"/>
          <w:color w:val="000000" w:themeColor="text1"/>
        </w:rPr>
        <w:t xml:space="preserve"> </w:t>
      </w:r>
      <w:r w:rsidR="00D5056F">
        <w:rPr>
          <w:rFonts w:ascii="Times New Roman" w:hAnsi="Times New Roman" w:cs="Times New Roman"/>
          <w:b/>
          <w:color w:val="000000" w:themeColor="text1"/>
        </w:rPr>
        <w:t>4</w:t>
      </w:r>
      <w:r w:rsidR="001B59E1" w:rsidRPr="00956AD6">
        <w:rPr>
          <w:rFonts w:ascii="Times New Roman" w:hAnsi="Times New Roman" w:cs="Times New Roman"/>
          <w:color w:val="000000" w:themeColor="text1"/>
        </w:rPr>
        <w:t xml:space="preserve"> šķirnes zirgu audzēšanas saimniecības. Saimniecību ganāmpulki ir reģistrēti, un dzīvnieki apzīmēti atbilstoši normatīvo aktu prasībām par lauksaimniecības dzīvnieku, to ganāmpulku un novietņu reģistrēšanas kārtību, kā arī lauksaimniecības dzīvnieku apzīmēšanas kārtību.</w:t>
      </w:r>
    </w:p>
    <w:p w14:paraId="7BE1E8AA" w14:textId="77777777" w:rsidR="00A27117" w:rsidRDefault="00A27117" w:rsidP="001B59E1">
      <w:pPr>
        <w:pStyle w:val="Default"/>
        <w:jc w:val="both"/>
        <w:rPr>
          <w:rFonts w:ascii="Times New Roman" w:hAnsi="Times New Roman" w:cs="Times New Roman"/>
          <w:color w:val="000000" w:themeColor="text1"/>
        </w:rPr>
      </w:pPr>
    </w:p>
    <w:p w14:paraId="24A7ACFB" w14:textId="77777777" w:rsidR="008900AE" w:rsidRDefault="00A27117" w:rsidP="00A2711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LŠZAA šķirnes saimniecības, kuras piedalās LSB audzēšanas programmā</w:t>
      </w:r>
    </w:p>
    <w:p w14:paraId="4FA3F053" w14:textId="77777777" w:rsidR="00A27117" w:rsidRDefault="00A27117" w:rsidP="00A27117">
      <w:pPr>
        <w:spacing w:after="0"/>
        <w:jc w:val="center"/>
        <w:rPr>
          <w:rFonts w:ascii="Times New Roman" w:hAnsi="Times New Roman" w:cs="Times New Roman"/>
          <w:b/>
          <w:color w:val="000000" w:themeColor="text1"/>
          <w:sz w:val="24"/>
          <w:szCs w:val="24"/>
        </w:rPr>
      </w:pPr>
    </w:p>
    <w:p w14:paraId="5F478381" w14:textId="77777777" w:rsidR="00A27117" w:rsidRDefault="00A27117" w:rsidP="001B59E1">
      <w:pPr>
        <w:spacing w:after="0"/>
        <w:jc w:val="center"/>
        <w:rPr>
          <w:rFonts w:ascii="Times New Roman" w:hAnsi="Times New Roman" w:cs="Times New Roman"/>
          <w:b/>
          <w:color w:val="000000" w:themeColor="text1"/>
          <w:sz w:val="24"/>
          <w:szCs w:val="24"/>
        </w:rPr>
      </w:pPr>
    </w:p>
    <w:p w14:paraId="1974636C" w14:textId="58F89398" w:rsidR="003E4AA2" w:rsidRDefault="003E4AA2" w:rsidP="00D5056F">
      <w:pPr>
        <w:spacing w:after="0"/>
        <w:jc w:val="center"/>
        <w:rPr>
          <w:rFonts w:ascii="Times New Roman" w:hAnsi="Times New Roman" w:cs="Times New Roman"/>
          <w:b/>
          <w:color w:val="000000" w:themeColor="text1"/>
          <w:sz w:val="24"/>
          <w:szCs w:val="24"/>
        </w:rPr>
      </w:pPr>
    </w:p>
    <w:tbl>
      <w:tblPr>
        <w:tblpPr w:leftFromText="180" w:rightFromText="180" w:vertAnchor="page" w:horzAnchor="margin" w:tblpXSpec="center" w:tblpY="6616"/>
        <w:tblW w:w="900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744"/>
        <w:gridCol w:w="1455"/>
        <w:gridCol w:w="1974"/>
        <w:gridCol w:w="1512"/>
        <w:gridCol w:w="1159"/>
        <w:gridCol w:w="2162"/>
      </w:tblGrid>
      <w:tr w:rsidR="00AE1AD9" w:rsidRPr="00956AD6" w14:paraId="33C4865B" w14:textId="77777777" w:rsidTr="00AE1AD9">
        <w:trPr>
          <w:trHeight w:val="344"/>
          <w:tblCellSpacing w:w="7" w:type="dxa"/>
        </w:trPr>
        <w:tc>
          <w:tcPr>
            <w:tcW w:w="723" w:type="dxa"/>
            <w:shd w:val="clear" w:color="auto" w:fill="FFFFFF"/>
          </w:tcPr>
          <w:p w14:paraId="2116D751" w14:textId="77777777" w:rsidR="00AE1AD9" w:rsidRPr="00956AD6" w:rsidRDefault="00AE1AD9" w:rsidP="008900AE">
            <w:pPr>
              <w:spacing w:after="0" w:line="240" w:lineRule="auto"/>
              <w:jc w:val="center"/>
              <w:rPr>
                <w:rFonts w:ascii="Times New Roman" w:eastAsia="Times New Roman" w:hAnsi="Times New Roman" w:cs="Times New Roman"/>
                <w:bCs/>
                <w:color w:val="000000" w:themeColor="text1"/>
                <w:sz w:val="20"/>
              </w:rPr>
            </w:pPr>
            <w:r w:rsidRPr="00956AD6">
              <w:rPr>
                <w:rFonts w:ascii="Times New Roman" w:eastAsia="Times New Roman" w:hAnsi="Times New Roman" w:cs="Times New Roman"/>
                <w:bCs/>
                <w:color w:val="000000" w:themeColor="text1"/>
                <w:sz w:val="20"/>
              </w:rPr>
              <w:t>N.p.k.</w:t>
            </w:r>
          </w:p>
        </w:tc>
        <w:tc>
          <w:tcPr>
            <w:tcW w:w="1441" w:type="dxa"/>
            <w:shd w:val="clear" w:color="auto" w:fill="FFFFFF"/>
            <w:vAlign w:val="center"/>
          </w:tcPr>
          <w:p w14:paraId="044EF0EE" w14:textId="77777777" w:rsidR="00AE1AD9" w:rsidRPr="00956AD6" w:rsidRDefault="00AE1AD9" w:rsidP="008900AE">
            <w:pPr>
              <w:spacing w:after="0" w:line="240" w:lineRule="auto"/>
              <w:jc w:val="center"/>
              <w:rPr>
                <w:rFonts w:ascii="Times New Roman" w:eastAsia="Times New Roman" w:hAnsi="Times New Roman" w:cs="Times New Roman"/>
                <w:color w:val="000000" w:themeColor="text1"/>
                <w:sz w:val="20"/>
              </w:rPr>
            </w:pPr>
            <w:r w:rsidRPr="00956AD6">
              <w:rPr>
                <w:rFonts w:ascii="Times New Roman" w:eastAsia="Times New Roman" w:hAnsi="Times New Roman" w:cs="Times New Roman"/>
                <w:b/>
                <w:bCs/>
                <w:color w:val="000000" w:themeColor="text1"/>
                <w:sz w:val="20"/>
              </w:rPr>
              <w:t>Ganāmpulka Nr.</w:t>
            </w:r>
          </w:p>
        </w:tc>
        <w:tc>
          <w:tcPr>
            <w:tcW w:w="1960" w:type="dxa"/>
            <w:shd w:val="clear" w:color="auto" w:fill="FFFFFF"/>
            <w:vAlign w:val="center"/>
          </w:tcPr>
          <w:p w14:paraId="637D9E45" w14:textId="77777777" w:rsidR="00AE1AD9" w:rsidRPr="00956AD6" w:rsidRDefault="00AE1AD9" w:rsidP="008900AE">
            <w:pPr>
              <w:spacing w:after="0" w:line="240" w:lineRule="auto"/>
              <w:jc w:val="center"/>
              <w:rPr>
                <w:rFonts w:ascii="Times New Roman" w:eastAsia="Times New Roman" w:hAnsi="Times New Roman" w:cs="Times New Roman"/>
                <w:color w:val="000000" w:themeColor="text1"/>
                <w:sz w:val="20"/>
              </w:rPr>
            </w:pPr>
            <w:r w:rsidRPr="00956AD6">
              <w:rPr>
                <w:rFonts w:ascii="Times New Roman" w:eastAsia="Times New Roman" w:hAnsi="Times New Roman" w:cs="Times New Roman"/>
                <w:b/>
                <w:bCs/>
                <w:color w:val="000000" w:themeColor="text1"/>
                <w:sz w:val="20"/>
              </w:rPr>
              <w:t>Saimniecības</w:t>
            </w:r>
            <w:r w:rsidRPr="00956AD6">
              <w:rPr>
                <w:rFonts w:ascii="Times New Roman" w:eastAsia="Times New Roman" w:hAnsi="Times New Roman" w:cs="Times New Roman"/>
                <w:color w:val="000000" w:themeColor="text1"/>
                <w:sz w:val="20"/>
              </w:rPr>
              <w:br/>
            </w:r>
            <w:r w:rsidRPr="00956AD6">
              <w:rPr>
                <w:rFonts w:ascii="Times New Roman" w:eastAsia="Times New Roman" w:hAnsi="Times New Roman" w:cs="Times New Roman"/>
                <w:b/>
                <w:bCs/>
                <w:color w:val="000000" w:themeColor="text1"/>
                <w:sz w:val="20"/>
              </w:rPr>
              <w:t>nosaukums</w:t>
            </w:r>
          </w:p>
        </w:tc>
        <w:tc>
          <w:tcPr>
            <w:tcW w:w="1498" w:type="dxa"/>
            <w:shd w:val="clear" w:color="auto" w:fill="FFFFFF"/>
            <w:vAlign w:val="center"/>
            <w:hideMark/>
          </w:tcPr>
          <w:p w14:paraId="652DA5AA" w14:textId="77777777" w:rsidR="00AE1AD9" w:rsidRPr="00956AD6" w:rsidRDefault="00AE1AD9" w:rsidP="008900AE">
            <w:pPr>
              <w:spacing w:after="0" w:line="240" w:lineRule="auto"/>
              <w:jc w:val="center"/>
              <w:rPr>
                <w:rFonts w:ascii="Times New Roman" w:eastAsia="Times New Roman" w:hAnsi="Times New Roman" w:cs="Times New Roman"/>
                <w:color w:val="000000" w:themeColor="text1"/>
                <w:sz w:val="20"/>
              </w:rPr>
            </w:pPr>
            <w:r w:rsidRPr="00956AD6">
              <w:rPr>
                <w:rFonts w:ascii="Times New Roman" w:eastAsia="Times New Roman" w:hAnsi="Times New Roman" w:cs="Times New Roman"/>
                <w:b/>
                <w:bCs/>
                <w:color w:val="000000" w:themeColor="text1"/>
                <w:sz w:val="20"/>
              </w:rPr>
              <w:t>Novads</w:t>
            </w:r>
          </w:p>
        </w:tc>
        <w:tc>
          <w:tcPr>
            <w:tcW w:w="1145" w:type="dxa"/>
            <w:shd w:val="clear" w:color="auto" w:fill="FFFFFF"/>
            <w:vAlign w:val="center"/>
            <w:hideMark/>
          </w:tcPr>
          <w:p w14:paraId="23395A7A" w14:textId="77777777" w:rsidR="00AE1AD9" w:rsidRPr="00956AD6" w:rsidRDefault="00AE1AD9" w:rsidP="008900AE">
            <w:pPr>
              <w:spacing w:after="0" w:line="240" w:lineRule="auto"/>
              <w:jc w:val="center"/>
              <w:rPr>
                <w:rFonts w:ascii="Times New Roman" w:eastAsia="Times New Roman" w:hAnsi="Times New Roman" w:cs="Times New Roman"/>
                <w:color w:val="000000" w:themeColor="text1"/>
                <w:sz w:val="20"/>
              </w:rPr>
            </w:pPr>
            <w:r w:rsidRPr="00956AD6">
              <w:rPr>
                <w:rFonts w:ascii="Times New Roman" w:eastAsia="Times New Roman" w:hAnsi="Times New Roman" w:cs="Times New Roman"/>
                <w:b/>
                <w:bCs/>
                <w:color w:val="000000" w:themeColor="text1"/>
                <w:sz w:val="20"/>
              </w:rPr>
              <w:t>Šķirne</w:t>
            </w:r>
          </w:p>
        </w:tc>
        <w:tc>
          <w:tcPr>
            <w:tcW w:w="2141" w:type="dxa"/>
            <w:shd w:val="clear" w:color="auto" w:fill="FFFFFF"/>
            <w:vAlign w:val="center"/>
          </w:tcPr>
          <w:p w14:paraId="6A50CD7D" w14:textId="77777777" w:rsidR="00AE1AD9" w:rsidRPr="00956AD6" w:rsidRDefault="00AE1AD9" w:rsidP="008900AE">
            <w:pPr>
              <w:spacing w:after="0" w:line="240" w:lineRule="auto"/>
              <w:jc w:val="center"/>
              <w:rPr>
                <w:rFonts w:ascii="Times New Roman" w:eastAsia="Times New Roman" w:hAnsi="Times New Roman" w:cs="Times New Roman"/>
                <w:b/>
                <w:color w:val="000000" w:themeColor="text1"/>
                <w:sz w:val="20"/>
              </w:rPr>
            </w:pPr>
            <w:r w:rsidRPr="00956AD6">
              <w:rPr>
                <w:rFonts w:ascii="Times New Roman" w:eastAsia="Times New Roman" w:hAnsi="Times New Roman" w:cs="Times New Roman"/>
                <w:b/>
                <w:color w:val="000000" w:themeColor="text1"/>
                <w:sz w:val="20"/>
              </w:rPr>
              <w:t>Piešķirts statuss</w:t>
            </w:r>
          </w:p>
        </w:tc>
      </w:tr>
      <w:tr w:rsidR="00AE1AD9" w:rsidRPr="00956AD6" w14:paraId="15AD2AF8" w14:textId="77777777" w:rsidTr="00AE1AD9">
        <w:trPr>
          <w:trHeight w:val="158"/>
          <w:tblCellSpacing w:w="7" w:type="dxa"/>
        </w:trPr>
        <w:tc>
          <w:tcPr>
            <w:tcW w:w="723" w:type="dxa"/>
            <w:shd w:val="clear" w:color="auto" w:fill="FFFFFF"/>
            <w:vAlign w:val="center"/>
          </w:tcPr>
          <w:p w14:paraId="15632355"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1.</w:t>
            </w:r>
          </w:p>
        </w:tc>
        <w:tc>
          <w:tcPr>
            <w:tcW w:w="1441" w:type="dxa"/>
            <w:shd w:val="clear" w:color="auto" w:fill="FFFFFF"/>
            <w:vAlign w:val="center"/>
          </w:tcPr>
          <w:p w14:paraId="174F384B"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LV0006130</w:t>
            </w:r>
          </w:p>
        </w:tc>
        <w:tc>
          <w:tcPr>
            <w:tcW w:w="1960" w:type="dxa"/>
            <w:shd w:val="clear" w:color="auto" w:fill="FFFFFF"/>
            <w:vAlign w:val="center"/>
          </w:tcPr>
          <w:p w14:paraId="552F4280" w14:textId="77777777" w:rsidR="00AE1AD9" w:rsidRPr="00D5056F" w:rsidRDefault="00AE1AD9" w:rsidP="0041505B">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Juridiska persona</w:t>
            </w:r>
          </w:p>
        </w:tc>
        <w:tc>
          <w:tcPr>
            <w:tcW w:w="1498" w:type="dxa"/>
            <w:shd w:val="clear" w:color="auto" w:fill="FFFFFF"/>
            <w:vAlign w:val="center"/>
          </w:tcPr>
          <w:p w14:paraId="11171D9E"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Jaunjelgavas</w:t>
            </w:r>
          </w:p>
        </w:tc>
        <w:tc>
          <w:tcPr>
            <w:tcW w:w="1145" w:type="dxa"/>
            <w:shd w:val="clear" w:color="auto" w:fill="92D050"/>
            <w:vAlign w:val="center"/>
          </w:tcPr>
          <w:p w14:paraId="3ED7E634"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LS, LSB</w:t>
            </w:r>
          </w:p>
        </w:tc>
        <w:tc>
          <w:tcPr>
            <w:tcW w:w="2141" w:type="dxa"/>
            <w:shd w:val="clear" w:color="auto" w:fill="FFFFFF"/>
            <w:vAlign w:val="center"/>
          </w:tcPr>
          <w:p w14:paraId="7BA72E61"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12.07.2007</w:t>
            </w:r>
          </w:p>
          <w:p w14:paraId="57AB491B"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Šķirnes saimniecība</w:t>
            </w:r>
          </w:p>
        </w:tc>
      </w:tr>
      <w:tr w:rsidR="00AE1AD9" w:rsidRPr="00956AD6" w14:paraId="7BD1F818" w14:textId="77777777" w:rsidTr="00AE1AD9">
        <w:trPr>
          <w:trHeight w:val="148"/>
          <w:tblCellSpacing w:w="7" w:type="dxa"/>
        </w:trPr>
        <w:tc>
          <w:tcPr>
            <w:tcW w:w="723" w:type="dxa"/>
            <w:shd w:val="clear" w:color="auto" w:fill="FFFFFF"/>
            <w:vAlign w:val="center"/>
          </w:tcPr>
          <w:p w14:paraId="2F56178E"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2.</w:t>
            </w:r>
          </w:p>
        </w:tc>
        <w:tc>
          <w:tcPr>
            <w:tcW w:w="1441" w:type="dxa"/>
            <w:shd w:val="clear" w:color="auto" w:fill="FFFFFF"/>
            <w:vAlign w:val="center"/>
          </w:tcPr>
          <w:p w14:paraId="14D2638D"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LV0208479</w:t>
            </w:r>
          </w:p>
        </w:tc>
        <w:tc>
          <w:tcPr>
            <w:tcW w:w="1960" w:type="dxa"/>
            <w:shd w:val="clear" w:color="auto" w:fill="FFFFFF"/>
            <w:vAlign w:val="center"/>
          </w:tcPr>
          <w:p w14:paraId="6641DE34"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Fiziska persona</w:t>
            </w:r>
          </w:p>
        </w:tc>
        <w:tc>
          <w:tcPr>
            <w:tcW w:w="1498" w:type="dxa"/>
            <w:shd w:val="clear" w:color="auto" w:fill="FFFFFF"/>
            <w:vAlign w:val="center"/>
          </w:tcPr>
          <w:p w14:paraId="07F663C2"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Krāslavas</w:t>
            </w:r>
          </w:p>
        </w:tc>
        <w:tc>
          <w:tcPr>
            <w:tcW w:w="1145" w:type="dxa"/>
            <w:shd w:val="clear" w:color="auto" w:fill="92D050"/>
            <w:vAlign w:val="center"/>
          </w:tcPr>
          <w:p w14:paraId="125DCE6A"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LSB</w:t>
            </w:r>
          </w:p>
        </w:tc>
        <w:tc>
          <w:tcPr>
            <w:tcW w:w="2141" w:type="dxa"/>
            <w:shd w:val="clear" w:color="auto" w:fill="FFFFFF"/>
            <w:vAlign w:val="center"/>
          </w:tcPr>
          <w:p w14:paraId="33C4702E"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30.06.2017</w:t>
            </w:r>
          </w:p>
          <w:p w14:paraId="12106CFB"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Šķirnes saimniecība</w:t>
            </w:r>
          </w:p>
        </w:tc>
      </w:tr>
      <w:tr w:rsidR="00AE1AD9" w:rsidRPr="00956AD6" w14:paraId="624206D0" w14:textId="77777777" w:rsidTr="00AE1AD9">
        <w:trPr>
          <w:trHeight w:val="148"/>
          <w:tblCellSpacing w:w="7" w:type="dxa"/>
        </w:trPr>
        <w:tc>
          <w:tcPr>
            <w:tcW w:w="723" w:type="dxa"/>
            <w:shd w:val="clear" w:color="auto" w:fill="FFFFFF"/>
            <w:vAlign w:val="center"/>
          </w:tcPr>
          <w:p w14:paraId="4127A010"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3.</w:t>
            </w:r>
          </w:p>
        </w:tc>
        <w:tc>
          <w:tcPr>
            <w:tcW w:w="1441" w:type="dxa"/>
            <w:shd w:val="clear" w:color="auto" w:fill="FFFFFF"/>
            <w:vAlign w:val="center"/>
          </w:tcPr>
          <w:p w14:paraId="28345CA8"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LV0607812</w:t>
            </w:r>
          </w:p>
        </w:tc>
        <w:tc>
          <w:tcPr>
            <w:tcW w:w="1960" w:type="dxa"/>
            <w:shd w:val="clear" w:color="auto" w:fill="FFFFFF"/>
            <w:vAlign w:val="center"/>
          </w:tcPr>
          <w:p w14:paraId="7BD36082"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Fiziska persona</w:t>
            </w:r>
          </w:p>
        </w:tc>
        <w:tc>
          <w:tcPr>
            <w:tcW w:w="1498" w:type="dxa"/>
            <w:shd w:val="clear" w:color="auto" w:fill="FFFFFF"/>
            <w:vAlign w:val="center"/>
          </w:tcPr>
          <w:p w14:paraId="772A665E"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Dobeles</w:t>
            </w:r>
          </w:p>
        </w:tc>
        <w:tc>
          <w:tcPr>
            <w:tcW w:w="1145" w:type="dxa"/>
            <w:shd w:val="clear" w:color="auto" w:fill="92D050"/>
            <w:vAlign w:val="center"/>
          </w:tcPr>
          <w:p w14:paraId="30A609D4" w14:textId="77777777" w:rsidR="00AE1AD9" w:rsidRPr="00D5056F" w:rsidRDefault="00AE1AD9" w:rsidP="008900AE">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eastAsia="Times New Roman" w:hAnsi="Times New Roman" w:cs="Times New Roman"/>
                <w:color w:val="000000" w:themeColor="text1"/>
                <w:sz w:val="20"/>
                <w:szCs w:val="20"/>
              </w:rPr>
              <w:t>LS, LSB</w:t>
            </w:r>
          </w:p>
        </w:tc>
        <w:tc>
          <w:tcPr>
            <w:tcW w:w="2141" w:type="dxa"/>
            <w:shd w:val="clear" w:color="auto" w:fill="FFFFFF"/>
            <w:vAlign w:val="center"/>
          </w:tcPr>
          <w:p w14:paraId="6CD3D039" w14:textId="77777777"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29.06.2018</w:t>
            </w:r>
          </w:p>
          <w:p w14:paraId="14E7FC1E" w14:textId="0DA121C1" w:rsidR="00AE1AD9" w:rsidRPr="00D5056F" w:rsidRDefault="00AE1AD9" w:rsidP="008900AE">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Šķirnes saimniecība</w:t>
            </w:r>
          </w:p>
        </w:tc>
      </w:tr>
      <w:tr w:rsidR="00AE1AD9" w:rsidRPr="00956AD6" w14:paraId="378502B8" w14:textId="77777777" w:rsidTr="00AE1AD9">
        <w:trPr>
          <w:trHeight w:val="148"/>
          <w:tblCellSpacing w:w="7" w:type="dxa"/>
        </w:trPr>
        <w:tc>
          <w:tcPr>
            <w:tcW w:w="723" w:type="dxa"/>
            <w:shd w:val="clear" w:color="auto" w:fill="FFFFFF"/>
          </w:tcPr>
          <w:p w14:paraId="0C3F13A6" w14:textId="2E7F8BDD" w:rsidR="00AE1AD9" w:rsidRPr="00D5056F" w:rsidRDefault="00AE1AD9" w:rsidP="00D5056F">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4</w:t>
            </w:r>
            <w:r w:rsidRPr="00D5056F">
              <w:rPr>
                <w:rFonts w:ascii="Times New Roman" w:hAnsi="Times New Roman" w:cs="Times New Roman"/>
                <w:sz w:val="20"/>
                <w:szCs w:val="20"/>
              </w:rPr>
              <w:t>.</w:t>
            </w:r>
          </w:p>
        </w:tc>
        <w:tc>
          <w:tcPr>
            <w:tcW w:w="1441" w:type="dxa"/>
            <w:shd w:val="clear" w:color="auto" w:fill="FFFFFF"/>
          </w:tcPr>
          <w:p w14:paraId="6AE17BC1" w14:textId="0773619F" w:rsidR="00AE1AD9" w:rsidRPr="00D5056F" w:rsidRDefault="00AE1AD9" w:rsidP="00D5056F">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hAnsi="Times New Roman" w:cs="Times New Roman"/>
                <w:sz w:val="20"/>
                <w:szCs w:val="20"/>
              </w:rPr>
              <w:t>LV0621744</w:t>
            </w:r>
          </w:p>
        </w:tc>
        <w:tc>
          <w:tcPr>
            <w:tcW w:w="1960" w:type="dxa"/>
            <w:shd w:val="clear" w:color="auto" w:fill="FFFFFF"/>
          </w:tcPr>
          <w:p w14:paraId="67557AA5" w14:textId="7074BF97" w:rsidR="00AE1AD9" w:rsidRPr="00D5056F" w:rsidRDefault="00AE1AD9" w:rsidP="00D5056F">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hAnsi="Times New Roman" w:cs="Times New Roman"/>
                <w:sz w:val="20"/>
                <w:szCs w:val="20"/>
              </w:rPr>
              <w:t>Fiziska persona</w:t>
            </w:r>
          </w:p>
        </w:tc>
        <w:tc>
          <w:tcPr>
            <w:tcW w:w="1498" w:type="dxa"/>
            <w:shd w:val="clear" w:color="auto" w:fill="FFFFFF"/>
          </w:tcPr>
          <w:p w14:paraId="554EFC8F" w14:textId="49E6F1DA" w:rsidR="00AE1AD9" w:rsidRPr="00D5056F" w:rsidRDefault="00AE1AD9" w:rsidP="00D5056F">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hAnsi="Times New Roman" w:cs="Times New Roman"/>
                <w:sz w:val="20"/>
                <w:szCs w:val="20"/>
              </w:rPr>
              <w:t>Siguldas</w:t>
            </w:r>
          </w:p>
        </w:tc>
        <w:tc>
          <w:tcPr>
            <w:tcW w:w="1145" w:type="dxa"/>
            <w:shd w:val="clear" w:color="auto" w:fill="92D050"/>
          </w:tcPr>
          <w:p w14:paraId="523BD403" w14:textId="3BD9048C" w:rsidR="00AE1AD9" w:rsidRPr="00D5056F" w:rsidRDefault="00AE1AD9" w:rsidP="00D5056F">
            <w:pPr>
              <w:spacing w:after="0" w:line="240" w:lineRule="auto"/>
              <w:jc w:val="center"/>
              <w:rPr>
                <w:rFonts w:ascii="Times New Roman" w:eastAsia="Times New Roman" w:hAnsi="Times New Roman" w:cs="Times New Roman"/>
                <w:color w:val="000000" w:themeColor="text1"/>
                <w:sz w:val="20"/>
                <w:szCs w:val="20"/>
              </w:rPr>
            </w:pPr>
            <w:r w:rsidRPr="00D5056F">
              <w:rPr>
                <w:rFonts w:ascii="Times New Roman" w:hAnsi="Times New Roman" w:cs="Times New Roman"/>
                <w:sz w:val="20"/>
                <w:szCs w:val="20"/>
              </w:rPr>
              <w:t>LS,LSB</w:t>
            </w:r>
          </w:p>
        </w:tc>
        <w:tc>
          <w:tcPr>
            <w:tcW w:w="2141" w:type="dxa"/>
            <w:shd w:val="clear" w:color="auto" w:fill="FFFFFF"/>
          </w:tcPr>
          <w:p w14:paraId="0E5AA239" w14:textId="77777777" w:rsidR="00AE1AD9" w:rsidRDefault="00AE1AD9" w:rsidP="00D5056F">
            <w:pPr>
              <w:spacing w:after="0" w:line="240" w:lineRule="auto"/>
              <w:jc w:val="center"/>
              <w:rPr>
                <w:rFonts w:ascii="Times New Roman" w:hAnsi="Times New Roman" w:cs="Times New Roman"/>
                <w:sz w:val="20"/>
                <w:szCs w:val="20"/>
              </w:rPr>
            </w:pPr>
            <w:r w:rsidRPr="00D5056F">
              <w:rPr>
                <w:rFonts w:ascii="Times New Roman" w:hAnsi="Times New Roman" w:cs="Times New Roman"/>
                <w:sz w:val="20"/>
                <w:szCs w:val="20"/>
              </w:rPr>
              <w:t>15.02.2021</w:t>
            </w:r>
          </w:p>
          <w:p w14:paraId="5C415DAA" w14:textId="460E181C" w:rsidR="00AE1AD9" w:rsidRPr="00D5056F" w:rsidRDefault="00AE1AD9" w:rsidP="00D5056F">
            <w:pPr>
              <w:spacing w:after="0" w:line="240" w:lineRule="auto"/>
              <w:jc w:val="center"/>
              <w:rPr>
                <w:rFonts w:ascii="Times New Roman" w:hAnsi="Times New Roman" w:cs="Times New Roman"/>
                <w:color w:val="000000" w:themeColor="text1"/>
                <w:sz w:val="20"/>
                <w:szCs w:val="20"/>
              </w:rPr>
            </w:pPr>
            <w:r w:rsidRPr="00D5056F">
              <w:rPr>
                <w:rFonts w:ascii="Times New Roman" w:hAnsi="Times New Roman" w:cs="Times New Roman"/>
                <w:color w:val="000000" w:themeColor="text1"/>
                <w:sz w:val="20"/>
                <w:szCs w:val="20"/>
              </w:rPr>
              <w:t>Šķirnes saimniecība</w:t>
            </w:r>
          </w:p>
        </w:tc>
      </w:tr>
      <w:tr w:rsidR="00AE1AD9" w:rsidRPr="00956AD6" w14:paraId="2008AFE6" w14:textId="77777777" w:rsidTr="00AE1AD9">
        <w:trPr>
          <w:trHeight w:val="148"/>
          <w:tblCellSpacing w:w="7" w:type="dxa"/>
        </w:trPr>
        <w:tc>
          <w:tcPr>
            <w:tcW w:w="723" w:type="dxa"/>
            <w:shd w:val="clear" w:color="auto" w:fill="FFFFFF"/>
            <w:vAlign w:val="center"/>
          </w:tcPr>
          <w:p w14:paraId="76BD0150" w14:textId="1DB494B6" w:rsidR="00AE1AD9" w:rsidRDefault="00AE1AD9" w:rsidP="003333E7">
            <w:pPr>
              <w:spacing w:after="0" w:line="240" w:lineRule="auto"/>
              <w:jc w:val="center"/>
              <w:rPr>
                <w:rFonts w:ascii="Times New Roman" w:hAnsi="Times New Roman" w:cs="Times New Roman"/>
                <w:sz w:val="20"/>
                <w:szCs w:val="20"/>
              </w:rPr>
            </w:pPr>
            <w:r w:rsidRPr="00D06B97">
              <w:rPr>
                <w:rFonts w:ascii="Times New Roman" w:eastAsia="Times New Roman" w:hAnsi="Times New Roman" w:cs="Times New Roman"/>
                <w:color w:val="000000" w:themeColor="text1"/>
                <w:sz w:val="20"/>
              </w:rPr>
              <w:t>2.</w:t>
            </w:r>
          </w:p>
        </w:tc>
        <w:tc>
          <w:tcPr>
            <w:tcW w:w="1441" w:type="dxa"/>
            <w:shd w:val="clear" w:color="auto" w:fill="FFFFFF"/>
            <w:vAlign w:val="center"/>
          </w:tcPr>
          <w:p w14:paraId="4BE83E3E" w14:textId="33B9BEDE" w:rsidR="00AE1AD9" w:rsidRPr="00D5056F" w:rsidRDefault="00AE1AD9" w:rsidP="003333E7">
            <w:pPr>
              <w:spacing w:after="0" w:line="240" w:lineRule="auto"/>
              <w:jc w:val="center"/>
              <w:rPr>
                <w:rFonts w:ascii="Times New Roman" w:hAnsi="Times New Roman" w:cs="Times New Roman"/>
                <w:sz w:val="20"/>
                <w:szCs w:val="20"/>
              </w:rPr>
            </w:pPr>
            <w:r w:rsidRPr="00D06B97">
              <w:rPr>
                <w:rFonts w:ascii="Times New Roman" w:eastAsia="Times New Roman" w:hAnsi="Times New Roman" w:cs="Times New Roman"/>
                <w:color w:val="000000" w:themeColor="text1"/>
                <w:sz w:val="20"/>
              </w:rPr>
              <w:t>LV0600164</w:t>
            </w:r>
          </w:p>
        </w:tc>
        <w:tc>
          <w:tcPr>
            <w:tcW w:w="1960" w:type="dxa"/>
            <w:shd w:val="clear" w:color="auto" w:fill="FFFFFF"/>
            <w:vAlign w:val="center"/>
          </w:tcPr>
          <w:p w14:paraId="27A8A4D2" w14:textId="77DC1FB0" w:rsidR="00AE1AD9" w:rsidRPr="00D5056F" w:rsidRDefault="00AE1AD9" w:rsidP="003333E7">
            <w:pPr>
              <w:spacing w:after="0" w:line="240" w:lineRule="auto"/>
              <w:jc w:val="center"/>
              <w:rPr>
                <w:rFonts w:ascii="Times New Roman" w:hAnsi="Times New Roman" w:cs="Times New Roman"/>
                <w:sz w:val="20"/>
                <w:szCs w:val="20"/>
              </w:rPr>
            </w:pPr>
            <w:r w:rsidRPr="00F43560">
              <w:rPr>
                <w:rFonts w:ascii="Times New Roman" w:eastAsia="Times New Roman" w:hAnsi="Times New Roman" w:cs="Times New Roman"/>
                <w:color w:val="000000" w:themeColor="text1"/>
                <w:sz w:val="20"/>
              </w:rPr>
              <w:t>Juridiska persona</w:t>
            </w:r>
          </w:p>
        </w:tc>
        <w:tc>
          <w:tcPr>
            <w:tcW w:w="1498" w:type="dxa"/>
            <w:shd w:val="clear" w:color="auto" w:fill="FFFFFF"/>
            <w:vAlign w:val="center"/>
          </w:tcPr>
          <w:p w14:paraId="0BC7CD08" w14:textId="52B8A95C" w:rsidR="00AE1AD9" w:rsidRPr="00D5056F" w:rsidRDefault="00AE1AD9" w:rsidP="003333E7">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20"/>
              </w:rPr>
              <w:t>Krāslavas</w:t>
            </w:r>
          </w:p>
        </w:tc>
        <w:tc>
          <w:tcPr>
            <w:tcW w:w="1145" w:type="dxa"/>
            <w:shd w:val="clear" w:color="auto" w:fill="92D050"/>
            <w:vAlign w:val="center"/>
          </w:tcPr>
          <w:p w14:paraId="0B115CFD" w14:textId="2A97AC6F" w:rsidR="00AE1AD9" w:rsidRPr="00D5056F" w:rsidRDefault="00AE1AD9" w:rsidP="003333E7">
            <w:pPr>
              <w:spacing w:after="0" w:line="240" w:lineRule="auto"/>
              <w:jc w:val="center"/>
              <w:rPr>
                <w:rFonts w:ascii="Times New Roman" w:hAnsi="Times New Roman" w:cs="Times New Roman"/>
                <w:sz w:val="20"/>
                <w:szCs w:val="20"/>
              </w:rPr>
            </w:pPr>
            <w:r w:rsidRPr="003333E7">
              <w:rPr>
                <w:rFonts w:ascii="Times New Roman" w:eastAsia="Times New Roman" w:hAnsi="Times New Roman" w:cs="Times New Roman"/>
                <w:color w:val="000000" w:themeColor="text1"/>
                <w:sz w:val="20"/>
              </w:rPr>
              <w:t>LS, LSB</w:t>
            </w:r>
          </w:p>
        </w:tc>
        <w:tc>
          <w:tcPr>
            <w:tcW w:w="2141" w:type="dxa"/>
            <w:shd w:val="clear" w:color="auto" w:fill="FFFFFF"/>
            <w:vAlign w:val="center"/>
          </w:tcPr>
          <w:p w14:paraId="45F44CCE" w14:textId="77777777" w:rsidR="00AE1AD9" w:rsidRPr="00D06B97" w:rsidRDefault="00AE1AD9" w:rsidP="003333E7">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20.11.2000</w:t>
            </w:r>
          </w:p>
          <w:p w14:paraId="3429086A" w14:textId="6EB65EC9" w:rsidR="00AE1AD9" w:rsidRPr="00D5056F" w:rsidRDefault="00AE1AD9" w:rsidP="003333E7">
            <w:pPr>
              <w:spacing w:after="0" w:line="240" w:lineRule="auto"/>
              <w:jc w:val="center"/>
              <w:rPr>
                <w:rFonts w:ascii="Times New Roman" w:hAnsi="Times New Roman" w:cs="Times New Roman"/>
                <w:sz w:val="20"/>
                <w:szCs w:val="20"/>
              </w:rPr>
            </w:pPr>
            <w:r w:rsidRPr="00D5056F">
              <w:rPr>
                <w:rFonts w:ascii="Times New Roman" w:hAnsi="Times New Roman" w:cs="Times New Roman"/>
                <w:color w:val="000000" w:themeColor="text1"/>
                <w:sz w:val="20"/>
                <w:szCs w:val="20"/>
              </w:rPr>
              <w:t>Šķirnes saimniecība</w:t>
            </w:r>
          </w:p>
        </w:tc>
      </w:tr>
    </w:tbl>
    <w:p w14:paraId="6330902A" w14:textId="459FD4EB" w:rsidR="001B59E1" w:rsidRPr="00542144" w:rsidRDefault="001B59E1" w:rsidP="002B51CD">
      <w:pPr>
        <w:spacing w:after="0"/>
        <w:jc w:val="center"/>
        <w:rPr>
          <w:rFonts w:ascii="Times New Roman" w:hAnsi="Times New Roman" w:cs="Times New Roman"/>
          <w:b/>
          <w:color w:val="000000" w:themeColor="text1"/>
          <w:sz w:val="24"/>
          <w:szCs w:val="24"/>
        </w:rPr>
      </w:pPr>
      <w:r w:rsidRPr="00542144">
        <w:rPr>
          <w:rFonts w:ascii="Times New Roman" w:hAnsi="Times New Roman" w:cs="Times New Roman"/>
          <w:b/>
          <w:color w:val="000000" w:themeColor="text1"/>
          <w:sz w:val="24"/>
          <w:szCs w:val="24"/>
        </w:rPr>
        <w:t>Vērtēšanai sagatavoto un novērtēto zirgu skaits 20</w:t>
      </w:r>
      <w:r w:rsidR="00F8477B">
        <w:rPr>
          <w:rFonts w:ascii="Times New Roman" w:hAnsi="Times New Roman" w:cs="Times New Roman"/>
          <w:b/>
          <w:color w:val="000000" w:themeColor="text1"/>
          <w:sz w:val="24"/>
          <w:szCs w:val="24"/>
        </w:rPr>
        <w:t>2</w:t>
      </w:r>
      <w:r w:rsidR="00D5056F">
        <w:rPr>
          <w:rFonts w:ascii="Times New Roman" w:hAnsi="Times New Roman" w:cs="Times New Roman"/>
          <w:b/>
          <w:color w:val="000000" w:themeColor="text1"/>
          <w:sz w:val="24"/>
          <w:szCs w:val="24"/>
        </w:rPr>
        <w:t>1</w:t>
      </w:r>
      <w:r w:rsidRPr="00542144">
        <w:rPr>
          <w:rFonts w:ascii="Times New Roman" w:hAnsi="Times New Roman" w:cs="Times New Roman"/>
          <w:b/>
          <w:color w:val="000000" w:themeColor="text1"/>
          <w:sz w:val="24"/>
          <w:szCs w:val="24"/>
        </w:rPr>
        <w:t>.gadā</w:t>
      </w:r>
      <w:r w:rsidR="00DC6F0F">
        <w:rPr>
          <w:rFonts w:ascii="Times New Roman" w:hAnsi="Times New Roman" w:cs="Times New Roman"/>
          <w:b/>
          <w:color w:val="000000" w:themeColor="text1"/>
          <w:sz w:val="24"/>
          <w:szCs w:val="24"/>
        </w:rPr>
        <w:t>.</w:t>
      </w:r>
    </w:p>
    <w:p w14:paraId="59177984" w14:textId="77777777" w:rsidR="001B59E1" w:rsidRPr="00B439FE" w:rsidRDefault="001B59E1" w:rsidP="001B59E1">
      <w:pPr>
        <w:spacing w:after="0"/>
        <w:jc w:val="both"/>
        <w:rPr>
          <w:rFonts w:ascii="Times New Roman" w:hAnsi="Times New Roman" w:cs="Times New Roman"/>
          <w:sz w:val="24"/>
          <w:szCs w:val="24"/>
        </w:rPr>
      </w:pPr>
    </w:p>
    <w:p w14:paraId="749DAA1F" w14:textId="77777777" w:rsidR="001B59E1" w:rsidRDefault="001B59E1" w:rsidP="001B59E1">
      <w:pPr>
        <w:pStyle w:val="Default"/>
        <w:jc w:val="both"/>
        <w:rPr>
          <w:rFonts w:ascii="Times New Roman" w:hAnsi="Times New Roman" w:cs="Times New Roman"/>
          <w:color w:val="auto"/>
        </w:rPr>
      </w:pPr>
      <w:r w:rsidRPr="00B439FE">
        <w:rPr>
          <w:rFonts w:ascii="Times New Roman" w:hAnsi="Times New Roman" w:cs="Times New Roman"/>
          <w:color w:val="auto"/>
        </w:rPr>
        <w:t xml:space="preserve">Ciltsdarba svarīga sastāvdaļa ir zirgu vērtēšana – gan </w:t>
      </w:r>
      <w:r w:rsidR="00A4301E">
        <w:rPr>
          <w:rFonts w:ascii="Times New Roman" w:hAnsi="Times New Roman" w:cs="Times New Roman"/>
          <w:color w:val="auto"/>
        </w:rPr>
        <w:t>pēc eksterjera, gan darbaspējām</w:t>
      </w:r>
      <w:r w:rsidRPr="00B439FE">
        <w:rPr>
          <w:rFonts w:ascii="Times New Roman" w:hAnsi="Times New Roman" w:cs="Times New Roman"/>
          <w:color w:val="auto"/>
        </w:rPr>
        <w:t xml:space="preserve">. Vaislas ķēves un ērzeļa kvalitāti nosaka nevis viņu pašu rādītāji, bet gan pēcnācēju vērtējumu rezultāti. </w:t>
      </w:r>
    </w:p>
    <w:p w14:paraId="5F945A0D" w14:textId="77777777" w:rsidR="001B59E1" w:rsidRPr="00277C4F" w:rsidRDefault="001B59E1" w:rsidP="001B59E1">
      <w:pPr>
        <w:pStyle w:val="Default"/>
        <w:jc w:val="both"/>
        <w:rPr>
          <w:rFonts w:ascii="Times New Roman" w:hAnsi="Times New Roman" w:cs="Times New Roman"/>
          <w:color w:val="auto"/>
        </w:rPr>
      </w:pPr>
    </w:p>
    <w:tbl>
      <w:tblPr>
        <w:tblStyle w:val="TableGrid"/>
        <w:tblW w:w="0" w:type="auto"/>
        <w:tblInd w:w="2802" w:type="dxa"/>
        <w:tblLook w:val="04A0" w:firstRow="1" w:lastRow="0" w:firstColumn="1" w:lastColumn="0" w:noHBand="0" w:noVBand="1"/>
      </w:tblPr>
      <w:tblGrid>
        <w:gridCol w:w="2972"/>
        <w:gridCol w:w="1134"/>
      </w:tblGrid>
      <w:tr w:rsidR="001B59E1" w:rsidRPr="00622931" w14:paraId="31A124A1" w14:textId="77777777" w:rsidTr="001B59E1">
        <w:tc>
          <w:tcPr>
            <w:tcW w:w="2972" w:type="dxa"/>
          </w:tcPr>
          <w:p w14:paraId="594F890D" w14:textId="77777777" w:rsidR="001B59E1" w:rsidRPr="00622931" w:rsidRDefault="001B59E1" w:rsidP="001B59E1">
            <w:pPr>
              <w:spacing w:after="0" w:line="240" w:lineRule="auto"/>
              <w:rPr>
                <w:rFonts w:ascii="Times New Roman" w:hAnsi="Times New Roman" w:cs="Times New Roman"/>
                <w:b/>
                <w:sz w:val="24"/>
                <w:szCs w:val="28"/>
              </w:rPr>
            </w:pPr>
            <w:r w:rsidRPr="00622931">
              <w:rPr>
                <w:rFonts w:ascii="Times New Roman" w:hAnsi="Times New Roman" w:cs="Times New Roman"/>
                <w:i/>
                <w:sz w:val="24"/>
                <w:szCs w:val="24"/>
              </w:rPr>
              <w:br w:type="page"/>
            </w:r>
            <w:r w:rsidRPr="00622931">
              <w:rPr>
                <w:rFonts w:ascii="Times New Roman" w:hAnsi="Times New Roman" w:cs="Times New Roman"/>
                <w:b/>
                <w:sz w:val="24"/>
                <w:szCs w:val="28"/>
              </w:rPr>
              <w:t>Gads</w:t>
            </w:r>
          </w:p>
        </w:tc>
        <w:tc>
          <w:tcPr>
            <w:tcW w:w="1134" w:type="dxa"/>
            <w:vAlign w:val="center"/>
          </w:tcPr>
          <w:p w14:paraId="5B4999E1" w14:textId="6F7C8F74" w:rsidR="001B59E1" w:rsidRPr="00622931" w:rsidRDefault="001B59E1" w:rsidP="001B59E1">
            <w:pPr>
              <w:spacing w:after="0" w:line="240" w:lineRule="auto"/>
              <w:jc w:val="center"/>
              <w:rPr>
                <w:rFonts w:ascii="Times New Roman" w:hAnsi="Times New Roman" w:cs="Times New Roman"/>
                <w:b/>
                <w:sz w:val="24"/>
                <w:szCs w:val="28"/>
              </w:rPr>
            </w:pPr>
            <w:r w:rsidRPr="00622931">
              <w:rPr>
                <w:rFonts w:ascii="Times New Roman" w:hAnsi="Times New Roman" w:cs="Times New Roman"/>
                <w:b/>
                <w:sz w:val="24"/>
                <w:szCs w:val="28"/>
              </w:rPr>
              <w:t>20</w:t>
            </w:r>
            <w:r w:rsidR="00D5056F">
              <w:rPr>
                <w:rFonts w:ascii="Times New Roman" w:hAnsi="Times New Roman" w:cs="Times New Roman"/>
                <w:b/>
                <w:sz w:val="24"/>
                <w:szCs w:val="28"/>
              </w:rPr>
              <w:t>21</w:t>
            </w:r>
          </w:p>
        </w:tc>
      </w:tr>
      <w:tr w:rsidR="001B59E1" w:rsidRPr="00622931" w14:paraId="1AB27739" w14:textId="77777777" w:rsidTr="001B59E1">
        <w:tc>
          <w:tcPr>
            <w:tcW w:w="2972" w:type="dxa"/>
          </w:tcPr>
          <w:p w14:paraId="0E0710CE" w14:textId="77777777" w:rsidR="001B59E1" w:rsidRPr="00425FBB" w:rsidRDefault="001B59E1" w:rsidP="001B59E1">
            <w:pPr>
              <w:spacing w:after="0" w:line="240" w:lineRule="auto"/>
              <w:rPr>
                <w:rFonts w:ascii="Times New Roman" w:hAnsi="Times New Roman" w:cs="Times New Roman"/>
                <w:sz w:val="24"/>
                <w:szCs w:val="28"/>
              </w:rPr>
            </w:pPr>
            <w:r w:rsidRPr="00425FBB">
              <w:rPr>
                <w:rFonts w:ascii="Times New Roman" w:hAnsi="Times New Roman" w:cs="Times New Roman"/>
                <w:sz w:val="24"/>
                <w:szCs w:val="28"/>
              </w:rPr>
              <w:t>KUMEĻI</w:t>
            </w:r>
          </w:p>
        </w:tc>
        <w:tc>
          <w:tcPr>
            <w:tcW w:w="1134" w:type="dxa"/>
            <w:vAlign w:val="center"/>
          </w:tcPr>
          <w:p w14:paraId="401C59EC" w14:textId="15675C00" w:rsidR="001B59E1" w:rsidRPr="00425FBB" w:rsidRDefault="00D5056F" w:rsidP="009133A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w:t>
            </w:r>
          </w:p>
        </w:tc>
      </w:tr>
      <w:tr w:rsidR="001B59E1" w:rsidRPr="00622931" w14:paraId="6EB088AE" w14:textId="77777777" w:rsidTr="001B59E1">
        <w:tc>
          <w:tcPr>
            <w:tcW w:w="2972" w:type="dxa"/>
          </w:tcPr>
          <w:p w14:paraId="4B9479EF" w14:textId="77777777" w:rsidR="001B59E1" w:rsidRPr="00425FBB" w:rsidRDefault="001B59E1" w:rsidP="001B59E1">
            <w:pPr>
              <w:spacing w:after="0" w:line="240" w:lineRule="auto"/>
              <w:rPr>
                <w:rFonts w:ascii="Times New Roman" w:hAnsi="Times New Roman" w:cs="Times New Roman"/>
                <w:sz w:val="24"/>
                <w:szCs w:val="28"/>
              </w:rPr>
            </w:pPr>
            <w:r w:rsidRPr="00425FBB">
              <w:rPr>
                <w:rFonts w:ascii="Times New Roman" w:hAnsi="Times New Roman" w:cs="Times New Roman"/>
                <w:sz w:val="24"/>
                <w:szCs w:val="28"/>
              </w:rPr>
              <w:t>JAUNZIRGI</w:t>
            </w:r>
          </w:p>
        </w:tc>
        <w:tc>
          <w:tcPr>
            <w:tcW w:w="1134" w:type="dxa"/>
            <w:vAlign w:val="center"/>
          </w:tcPr>
          <w:p w14:paraId="1A169075" w14:textId="2CAFBE40" w:rsidR="001B59E1" w:rsidRPr="00425FBB" w:rsidRDefault="00F8477B" w:rsidP="001B59E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00D5056F">
              <w:rPr>
                <w:rFonts w:ascii="Times New Roman" w:hAnsi="Times New Roman" w:cs="Times New Roman"/>
                <w:sz w:val="24"/>
                <w:szCs w:val="28"/>
              </w:rPr>
              <w:t>6</w:t>
            </w:r>
          </w:p>
        </w:tc>
      </w:tr>
      <w:tr w:rsidR="001B59E1" w:rsidRPr="00622931" w14:paraId="7FC50652" w14:textId="77777777" w:rsidTr="001B59E1">
        <w:tc>
          <w:tcPr>
            <w:tcW w:w="2972" w:type="dxa"/>
          </w:tcPr>
          <w:p w14:paraId="0578738D" w14:textId="77777777" w:rsidR="001B59E1" w:rsidRPr="00425FBB" w:rsidRDefault="001B59E1" w:rsidP="001B59E1">
            <w:pPr>
              <w:spacing w:after="0" w:line="240" w:lineRule="auto"/>
              <w:rPr>
                <w:rFonts w:ascii="Times New Roman" w:hAnsi="Times New Roman" w:cs="Times New Roman"/>
                <w:sz w:val="24"/>
                <w:szCs w:val="28"/>
              </w:rPr>
            </w:pPr>
            <w:r w:rsidRPr="00425FBB">
              <w:rPr>
                <w:rFonts w:ascii="Times New Roman" w:hAnsi="Times New Roman" w:cs="Times New Roman"/>
                <w:sz w:val="24"/>
                <w:szCs w:val="28"/>
              </w:rPr>
              <w:t>JAUNIE ĒRZEĻI</w:t>
            </w:r>
          </w:p>
        </w:tc>
        <w:tc>
          <w:tcPr>
            <w:tcW w:w="1134" w:type="dxa"/>
            <w:vAlign w:val="center"/>
          </w:tcPr>
          <w:p w14:paraId="78F590E8" w14:textId="23D0282B" w:rsidR="001B59E1" w:rsidRPr="00425FBB" w:rsidRDefault="00D5056F" w:rsidP="001B59E1">
            <w:pPr>
              <w:spacing w:after="0" w:line="240" w:lineRule="auto"/>
              <w:jc w:val="center"/>
              <w:rPr>
                <w:rFonts w:ascii="Times New Roman" w:hAnsi="Times New Roman" w:cs="Times New Roman"/>
                <w:sz w:val="24"/>
                <w:szCs w:val="28"/>
              </w:rPr>
            </w:pPr>
            <w:r w:rsidRPr="00AE1AD9">
              <w:rPr>
                <w:rFonts w:ascii="Times New Roman" w:hAnsi="Times New Roman" w:cs="Times New Roman"/>
                <w:sz w:val="24"/>
                <w:szCs w:val="28"/>
              </w:rPr>
              <w:t>0</w:t>
            </w:r>
          </w:p>
        </w:tc>
      </w:tr>
      <w:tr w:rsidR="001B59E1" w:rsidRPr="00622931" w14:paraId="6C73FF59" w14:textId="77777777" w:rsidTr="001B59E1">
        <w:tc>
          <w:tcPr>
            <w:tcW w:w="2972" w:type="dxa"/>
          </w:tcPr>
          <w:p w14:paraId="44906350" w14:textId="77777777" w:rsidR="001B59E1" w:rsidRPr="00425FBB" w:rsidRDefault="001B59E1" w:rsidP="001B59E1">
            <w:pPr>
              <w:spacing w:after="0" w:line="240" w:lineRule="auto"/>
              <w:rPr>
                <w:rFonts w:ascii="Times New Roman" w:hAnsi="Times New Roman" w:cs="Times New Roman"/>
                <w:sz w:val="24"/>
                <w:szCs w:val="28"/>
              </w:rPr>
            </w:pPr>
            <w:r w:rsidRPr="00425FBB">
              <w:rPr>
                <w:rFonts w:ascii="Times New Roman" w:hAnsi="Times New Roman" w:cs="Times New Roman"/>
                <w:sz w:val="24"/>
                <w:szCs w:val="28"/>
              </w:rPr>
              <w:t>VĒRTĒTIE ĒRZEĻI</w:t>
            </w:r>
          </w:p>
        </w:tc>
        <w:tc>
          <w:tcPr>
            <w:tcW w:w="1134" w:type="dxa"/>
            <w:vAlign w:val="center"/>
          </w:tcPr>
          <w:p w14:paraId="723EC0B6" w14:textId="6EC1EF80" w:rsidR="001B59E1" w:rsidRPr="00425FBB" w:rsidRDefault="00D5056F" w:rsidP="001B59E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w:t>
            </w:r>
          </w:p>
        </w:tc>
      </w:tr>
      <w:tr w:rsidR="001B59E1" w:rsidRPr="00622931" w14:paraId="50CDFBFF" w14:textId="77777777" w:rsidTr="001B59E1">
        <w:tc>
          <w:tcPr>
            <w:tcW w:w="2972" w:type="dxa"/>
          </w:tcPr>
          <w:p w14:paraId="3917F5A4" w14:textId="77777777" w:rsidR="001B59E1" w:rsidRPr="00425FBB" w:rsidRDefault="001B59E1" w:rsidP="001B59E1">
            <w:pPr>
              <w:spacing w:after="0" w:line="240" w:lineRule="auto"/>
              <w:rPr>
                <w:rFonts w:ascii="Times New Roman" w:hAnsi="Times New Roman" w:cs="Times New Roman"/>
                <w:sz w:val="24"/>
                <w:szCs w:val="28"/>
              </w:rPr>
            </w:pPr>
            <w:r w:rsidRPr="00425FBB">
              <w:rPr>
                <w:rFonts w:ascii="Times New Roman" w:hAnsi="Times New Roman" w:cs="Times New Roman"/>
                <w:sz w:val="24"/>
                <w:szCs w:val="28"/>
              </w:rPr>
              <w:t>ĶĒVES</w:t>
            </w:r>
          </w:p>
        </w:tc>
        <w:tc>
          <w:tcPr>
            <w:tcW w:w="1134" w:type="dxa"/>
            <w:vAlign w:val="center"/>
          </w:tcPr>
          <w:p w14:paraId="6737553D" w14:textId="35BFF6C5" w:rsidR="001B59E1" w:rsidRPr="00425FBB" w:rsidRDefault="00620C93" w:rsidP="001B59E1">
            <w:pPr>
              <w:spacing w:after="0" w:line="240" w:lineRule="auto"/>
              <w:jc w:val="center"/>
              <w:rPr>
                <w:rFonts w:ascii="Times New Roman" w:hAnsi="Times New Roman" w:cs="Times New Roman"/>
                <w:sz w:val="24"/>
                <w:szCs w:val="28"/>
              </w:rPr>
            </w:pPr>
            <w:r>
              <w:rPr>
                <w:rFonts w:ascii="Times New Roman" w:hAnsi="Times New Roman" w:cs="Times New Roman"/>
                <w:color w:val="000000" w:themeColor="text1"/>
                <w:sz w:val="24"/>
                <w:szCs w:val="28"/>
              </w:rPr>
              <w:t>1</w:t>
            </w:r>
            <w:r w:rsidR="00836197">
              <w:rPr>
                <w:rFonts w:ascii="Times New Roman" w:hAnsi="Times New Roman" w:cs="Times New Roman"/>
                <w:color w:val="000000" w:themeColor="text1"/>
                <w:sz w:val="24"/>
                <w:szCs w:val="28"/>
              </w:rPr>
              <w:t>0</w:t>
            </w:r>
          </w:p>
        </w:tc>
      </w:tr>
    </w:tbl>
    <w:p w14:paraId="094942A0" w14:textId="77777777" w:rsidR="001B59E1" w:rsidRPr="00B439FE" w:rsidRDefault="001B59E1" w:rsidP="001B59E1">
      <w:pPr>
        <w:spacing w:after="0" w:line="240" w:lineRule="auto"/>
        <w:rPr>
          <w:rFonts w:ascii="Times New Roman" w:eastAsia="Calibri" w:hAnsi="Times New Roman" w:cs="Times New Roman"/>
        </w:rPr>
      </w:pPr>
    </w:p>
    <w:p w14:paraId="5A8DB78F" w14:textId="77777777" w:rsidR="00DC6F0F" w:rsidRDefault="00DC6F0F" w:rsidP="001B59E1">
      <w:pPr>
        <w:spacing w:after="0" w:line="240" w:lineRule="auto"/>
        <w:jc w:val="center"/>
        <w:rPr>
          <w:rFonts w:ascii="Times New Roman" w:eastAsia="Calibri" w:hAnsi="Times New Roman" w:cs="Times New Roman"/>
          <w:b/>
          <w:sz w:val="28"/>
          <w:szCs w:val="28"/>
        </w:rPr>
      </w:pPr>
    </w:p>
    <w:p w14:paraId="09C7D513" w14:textId="7C9F3093" w:rsidR="001B59E1" w:rsidRPr="00B439FE" w:rsidRDefault="001B59E1" w:rsidP="001B59E1">
      <w:pPr>
        <w:spacing w:after="0" w:line="240" w:lineRule="auto"/>
        <w:jc w:val="center"/>
        <w:rPr>
          <w:rFonts w:ascii="Times New Roman" w:eastAsia="Calibri" w:hAnsi="Times New Roman" w:cs="Times New Roman"/>
          <w:b/>
          <w:sz w:val="28"/>
          <w:szCs w:val="28"/>
        </w:rPr>
      </w:pPr>
      <w:r w:rsidRPr="00B439FE">
        <w:rPr>
          <w:rFonts w:ascii="Times New Roman" w:eastAsia="Calibri" w:hAnsi="Times New Roman" w:cs="Times New Roman"/>
          <w:b/>
          <w:sz w:val="28"/>
          <w:szCs w:val="28"/>
        </w:rPr>
        <w:lastRenderedPageBreak/>
        <w:t xml:space="preserve">LŠZAA pārraudzības saimniecību vērtēšanai sagatavoto un novērtēto </w:t>
      </w:r>
      <w:r w:rsidR="00DC6F0F">
        <w:rPr>
          <w:rFonts w:ascii="Times New Roman" w:eastAsia="Calibri" w:hAnsi="Times New Roman" w:cs="Times New Roman"/>
          <w:b/>
          <w:sz w:val="28"/>
          <w:szCs w:val="28"/>
        </w:rPr>
        <w:t xml:space="preserve">LSB </w:t>
      </w:r>
      <w:r w:rsidRPr="00B439FE">
        <w:rPr>
          <w:rFonts w:ascii="Times New Roman" w:eastAsia="Calibri" w:hAnsi="Times New Roman" w:cs="Times New Roman"/>
          <w:b/>
          <w:sz w:val="28"/>
          <w:szCs w:val="28"/>
        </w:rPr>
        <w:t>zirgu skaits 20</w:t>
      </w:r>
      <w:r w:rsidR="00463B80">
        <w:rPr>
          <w:rFonts w:ascii="Times New Roman" w:eastAsia="Calibri" w:hAnsi="Times New Roman" w:cs="Times New Roman"/>
          <w:b/>
          <w:sz w:val="28"/>
          <w:szCs w:val="28"/>
        </w:rPr>
        <w:t>2</w:t>
      </w:r>
      <w:r w:rsidR="00F85CEC">
        <w:rPr>
          <w:rFonts w:ascii="Times New Roman" w:eastAsia="Calibri" w:hAnsi="Times New Roman" w:cs="Times New Roman"/>
          <w:b/>
          <w:sz w:val="28"/>
          <w:szCs w:val="28"/>
        </w:rPr>
        <w:t>1</w:t>
      </w:r>
      <w:r w:rsidR="003E4AA2">
        <w:rPr>
          <w:rFonts w:ascii="Times New Roman" w:eastAsia="Calibri" w:hAnsi="Times New Roman" w:cs="Times New Roman"/>
          <w:b/>
          <w:sz w:val="28"/>
          <w:szCs w:val="28"/>
        </w:rPr>
        <w:t>. gadā</w:t>
      </w:r>
    </w:p>
    <w:p w14:paraId="5245F180" w14:textId="77777777" w:rsidR="001B59E1" w:rsidRPr="00B439FE" w:rsidRDefault="001B59E1" w:rsidP="001B59E1">
      <w:pPr>
        <w:spacing w:after="0" w:line="240" w:lineRule="auto"/>
        <w:rPr>
          <w:rFonts w:ascii="Times New Roman" w:eastAsia="Calibri" w:hAnsi="Times New Roman" w:cs="Times New Roman"/>
          <w:sz w:val="24"/>
          <w:szCs w:val="24"/>
        </w:rPr>
      </w:pPr>
    </w:p>
    <w:tbl>
      <w:tblPr>
        <w:tblW w:w="8485" w:type="dxa"/>
        <w:tblInd w:w="817" w:type="dxa"/>
        <w:tblLook w:val="04A0" w:firstRow="1" w:lastRow="0" w:firstColumn="1" w:lastColumn="0" w:noHBand="0" w:noVBand="1"/>
      </w:tblPr>
      <w:tblGrid>
        <w:gridCol w:w="630"/>
        <w:gridCol w:w="2020"/>
        <w:gridCol w:w="960"/>
        <w:gridCol w:w="1006"/>
        <w:gridCol w:w="989"/>
        <w:gridCol w:w="960"/>
        <w:gridCol w:w="960"/>
        <w:gridCol w:w="960"/>
      </w:tblGrid>
      <w:tr w:rsidR="0068110B" w:rsidRPr="0068110B" w14:paraId="759A71EC" w14:textId="77777777" w:rsidTr="0068110B">
        <w:trPr>
          <w:trHeight w:val="55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E8CCC" w14:textId="77777777" w:rsidR="0068110B" w:rsidRPr="0068110B" w:rsidRDefault="0068110B" w:rsidP="00FA58E7">
            <w:pPr>
              <w:spacing w:after="0" w:line="240" w:lineRule="auto"/>
              <w:jc w:val="center"/>
              <w:rPr>
                <w:rFonts w:ascii="Times New Roman" w:eastAsia="Times New Roman" w:hAnsi="Times New Roman" w:cs="Times New Roman"/>
                <w:b/>
                <w:bCs/>
                <w:i/>
                <w:iCs/>
                <w:color w:val="000000"/>
                <w:sz w:val="24"/>
                <w:szCs w:val="24"/>
              </w:rPr>
            </w:pPr>
            <w:r w:rsidRPr="0068110B">
              <w:rPr>
                <w:rFonts w:ascii="Times New Roman" w:eastAsia="Times New Roman" w:hAnsi="Times New Roman" w:cs="Times New Roman"/>
                <w:b/>
                <w:bCs/>
                <w:i/>
                <w:iCs/>
                <w:color w:val="000000"/>
                <w:sz w:val="24"/>
                <w:szCs w:val="24"/>
              </w:rPr>
              <w:t>Npk</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07C4B05" w14:textId="77777777" w:rsidR="0068110B" w:rsidRPr="0027649B" w:rsidRDefault="0068110B" w:rsidP="0068110B">
            <w:pPr>
              <w:spacing w:after="0" w:line="240" w:lineRule="auto"/>
              <w:rPr>
                <w:rFonts w:ascii="Times New Roman" w:eastAsia="Times New Roman" w:hAnsi="Times New Roman" w:cs="Times New Roman"/>
                <w:b/>
                <w:bCs/>
                <w:i/>
                <w:iCs/>
                <w:color w:val="000000" w:themeColor="text1"/>
                <w:sz w:val="24"/>
                <w:szCs w:val="24"/>
              </w:rPr>
            </w:pPr>
            <w:r w:rsidRPr="0027649B">
              <w:rPr>
                <w:rFonts w:ascii="Times New Roman" w:eastAsia="Times New Roman" w:hAnsi="Times New Roman" w:cs="Times New Roman"/>
                <w:b/>
                <w:bCs/>
                <w:i/>
                <w:iCs/>
                <w:color w:val="000000" w:themeColor="text1"/>
                <w:sz w:val="24"/>
                <w:szCs w:val="24"/>
              </w:rPr>
              <w:t>Saimniecība</w:t>
            </w:r>
            <w:r w:rsidR="00903653">
              <w:rPr>
                <w:rFonts w:ascii="Times New Roman" w:eastAsia="Times New Roman" w:hAnsi="Times New Roman" w:cs="Times New Roman"/>
                <w:b/>
                <w:bCs/>
                <w:i/>
                <w:iCs/>
                <w:color w:val="000000" w:themeColor="text1"/>
                <w:sz w:val="24"/>
                <w:szCs w:val="24"/>
              </w:rPr>
              <w:t>s ganāmpulka Nr.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56E1A5"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Kumeļi</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F1B672F"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Jaunzirgi</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95253CF"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Jaunsert. ērz</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660EF5"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Vērt. ērz</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4588FEA"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Ķēves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95E5B7" w14:textId="77777777" w:rsidR="0068110B" w:rsidRPr="0027649B" w:rsidRDefault="0068110B" w:rsidP="0068110B">
            <w:pPr>
              <w:spacing w:after="0" w:line="240" w:lineRule="auto"/>
              <w:jc w:val="center"/>
              <w:rPr>
                <w:rFonts w:ascii="Times New Roman" w:eastAsia="Times New Roman" w:hAnsi="Times New Roman" w:cs="Times New Roman"/>
                <w:b/>
                <w:bCs/>
                <w:i/>
                <w:iCs/>
                <w:color w:val="000000" w:themeColor="text1"/>
                <w:sz w:val="20"/>
                <w:szCs w:val="20"/>
              </w:rPr>
            </w:pPr>
            <w:r w:rsidRPr="0027649B">
              <w:rPr>
                <w:rFonts w:ascii="Times New Roman" w:eastAsia="Times New Roman" w:hAnsi="Times New Roman" w:cs="Times New Roman"/>
                <w:b/>
                <w:bCs/>
                <w:i/>
                <w:iCs/>
                <w:color w:val="000000" w:themeColor="text1"/>
                <w:sz w:val="20"/>
                <w:szCs w:val="20"/>
              </w:rPr>
              <w:t>Kopā</w:t>
            </w:r>
          </w:p>
        </w:tc>
      </w:tr>
      <w:tr w:rsidR="0068110B" w:rsidRPr="0068110B" w14:paraId="31BCDF13"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41115FC6" w14:textId="77777777" w:rsidR="0068110B" w:rsidRPr="0068110B" w:rsidRDefault="0027649B" w:rsidP="00FA58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20" w:type="dxa"/>
            <w:tcBorders>
              <w:top w:val="nil"/>
              <w:left w:val="nil"/>
              <w:bottom w:val="single" w:sz="4" w:space="0" w:color="auto"/>
              <w:right w:val="single" w:sz="4" w:space="0" w:color="auto"/>
            </w:tcBorders>
            <w:shd w:val="clear" w:color="auto" w:fill="auto"/>
            <w:noWrap/>
            <w:vAlign w:val="center"/>
            <w:hideMark/>
          </w:tcPr>
          <w:p w14:paraId="5293FE47" w14:textId="01F1F377" w:rsidR="0068110B" w:rsidRPr="0027649B" w:rsidRDefault="0041505B" w:rsidP="0068110B">
            <w:pPr>
              <w:spacing w:after="0" w:line="240" w:lineRule="auto"/>
              <w:rPr>
                <w:rFonts w:ascii="Times New Roman" w:eastAsia="Times New Roman" w:hAnsi="Times New Roman" w:cs="Times New Roman"/>
                <w:color w:val="000000" w:themeColor="text1"/>
                <w:sz w:val="20"/>
                <w:szCs w:val="20"/>
              </w:rPr>
            </w:pPr>
            <w:r w:rsidRPr="0041505B">
              <w:rPr>
                <w:rFonts w:ascii="Times New Roman" w:eastAsia="Times New Roman" w:hAnsi="Times New Roman" w:cs="Times New Roman"/>
                <w:color w:val="000000" w:themeColor="text1"/>
                <w:sz w:val="20"/>
                <w:szCs w:val="20"/>
              </w:rPr>
              <w:t>LV0020377</w:t>
            </w:r>
            <w:r w:rsidR="00836197">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28ED159" w14:textId="43982BC2" w:rsidR="0068110B" w:rsidRPr="00D731A4" w:rsidRDefault="00F85CEC" w:rsidP="0068110B">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5</w:t>
            </w:r>
          </w:p>
        </w:tc>
        <w:tc>
          <w:tcPr>
            <w:tcW w:w="1006" w:type="dxa"/>
            <w:tcBorders>
              <w:top w:val="nil"/>
              <w:left w:val="nil"/>
              <w:bottom w:val="single" w:sz="4" w:space="0" w:color="auto"/>
              <w:right w:val="single" w:sz="4" w:space="0" w:color="auto"/>
            </w:tcBorders>
            <w:shd w:val="clear" w:color="auto" w:fill="auto"/>
            <w:noWrap/>
            <w:vAlign w:val="bottom"/>
          </w:tcPr>
          <w:p w14:paraId="0C01F7DC" w14:textId="3FD38DF0" w:rsidR="0068110B" w:rsidRPr="00D731A4" w:rsidRDefault="00F85CEC" w:rsidP="0068110B">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428E7310" w14:textId="229277DA" w:rsidR="0068110B" w:rsidRPr="00D731A4" w:rsidRDefault="0068110B" w:rsidP="0068110B">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DE0F2DE" w14:textId="1BB5A548" w:rsidR="0068110B" w:rsidRPr="00D731A4" w:rsidRDefault="0068110B" w:rsidP="0068110B">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9D2287B" w14:textId="549CBAC3" w:rsidR="0068110B" w:rsidRPr="00D731A4" w:rsidRDefault="0068110B" w:rsidP="0068110B">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3E67DE03" w14:textId="534B71FD" w:rsidR="0068110B" w:rsidRPr="00D731A4" w:rsidRDefault="00D76CF0" w:rsidP="0068110B">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6</w:t>
            </w:r>
          </w:p>
        </w:tc>
      </w:tr>
      <w:tr w:rsidR="00F85CEC" w:rsidRPr="0068110B" w14:paraId="29D1AFE8"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5C6A868"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20" w:type="dxa"/>
            <w:tcBorders>
              <w:top w:val="nil"/>
              <w:left w:val="nil"/>
              <w:bottom w:val="single" w:sz="4" w:space="0" w:color="auto"/>
              <w:right w:val="single" w:sz="4" w:space="0" w:color="auto"/>
            </w:tcBorders>
            <w:shd w:val="clear" w:color="auto" w:fill="auto"/>
            <w:noWrap/>
            <w:vAlign w:val="center"/>
          </w:tcPr>
          <w:p w14:paraId="213762B8" w14:textId="2F8861C0" w:rsidR="00F85CEC" w:rsidRPr="0027649B"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LV0613463</w:t>
            </w:r>
          </w:p>
        </w:tc>
        <w:tc>
          <w:tcPr>
            <w:tcW w:w="960" w:type="dxa"/>
            <w:tcBorders>
              <w:top w:val="nil"/>
              <w:left w:val="nil"/>
              <w:bottom w:val="single" w:sz="4" w:space="0" w:color="auto"/>
              <w:right w:val="single" w:sz="4" w:space="0" w:color="auto"/>
            </w:tcBorders>
            <w:shd w:val="clear" w:color="auto" w:fill="auto"/>
            <w:vAlign w:val="bottom"/>
          </w:tcPr>
          <w:p w14:paraId="64D2E483" w14:textId="31F90F93"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1006" w:type="dxa"/>
            <w:tcBorders>
              <w:top w:val="nil"/>
              <w:left w:val="nil"/>
              <w:bottom w:val="single" w:sz="4" w:space="0" w:color="auto"/>
              <w:right w:val="single" w:sz="4" w:space="0" w:color="auto"/>
            </w:tcBorders>
            <w:shd w:val="clear" w:color="auto" w:fill="auto"/>
            <w:noWrap/>
            <w:vAlign w:val="bottom"/>
          </w:tcPr>
          <w:p w14:paraId="09957439" w14:textId="3AD736A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45986122" w14:textId="3B25C91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1D33890" w14:textId="05697E7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F2D8C4F" w14:textId="6D58334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nil"/>
              <w:left w:val="nil"/>
              <w:bottom w:val="single" w:sz="4" w:space="0" w:color="auto"/>
              <w:right w:val="single" w:sz="4" w:space="0" w:color="auto"/>
            </w:tcBorders>
            <w:shd w:val="clear" w:color="000000" w:fill="A9D08E"/>
            <w:noWrap/>
            <w:vAlign w:val="center"/>
          </w:tcPr>
          <w:p w14:paraId="316C7BAF" w14:textId="1F7E746F" w:rsidR="00F85CEC" w:rsidRPr="00D731A4" w:rsidRDefault="00D731A4"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4</w:t>
            </w:r>
          </w:p>
        </w:tc>
      </w:tr>
      <w:tr w:rsidR="00F85CEC" w:rsidRPr="0068110B" w14:paraId="46214930"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C562E1F"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20" w:type="dxa"/>
            <w:tcBorders>
              <w:top w:val="nil"/>
              <w:left w:val="nil"/>
              <w:bottom w:val="single" w:sz="4" w:space="0" w:color="auto"/>
              <w:right w:val="single" w:sz="4" w:space="0" w:color="auto"/>
            </w:tcBorders>
            <w:shd w:val="clear" w:color="auto" w:fill="auto"/>
            <w:noWrap/>
            <w:vAlign w:val="center"/>
          </w:tcPr>
          <w:p w14:paraId="4134491B" w14:textId="22955947"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F85CEC">
              <w:rPr>
                <w:rFonts w:ascii="Times New Roman" w:eastAsia="Times New Roman" w:hAnsi="Times New Roman" w:cs="Times New Roman"/>
                <w:color w:val="000000" w:themeColor="text1"/>
                <w:sz w:val="20"/>
                <w:szCs w:val="20"/>
              </w:rPr>
              <w:t>LV0208479</w:t>
            </w:r>
            <w:r w:rsidR="00D731A4">
              <w:rPr>
                <w:rFonts w:ascii="Times New Roman" w:eastAsia="Times New Roman" w:hAnsi="Times New Roman" w:cs="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DE575BE" w14:textId="0E6EA7E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noWrap/>
            <w:vAlign w:val="bottom"/>
          </w:tcPr>
          <w:p w14:paraId="36E2A0D6" w14:textId="6BB414BD"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2F410F07" w14:textId="4D099FC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DEA5ED9" w14:textId="5D92350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345ACD5" w14:textId="768C90DD"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960" w:type="dxa"/>
            <w:tcBorders>
              <w:top w:val="nil"/>
              <w:left w:val="nil"/>
              <w:bottom w:val="single" w:sz="4" w:space="0" w:color="auto"/>
              <w:right w:val="single" w:sz="4" w:space="0" w:color="auto"/>
            </w:tcBorders>
            <w:shd w:val="clear" w:color="000000" w:fill="A9D08E"/>
            <w:noWrap/>
            <w:vAlign w:val="center"/>
          </w:tcPr>
          <w:p w14:paraId="330446EA" w14:textId="0B2FCB5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4</w:t>
            </w:r>
          </w:p>
        </w:tc>
      </w:tr>
      <w:tr w:rsidR="00F85CEC" w:rsidRPr="0068110B" w14:paraId="450A4E03"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6018989"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20" w:type="dxa"/>
            <w:tcBorders>
              <w:top w:val="nil"/>
              <w:left w:val="nil"/>
              <w:bottom w:val="single" w:sz="4" w:space="0" w:color="auto"/>
              <w:right w:val="single" w:sz="4" w:space="0" w:color="auto"/>
            </w:tcBorders>
            <w:shd w:val="clear" w:color="auto" w:fill="auto"/>
            <w:noWrap/>
            <w:vAlign w:val="center"/>
            <w:hideMark/>
          </w:tcPr>
          <w:p w14:paraId="0406111C" w14:textId="27D92A1A" w:rsidR="00F85CEC" w:rsidRPr="0027649B"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LV0306155</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14:paraId="77CB0575"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vAlign w:val="center"/>
          </w:tcPr>
          <w:p w14:paraId="429D52BD" w14:textId="6D7C2AA8"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989" w:type="dxa"/>
            <w:tcBorders>
              <w:top w:val="nil"/>
              <w:left w:val="nil"/>
              <w:bottom w:val="single" w:sz="4" w:space="0" w:color="auto"/>
              <w:right w:val="single" w:sz="4" w:space="0" w:color="auto"/>
            </w:tcBorders>
            <w:shd w:val="clear" w:color="auto" w:fill="D9D9D9" w:themeFill="background1" w:themeFillShade="D9"/>
            <w:vAlign w:val="center"/>
          </w:tcPr>
          <w:p w14:paraId="287BF29B" w14:textId="045AC7EC"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14:paraId="3616E4E6" w14:textId="3CC2484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auto"/>
            <w:vAlign w:val="center"/>
          </w:tcPr>
          <w:p w14:paraId="27581510" w14:textId="4F7D61BF"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nil"/>
              <w:left w:val="nil"/>
              <w:bottom w:val="single" w:sz="4" w:space="0" w:color="auto"/>
              <w:right w:val="single" w:sz="4" w:space="0" w:color="auto"/>
            </w:tcBorders>
            <w:shd w:val="clear" w:color="000000" w:fill="A9D08E"/>
            <w:noWrap/>
            <w:vAlign w:val="center"/>
          </w:tcPr>
          <w:p w14:paraId="792CC18E" w14:textId="7DA23643"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3</w:t>
            </w:r>
          </w:p>
        </w:tc>
      </w:tr>
      <w:tr w:rsidR="00F85CEC" w:rsidRPr="0068110B" w14:paraId="79919094"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75F9272"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20" w:type="dxa"/>
            <w:tcBorders>
              <w:top w:val="nil"/>
              <w:left w:val="nil"/>
              <w:bottom w:val="single" w:sz="4" w:space="0" w:color="auto"/>
              <w:right w:val="single" w:sz="4" w:space="0" w:color="auto"/>
            </w:tcBorders>
            <w:shd w:val="clear" w:color="auto" w:fill="auto"/>
            <w:noWrap/>
            <w:vAlign w:val="center"/>
          </w:tcPr>
          <w:p w14:paraId="6881F295" w14:textId="1BB51302"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LV0621744</w:t>
            </w:r>
            <w:r>
              <w:rPr>
                <w:rFonts w:ascii="Times New Roman" w:eastAsia="Times New Roman" w:hAnsi="Times New Roman" w:cs="Times New Roman"/>
                <w:color w:val="000000" w:themeColor="text1"/>
                <w:sz w:val="20"/>
                <w:szCs w:val="20"/>
              </w:rPr>
              <w:t xml:space="preserve"> </w:t>
            </w:r>
            <w:r w:rsidR="00D731A4">
              <w:rPr>
                <w:rFonts w:ascii="Times New Roman" w:eastAsia="Times New Roman" w:hAnsi="Times New Roman" w:cs="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14:paraId="5C442FCB"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noWrap/>
            <w:vAlign w:val="bottom"/>
          </w:tcPr>
          <w:p w14:paraId="3EEA6DA4" w14:textId="181BB9D3"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427CFFD3" w14:textId="13F3EBD4"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06F13EC" w14:textId="26F15919"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05C2F82" w14:textId="7AB49A88"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nil"/>
              <w:left w:val="nil"/>
              <w:bottom w:val="single" w:sz="4" w:space="0" w:color="auto"/>
              <w:right w:val="single" w:sz="4" w:space="0" w:color="auto"/>
            </w:tcBorders>
            <w:shd w:val="clear" w:color="000000" w:fill="A9D08E"/>
            <w:noWrap/>
            <w:vAlign w:val="center"/>
          </w:tcPr>
          <w:p w14:paraId="7B9761D8" w14:textId="4AF5C8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3</w:t>
            </w:r>
          </w:p>
        </w:tc>
      </w:tr>
      <w:tr w:rsidR="00F85CEC" w:rsidRPr="0068110B" w14:paraId="661E801B"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0647A5F"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20" w:type="dxa"/>
            <w:tcBorders>
              <w:top w:val="nil"/>
              <w:left w:val="nil"/>
              <w:bottom w:val="single" w:sz="4" w:space="0" w:color="auto"/>
              <w:right w:val="single" w:sz="4" w:space="0" w:color="auto"/>
            </w:tcBorders>
            <w:shd w:val="clear" w:color="auto" w:fill="auto"/>
            <w:noWrap/>
            <w:vAlign w:val="center"/>
          </w:tcPr>
          <w:p w14:paraId="09B76B0D" w14:textId="5DBAF9D5"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LV0626041</w:t>
            </w:r>
            <w:r>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14:paraId="5C9291B6" w14:textId="2165D689"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7DECD199" w14:textId="49461A2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0131DCA9" w14:textId="23037D64"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70EAFF75" w14:textId="1DA0204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25710F6" w14:textId="576D77F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61326A22" w14:textId="3C5ADAB2"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2F61937F"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3B256FEA"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20" w:type="dxa"/>
            <w:tcBorders>
              <w:top w:val="nil"/>
              <w:left w:val="nil"/>
              <w:bottom w:val="single" w:sz="4" w:space="0" w:color="auto"/>
              <w:right w:val="single" w:sz="4" w:space="0" w:color="auto"/>
            </w:tcBorders>
            <w:shd w:val="clear" w:color="auto" w:fill="auto"/>
            <w:noWrap/>
            <w:vAlign w:val="center"/>
            <w:hideMark/>
          </w:tcPr>
          <w:p w14:paraId="26433143" w14:textId="3EBAD377"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41505B">
              <w:rPr>
                <w:rFonts w:ascii="Times New Roman" w:eastAsia="Times New Roman" w:hAnsi="Times New Roman" w:cs="Times New Roman"/>
                <w:color w:val="000000" w:themeColor="text1"/>
                <w:sz w:val="20"/>
                <w:szCs w:val="20"/>
              </w:rPr>
              <w:t>LV0006130</w:t>
            </w:r>
            <w:r w:rsidR="00D731A4">
              <w:rPr>
                <w:rFonts w:ascii="Times New Roman" w:eastAsia="Times New Roman" w:hAnsi="Times New Roman" w:cs="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auto"/>
            <w:noWrap/>
            <w:vAlign w:val="bottom"/>
          </w:tcPr>
          <w:p w14:paraId="7AC5953A" w14:textId="7D32248A"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08FAD3A0" w14:textId="459F5E7D"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199556DA" w14:textId="42FED78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1131A5BE" w14:textId="6FE1C2E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38B01482" w14:textId="698A0B5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560F98B1" w14:textId="0484C399"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3C6B78C8"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4D6436C5"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20" w:type="dxa"/>
            <w:tcBorders>
              <w:top w:val="nil"/>
              <w:left w:val="nil"/>
              <w:bottom w:val="single" w:sz="4" w:space="0" w:color="auto"/>
              <w:right w:val="single" w:sz="4" w:space="0" w:color="auto"/>
            </w:tcBorders>
            <w:shd w:val="clear" w:color="auto" w:fill="auto"/>
            <w:noWrap/>
            <w:vAlign w:val="center"/>
            <w:hideMark/>
          </w:tcPr>
          <w:p w14:paraId="1895EFEC" w14:textId="0F0AEE8C" w:rsidR="00F85CEC" w:rsidRPr="0027649B"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LV0226575</w:t>
            </w:r>
          </w:p>
        </w:tc>
        <w:tc>
          <w:tcPr>
            <w:tcW w:w="960" w:type="dxa"/>
            <w:tcBorders>
              <w:top w:val="nil"/>
              <w:left w:val="nil"/>
              <w:bottom w:val="single" w:sz="4" w:space="0" w:color="auto"/>
              <w:right w:val="single" w:sz="4" w:space="0" w:color="auto"/>
            </w:tcBorders>
            <w:shd w:val="clear" w:color="auto" w:fill="auto"/>
            <w:noWrap/>
            <w:vAlign w:val="bottom"/>
          </w:tcPr>
          <w:p w14:paraId="4B21E7BB" w14:textId="5AE3F81F"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nil"/>
              <w:left w:val="nil"/>
              <w:bottom w:val="single" w:sz="4" w:space="0" w:color="auto"/>
              <w:right w:val="single" w:sz="4" w:space="0" w:color="auto"/>
            </w:tcBorders>
            <w:shd w:val="clear" w:color="auto" w:fill="auto"/>
            <w:noWrap/>
            <w:vAlign w:val="bottom"/>
          </w:tcPr>
          <w:p w14:paraId="6EC3D735" w14:textId="76B2997F"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6A240A22" w14:textId="0EF7D10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3A59A30" w14:textId="3B999BB9"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318E321" w14:textId="22629923"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6CCE2B99" w14:textId="07F2F6C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190B47CA"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205664E"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020" w:type="dxa"/>
            <w:tcBorders>
              <w:top w:val="nil"/>
              <w:left w:val="nil"/>
              <w:bottom w:val="single" w:sz="4" w:space="0" w:color="auto"/>
              <w:right w:val="single" w:sz="4" w:space="0" w:color="auto"/>
            </w:tcBorders>
            <w:shd w:val="clear" w:color="auto" w:fill="auto"/>
            <w:noWrap/>
            <w:vAlign w:val="center"/>
            <w:hideMark/>
          </w:tcPr>
          <w:p w14:paraId="2432630E" w14:textId="72436154"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LV0607812</w:t>
            </w:r>
            <w:r w:rsidR="008F527C">
              <w:rPr>
                <w:rFonts w:ascii="Times New Roman" w:eastAsia="Times New Roman" w:hAnsi="Times New Roman" w:cs="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auto"/>
            <w:vAlign w:val="center"/>
          </w:tcPr>
          <w:p w14:paraId="3C0EC3B7" w14:textId="3CB78DFB"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1D7713BB" w14:textId="762116D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7C3CB503" w14:textId="6687785B"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3FF92A41" w14:textId="4053B65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4D6C452" w14:textId="1B87B5BC"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4E366D48" w14:textId="0EF102E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65AA89B8"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0CDC1AF"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020" w:type="dxa"/>
            <w:tcBorders>
              <w:top w:val="nil"/>
              <w:left w:val="nil"/>
              <w:bottom w:val="single" w:sz="4" w:space="0" w:color="auto"/>
              <w:right w:val="single" w:sz="4" w:space="0" w:color="auto"/>
            </w:tcBorders>
            <w:shd w:val="clear" w:color="auto" w:fill="auto"/>
            <w:noWrap/>
            <w:vAlign w:val="bottom"/>
            <w:hideMark/>
          </w:tcPr>
          <w:p w14:paraId="508C4458" w14:textId="391E7001" w:rsidR="00F85CEC" w:rsidRPr="0027649B"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LV0610905</w:t>
            </w:r>
          </w:p>
        </w:tc>
        <w:tc>
          <w:tcPr>
            <w:tcW w:w="960" w:type="dxa"/>
            <w:tcBorders>
              <w:top w:val="nil"/>
              <w:left w:val="nil"/>
              <w:bottom w:val="single" w:sz="4" w:space="0" w:color="auto"/>
              <w:right w:val="single" w:sz="4" w:space="0" w:color="auto"/>
            </w:tcBorders>
            <w:shd w:val="clear" w:color="auto" w:fill="auto"/>
            <w:noWrap/>
            <w:vAlign w:val="bottom"/>
          </w:tcPr>
          <w:p w14:paraId="3026C1C8" w14:textId="68CE9EF0"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nil"/>
              <w:left w:val="nil"/>
              <w:bottom w:val="single" w:sz="4" w:space="0" w:color="auto"/>
              <w:right w:val="single" w:sz="4" w:space="0" w:color="auto"/>
            </w:tcBorders>
            <w:shd w:val="clear" w:color="auto" w:fill="auto"/>
            <w:noWrap/>
            <w:vAlign w:val="bottom"/>
          </w:tcPr>
          <w:p w14:paraId="59E4D904" w14:textId="59B44556"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3B66539B" w14:textId="2CD7A7F0"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FA24363" w14:textId="54787970"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F002440" w14:textId="4AFC849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737B8BAE" w14:textId="21B700F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6E8F4410"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5A724D41"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020" w:type="dxa"/>
            <w:tcBorders>
              <w:top w:val="nil"/>
              <w:left w:val="nil"/>
              <w:bottom w:val="single" w:sz="4" w:space="0" w:color="auto"/>
              <w:right w:val="single" w:sz="4" w:space="0" w:color="auto"/>
            </w:tcBorders>
            <w:shd w:val="clear" w:color="auto" w:fill="auto"/>
            <w:noWrap/>
            <w:vAlign w:val="center"/>
          </w:tcPr>
          <w:p w14:paraId="6E0AA8A7" w14:textId="3DB71453"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LV0604929</w:t>
            </w:r>
            <w:r>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29F4FA0B" w14:textId="73D4E083"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362936B6" w14:textId="284B49A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6624BF3A" w14:textId="4FE1E642"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2AC90F7B" w14:textId="68779D7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7E639B60" w14:textId="024692B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4E4CACD5" w14:textId="37793930"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2</w:t>
            </w:r>
          </w:p>
        </w:tc>
      </w:tr>
      <w:tr w:rsidR="00F85CEC" w:rsidRPr="0068110B" w14:paraId="3AD2C716"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9330E1B"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020" w:type="dxa"/>
            <w:tcBorders>
              <w:top w:val="nil"/>
              <w:left w:val="nil"/>
              <w:bottom w:val="single" w:sz="4" w:space="0" w:color="auto"/>
              <w:right w:val="single" w:sz="4" w:space="0" w:color="auto"/>
            </w:tcBorders>
            <w:shd w:val="clear" w:color="auto" w:fill="auto"/>
            <w:noWrap/>
            <w:vAlign w:val="center"/>
          </w:tcPr>
          <w:p w14:paraId="06B0D1B1" w14:textId="5FBBABB4"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LV0021066</w:t>
            </w:r>
            <w:r>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48692966" w14:textId="453C4DC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noWrap/>
            <w:vAlign w:val="bottom"/>
          </w:tcPr>
          <w:p w14:paraId="05660D71" w14:textId="48B5ED7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371E644B" w14:textId="5C370D34"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23FA6C96" w14:textId="0BB5E5A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9247A14" w14:textId="5C7EE8CD"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676C24F5" w14:textId="19AAB61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09F213D8"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432C690A"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020" w:type="dxa"/>
            <w:tcBorders>
              <w:top w:val="nil"/>
              <w:left w:val="nil"/>
              <w:bottom w:val="single" w:sz="4" w:space="0" w:color="auto"/>
              <w:right w:val="single" w:sz="4" w:space="0" w:color="auto"/>
            </w:tcBorders>
            <w:shd w:val="clear" w:color="auto" w:fill="auto"/>
            <w:noWrap/>
            <w:vAlign w:val="center"/>
          </w:tcPr>
          <w:p w14:paraId="19C67A81" w14:textId="33937843"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LV0361077</w:t>
            </w:r>
            <w:r>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E56607B" w14:textId="739F098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02C042AD" w14:textId="30381C3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24CAA138" w14:textId="2C78C55C"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C97A7EF" w14:textId="56C3B16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11223FD" w14:textId="4A3CB78F"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nil"/>
              <w:left w:val="nil"/>
              <w:bottom w:val="single" w:sz="4" w:space="0" w:color="auto"/>
              <w:right w:val="single" w:sz="4" w:space="0" w:color="auto"/>
            </w:tcBorders>
            <w:shd w:val="clear" w:color="000000" w:fill="A9D08E"/>
            <w:noWrap/>
            <w:vAlign w:val="center"/>
          </w:tcPr>
          <w:p w14:paraId="1FFB622D" w14:textId="4352D9C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1882D9BA"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26F0017D"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020" w:type="dxa"/>
            <w:tcBorders>
              <w:top w:val="nil"/>
              <w:left w:val="nil"/>
              <w:bottom w:val="single" w:sz="4" w:space="0" w:color="auto"/>
              <w:right w:val="single" w:sz="4" w:space="0" w:color="auto"/>
            </w:tcBorders>
            <w:shd w:val="clear" w:color="auto" w:fill="auto"/>
            <w:noWrap/>
            <w:vAlign w:val="center"/>
          </w:tcPr>
          <w:p w14:paraId="6075DED7" w14:textId="3B798073" w:rsidR="00F85CEC" w:rsidRPr="0027649B" w:rsidRDefault="00F85CEC" w:rsidP="00F85CEC">
            <w:pPr>
              <w:spacing w:after="0" w:line="240" w:lineRule="auto"/>
              <w:rPr>
                <w:rFonts w:ascii="Times New Roman" w:eastAsia="Times New Roman" w:hAnsi="Times New Roman" w:cs="Times New Roman"/>
                <w:color w:val="000000" w:themeColor="text1"/>
                <w:sz w:val="20"/>
                <w:szCs w:val="20"/>
              </w:rPr>
            </w:pPr>
            <w:r w:rsidRPr="00903653">
              <w:rPr>
                <w:rFonts w:ascii="Times New Roman" w:eastAsia="Times New Roman" w:hAnsi="Times New Roman" w:cs="Times New Roman"/>
                <w:color w:val="000000" w:themeColor="text1"/>
                <w:sz w:val="20"/>
                <w:szCs w:val="20"/>
              </w:rPr>
              <w:t>LV0625258</w:t>
            </w:r>
            <w:r>
              <w:rPr>
                <w:rFonts w:ascii="Times New Roman" w:eastAsia="Times New Roman" w:hAnsi="Times New Roman" w:cs="Times New Roman"/>
                <w:color w:val="000000" w:themeColor="text1"/>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24F2D46B" w14:textId="165AB647"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12CBDF72" w14:textId="4190A13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3247D256" w14:textId="0815A61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85CF062" w14:textId="3D6FE0F3"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707E897C" w14:textId="44A307D2"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416D487E" w14:textId="36F8051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4D6B01BC"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EE760C7"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20" w:type="dxa"/>
            <w:tcBorders>
              <w:top w:val="nil"/>
              <w:left w:val="nil"/>
              <w:bottom w:val="single" w:sz="4" w:space="0" w:color="auto"/>
              <w:right w:val="single" w:sz="4" w:space="0" w:color="auto"/>
            </w:tcBorders>
            <w:shd w:val="clear" w:color="auto" w:fill="auto"/>
            <w:noWrap/>
            <w:vAlign w:val="center"/>
            <w:hideMark/>
          </w:tcPr>
          <w:p w14:paraId="3D789294" w14:textId="0FE21E71" w:rsidR="00F85CEC" w:rsidRPr="0027649B"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LV0600252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59BFAFA" w14:textId="6FFDA20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nil"/>
              <w:left w:val="nil"/>
              <w:bottom w:val="single" w:sz="4" w:space="0" w:color="auto"/>
              <w:right w:val="single" w:sz="4" w:space="0" w:color="auto"/>
            </w:tcBorders>
            <w:shd w:val="clear" w:color="auto" w:fill="auto"/>
            <w:noWrap/>
            <w:vAlign w:val="bottom"/>
          </w:tcPr>
          <w:p w14:paraId="5BF82009" w14:textId="310F86A7"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58F1E397" w14:textId="36F9F331"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52B50E64" w14:textId="42B1B85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06F5F9CF" w14:textId="7E1D3CC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257D27C2" w14:textId="7FC96E7F"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4035C662"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1D2E7559"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020" w:type="dxa"/>
            <w:tcBorders>
              <w:top w:val="nil"/>
              <w:left w:val="nil"/>
              <w:bottom w:val="single" w:sz="4" w:space="0" w:color="auto"/>
              <w:right w:val="single" w:sz="4" w:space="0" w:color="auto"/>
            </w:tcBorders>
            <w:shd w:val="clear" w:color="auto" w:fill="auto"/>
            <w:noWrap/>
            <w:vAlign w:val="center"/>
          </w:tcPr>
          <w:p w14:paraId="1A5887F7" w14:textId="061923D9"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LV0602610</w:t>
            </w:r>
          </w:p>
        </w:tc>
        <w:tc>
          <w:tcPr>
            <w:tcW w:w="960" w:type="dxa"/>
            <w:tcBorders>
              <w:top w:val="nil"/>
              <w:left w:val="nil"/>
              <w:bottom w:val="single" w:sz="4" w:space="0" w:color="auto"/>
              <w:right w:val="single" w:sz="4" w:space="0" w:color="auto"/>
            </w:tcBorders>
            <w:shd w:val="clear" w:color="auto" w:fill="auto"/>
            <w:noWrap/>
            <w:vAlign w:val="bottom"/>
          </w:tcPr>
          <w:p w14:paraId="5164BDC9" w14:textId="3BAD8BBC"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20D1A48F" w14:textId="7C19B49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25A2C1F1" w14:textId="610E492A"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FF6F2AB" w14:textId="6AE4A802"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6FC88C32" w14:textId="17531F4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7BB74096" w14:textId="6DA10BAC"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10CF94B9" w14:textId="77777777" w:rsidTr="008F527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A087C3C"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020" w:type="dxa"/>
            <w:tcBorders>
              <w:top w:val="nil"/>
              <w:left w:val="nil"/>
              <w:bottom w:val="single" w:sz="4" w:space="0" w:color="auto"/>
              <w:right w:val="single" w:sz="4" w:space="0" w:color="auto"/>
            </w:tcBorders>
            <w:shd w:val="clear" w:color="auto" w:fill="auto"/>
            <w:noWrap/>
            <w:vAlign w:val="center"/>
          </w:tcPr>
          <w:p w14:paraId="6292F372" w14:textId="02755EBB"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LV0624334</w:t>
            </w:r>
          </w:p>
        </w:tc>
        <w:tc>
          <w:tcPr>
            <w:tcW w:w="960" w:type="dxa"/>
            <w:tcBorders>
              <w:top w:val="nil"/>
              <w:left w:val="nil"/>
              <w:bottom w:val="single" w:sz="4" w:space="0" w:color="auto"/>
              <w:right w:val="single" w:sz="4" w:space="0" w:color="auto"/>
            </w:tcBorders>
            <w:shd w:val="clear" w:color="auto" w:fill="auto"/>
            <w:noWrap/>
            <w:vAlign w:val="bottom"/>
          </w:tcPr>
          <w:p w14:paraId="3A923A99" w14:textId="0BD687B0"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nil"/>
              <w:left w:val="nil"/>
              <w:bottom w:val="single" w:sz="4" w:space="0" w:color="auto"/>
              <w:right w:val="single" w:sz="4" w:space="0" w:color="auto"/>
            </w:tcBorders>
            <w:shd w:val="clear" w:color="auto" w:fill="D9D9D9" w:themeFill="background1" w:themeFillShade="D9"/>
            <w:noWrap/>
            <w:vAlign w:val="bottom"/>
          </w:tcPr>
          <w:p w14:paraId="16DEE5C9" w14:textId="227F4C15"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nil"/>
              <w:left w:val="nil"/>
              <w:bottom w:val="single" w:sz="4" w:space="0" w:color="auto"/>
              <w:right w:val="single" w:sz="4" w:space="0" w:color="auto"/>
            </w:tcBorders>
            <w:shd w:val="clear" w:color="auto" w:fill="D9D9D9" w:themeFill="background1" w:themeFillShade="D9"/>
            <w:noWrap/>
            <w:vAlign w:val="bottom"/>
          </w:tcPr>
          <w:p w14:paraId="00222092" w14:textId="3046AD9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38483EA2" w14:textId="68DAE316"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bottom"/>
          </w:tcPr>
          <w:p w14:paraId="46978C2B" w14:textId="7BEDB23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single" w:sz="4" w:space="0" w:color="auto"/>
            </w:tcBorders>
            <w:shd w:val="clear" w:color="000000" w:fill="A9D08E"/>
            <w:noWrap/>
            <w:vAlign w:val="center"/>
          </w:tcPr>
          <w:p w14:paraId="3EE92224" w14:textId="5649CA55"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638BCCDF"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9484A"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5BA6F282" w14:textId="40F89C28"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LV0629209</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B244D6"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14:paraId="080796E5" w14:textId="40201CF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63477CE"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5E4DE8C"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83A69FC" w14:textId="3CF07E3F"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7400F389" w14:textId="67E3FAAA"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517207A6"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7BD4"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F7E2E4F" w14:textId="0E763C20"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LV0615248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6C372AD"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14:paraId="231338EE" w14:textId="2B04FCA3"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37BD362"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0693709"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712557"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42B268FA" w14:textId="30143928"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5CFBAA2F"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5A6D"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6F45C962" w14:textId="19F5F06E"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LV0465624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34BA0DF" w14:textId="795CD42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76776FB" w14:textId="012010F8"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74C7193"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ADC795"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CE54EE"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619CF1F8" w14:textId="12E16E81"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4F313D88"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A6EA"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095C30AF" w14:textId="20D66215"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LV0609995</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0C45C9A"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8214E2B" w14:textId="6229FEC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0C0B9BD"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A253B6"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7254F8" w14:textId="7944AFD1"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7F327EA3" w14:textId="6D58FC77"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0A8DDAAF"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2703C" w14:textId="77777777" w:rsidR="00F85CEC" w:rsidRPr="0068110B"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716881DD" w14:textId="70EF058B" w:rsidR="00F85CEC" w:rsidRPr="0027649B"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LV0607445</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14AF3D8"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3798959" w14:textId="67BACFF0"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96FA0B"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3034240"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F116B50" w14:textId="5B19CD4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0A4EC2A5" w14:textId="09DA4484"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276674E3"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7B0AB" w14:textId="03F8791E" w:rsidR="00F85CEC" w:rsidRDefault="00F85CEC"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0591562F" w14:textId="78AFDA1B" w:rsidR="00F85CEC" w:rsidRPr="00903653"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LV0627126</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3A3F62F"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14:paraId="342829E3" w14:textId="07E5DDD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3DBC7E1"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18FB11F"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08AB673"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0486187F" w14:textId="158322FE"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547FC029"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76C4" w14:textId="422BE232" w:rsidR="00F85CEC" w:rsidRDefault="005F5B3D"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2C3924D5" w14:textId="1A4165DD" w:rsidR="00F85CEC" w:rsidRPr="00903653" w:rsidRDefault="0063164C" w:rsidP="00F85CEC">
            <w:pPr>
              <w:spacing w:after="0" w:line="240" w:lineRule="auto"/>
              <w:rPr>
                <w:rFonts w:ascii="Times New Roman" w:eastAsia="Times New Roman" w:hAnsi="Times New Roman" w:cs="Times New Roman"/>
                <w:color w:val="000000" w:themeColor="text1"/>
                <w:sz w:val="20"/>
                <w:szCs w:val="20"/>
              </w:rPr>
            </w:pPr>
            <w:r w:rsidRPr="0063164C">
              <w:rPr>
                <w:rFonts w:ascii="Times New Roman" w:eastAsia="Times New Roman" w:hAnsi="Times New Roman" w:cs="Times New Roman"/>
                <w:color w:val="000000" w:themeColor="text1"/>
                <w:sz w:val="20"/>
                <w:szCs w:val="20"/>
              </w:rPr>
              <w:t>LV0615936</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46BAE0"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auto"/>
            <w:noWrap/>
            <w:vAlign w:val="bottom"/>
          </w:tcPr>
          <w:p w14:paraId="5F7BDF64" w14:textId="187D276D"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35EC20"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B05792"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1C74F9"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13C054BE" w14:textId="62E23619"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49BF580A"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24651" w14:textId="157B71F0" w:rsidR="00F85CEC" w:rsidRDefault="005F5B3D"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0D107A07" w14:textId="664283E1" w:rsidR="00F85CEC" w:rsidRPr="00903653"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LV0614609</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C2627E6"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D575B9"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122BE0"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A29F8FA"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418F65" w14:textId="145E46A9"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59270A34" w14:textId="1B425665"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F85CEC" w:rsidRPr="0068110B" w14:paraId="3C356BBA"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5D39" w14:textId="38925A9B" w:rsidR="00F85CEC" w:rsidRDefault="005F5B3D"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37FB2EF8" w14:textId="7D30E2D5" w:rsidR="00F85CEC" w:rsidRPr="00903653" w:rsidRDefault="00F85CEC" w:rsidP="00F85CEC">
            <w:pPr>
              <w:spacing w:after="0" w:line="240" w:lineRule="auto"/>
              <w:rPr>
                <w:rFonts w:ascii="Times New Roman" w:eastAsia="Times New Roman" w:hAnsi="Times New Roman" w:cs="Times New Roman"/>
                <w:color w:val="000000" w:themeColor="text1"/>
                <w:sz w:val="20"/>
                <w:szCs w:val="20"/>
              </w:rPr>
            </w:pPr>
            <w:r w:rsidRPr="00836197">
              <w:rPr>
                <w:rFonts w:ascii="Times New Roman" w:eastAsia="Times New Roman" w:hAnsi="Times New Roman" w:cs="Times New Roman"/>
                <w:color w:val="000000" w:themeColor="text1"/>
                <w:sz w:val="20"/>
                <w:szCs w:val="20"/>
              </w:rPr>
              <w:t>LV0600164</w:t>
            </w:r>
            <w:r w:rsidR="00D731A4">
              <w:rPr>
                <w:rFonts w:ascii="Times New Roman" w:eastAsia="Times New Roman" w:hAnsi="Times New Roman" w:cs="Times New Roman"/>
                <w:color w:val="000000" w:themeColor="text1"/>
                <w:sz w:val="20"/>
                <w:szCs w:val="20"/>
              </w:rPr>
              <w: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A45C313"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15987B8"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2B87331"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927CE01" w14:textId="77777777"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16E6D8" w14:textId="5BFA460E" w:rsidR="00F85CEC" w:rsidRPr="00D731A4" w:rsidRDefault="00F85CEC"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14A294DC" w14:textId="5AF91717" w:rsidR="00F85CEC"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r w:rsidR="005F5B3D" w:rsidRPr="0068110B" w14:paraId="6DF7B634" w14:textId="77777777" w:rsidTr="008F527C">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1BE4" w14:textId="2A1DBDE8" w:rsidR="005F5B3D" w:rsidRDefault="005F5B3D" w:rsidP="00F85C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020" w:type="dxa"/>
            <w:tcBorders>
              <w:top w:val="single" w:sz="4" w:space="0" w:color="auto"/>
              <w:left w:val="nil"/>
              <w:bottom w:val="single" w:sz="4" w:space="0" w:color="auto"/>
              <w:right w:val="single" w:sz="4" w:space="0" w:color="auto"/>
            </w:tcBorders>
            <w:shd w:val="clear" w:color="auto" w:fill="auto"/>
            <w:noWrap/>
            <w:vAlign w:val="center"/>
          </w:tcPr>
          <w:p w14:paraId="27C8DF95" w14:textId="7FC41004" w:rsidR="005F5B3D" w:rsidRPr="00836197" w:rsidRDefault="008F527C" w:rsidP="00F85CEC">
            <w:pPr>
              <w:spacing w:after="0" w:line="240" w:lineRule="auto"/>
              <w:rPr>
                <w:rFonts w:ascii="Times New Roman" w:eastAsia="Times New Roman" w:hAnsi="Times New Roman" w:cs="Times New Roman"/>
                <w:color w:val="000000" w:themeColor="text1"/>
                <w:sz w:val="20"/>
                <w:szCs w:val="20"/>
              </w:rPr>
            </w:pPr>
            <w:r w:rsidRPr="008F527C">
              <w:rPr>
                <w:rFonts w:ascii="Times New Roman" w:eastAsia="Times New Roman" w:hAnsi="Times New Roman" w:cs="Times New Roman"/>
                <w:color w:val="000000" w:themeColor="text1"/>
                <w:sz w:val="20"/>
                <w:szCs w:val="20"/>
              </w:rPr>
              <w:t>LV0182852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36243A" w14:textId="1156B412"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c>
          <w:tcPr>
            <w:tcW w:w="10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18C1C1" w14:textId="77777777"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8CDC62F" w14:textId="77777777"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938ADF9" w14:textId="77777777"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770C6F" w14:textId="77777777"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p>
        </w:tc>
        <w:tc>
          <w:tcPr>
            <w:tcW w:w="960" w:type="dxa"/>
            <w:tcBorders>
              <w:top w:val="single" w:sz="4" w:space="0" w:color="auto"/>
              <w:left w:val="nil"/>
              <w:bottom w:val="single" w:sz="4" w:space="0" w:color="auto"/>
              <w:right w:val="single" w:sz="4" w:space="0" w:color="auto"/>
            </w:tcBorders>
            <w:shd w:val="clear" w:color="000000" w:fill="A9D08E"/>
            <w:noWrap/>
            <w:vAlign w:val="center"/>
          </w:tcPr>
          <w:p w14:paraId="6824FC80" w14:textId="20F7A240" w:rsidR="005F5B3D" w:rsidRPr="00D731A4" w:rsidRDefault="005F5B3D" w:rsidP="00F85CEC">
            <w:pPr>
              <w:spacing w:after="0" w:line="240" w:lineRule="auto"/>
              <w:jc w:val="center"/>
              <w:rPr>
                <w:rFonts w:ascii="Times New Roman" w:eastAsia="Times New Roman" w:hAnsi="Times New Roman" w:cs="Times New Roman"/>
                <w:color w:val="000000" w:themeColor="text1"/>
                <w:sz w:val="20"/>
                <w:szCs w:val="20"/>
              </w:rPr>
            </w:pPr>
            <w:r w:rsidRPr="00D731A4">
              <w:rPr>
                <w:rFonts w:ascii="Times New Roman" w:eastAsia="Times New Roman" w:hAnsi="Times New Roman" w:cs="Times New Roman"/>
                <w:color w:val="000000" w:themeColor="text1"/>
                <w:sz w:val="20"/>
                <w:szCs w:val="20"/>
              </w:rPr>
              <w:t>1</w:t>
            </w:r>
          </w:p>
        </w:tc>
      </w:tr>
    </w:tbl>
    <w:p w14:paraId="63E71385" w14:textId="31222712" w:rsidR="001B59E1" w:rsidRPr="00D731A4" w:rsidRDefault="00D731A4" w:rsidP="00D731A4">
      <w:pPr>
        <w:spacing w:after="0" w:line="240" w:lineRule="auto"/>
        <w:rPr>
          <w:rFonts w:ascii="Times New Roman" w:eastAsia="Calibri" w:hAnsi="Times New Roman" w:cs="Times New Roman"/>
        </w:rPr>
      </w:pPr>
      <w:r>
        <w:rPr>
          <w:rFonts w:ascii="Times New Roman" w:eastAsia="Calibri" w:hAnsi="Times New Roman" w:cs="Times New Roman"/>
        </w:rPr>
        <w:t>*šķirnes saimniecības.</w:t>
      </w:r>
    </w:p>
    <w:p w14:paraId="05621F73" w14:textId="548A7426" w:rsidR="00F85CEC" w:rsidRDefault="00F85CEC" w:rsidP="002B51CD">
      <w:pPr>
        <w:spacing w:after="0" w:line="240" w:lineRule="auto"/>
        <w:jc w:val="both"/>
        <w:rPr>
          <w:rFonts w:ascii="Times New Roman" w:eastAsia="Calibri" w:hAnsi="Times New Roman" w:cs="Times New Roman"/>
        </w:rPr>
      </w:pPr>
    </w:p>
    <w:p w14:paraId="5E96ABBF" w14:textId="77777777" w:rsidR="002B51CD" w:rsidRDefault="002B51CD" w:rsidP="002B51CD">
      <w:pPr>
        <w:spacing w:after="0" w:line="240" w:lineRule="auto"/>
        <w:jc w:val="both"/>
        <w:rPr>
          <w:rFonts w:ascii="Times New Roman" w:eastAsia="Calibri" w:hAnsi="Times New Roman" w:cs="Times New Roman"/>
        </w:rPr>
      </w:pPr>
    </w:p>
    <w:p w14:paraId="389EC41C"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60795837"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13C23755"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2780C5B5"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77B4E031"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1966D842"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563F0C6E" w14:textId="77777777" w:rsidR="002B51CD" w:rsidRDefault="002B51CD" w:rsidP="004B4709">
      <w:pPr>
        <w:spacing w:after="0" w:line="240" w:lineRule="auto"/>
        <w:ind w:left="360"/>
        <w:jc w:val="center"/>
        <w:rPr>
          <w:rFonts w:ascii="Times New Roman" w:eastAsia="Calibri" w:hAnsi="Times New Roman" w:cs="Times New Roman"/>
          <w:b/>
          <w:sz w:val="28"/>
          <w:szCs w:val="28"/>
        </w:rPr>
      </w:pPr>
    </w:p>
    <w:p w14:paraId="16B0CF89" w14:textId="19831EBE" w:rsidR="00494825" w:rsidRPr="00B439FE" w:rsidRDefault="003E4AA2" w:rsidP="004B4709">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Jaunzirgu vērtēšana</w:t>
      </w:r>
    </w:p>
    <w:p w14:paraId="181673A5" w14:textId="77777777" w:rsidR="000E7F78" w:rsidRPr="00B439FE" w:rsidRDefault="000E7F78" w:rsidP="00494825">
      <w:pPr>
        <w:ind w:left="360"/>
        <w:jc w:val="both"/>
        <w:rPr>
          <w:rFonts w:ascii="Times New Roman" w:eastAsia="Calibri" w:hAnsi="Times New Roman" w:cs="Times New Roman"/>
        </w:rPr>
      </w:pPr>
    </w:p>
    <w:p w14:paraId="1422296F" w14:textId="180BF4D1" w:rsidR="00024EF7" w:rsidRPr="00EA5EAD" w:rsidRDefault="00494825" w:rsidP="00EA5EAD">
      <w:pPr>
        <w:ind w:left="360"/>
        <w:jc w:val="both"/>
        <w:rPr>
          <w:rFonts w:ascii="Times New Roman" w:eastAsia="Calibri" w:hAnsi="Times New Roman" w:cs="Times New Roman"/>
          <w:sz w:val="24"/>
          <w:szCs w:val="24"/>
        </w:rPr>
      </w:pPr>
      <w:r w:rsidRPr="0041505B">
        <w:rPr>
          <w:rFonts w:ascii="Times New Roman" w:eastAsia="Calibri" w:hAnsi="Times New Roman" w:cs="Times New Roman"/>
          <w:sz w:val="24"/>
          <w:szCs w:val="24"/>
        </w:rPr>
        <w:t>Vērtēšanu veic sertificēti vērtēšanas eksperti. Katrs dzīvnieks tiek novērtēts pēc eksterjera septiņām pazīmēm un viņa gaitas kvalitātes soļos, rikšos, lēkšos un lēciena tehnikā. Katru pazīmi vērtē 10 punktu sistēmā. Maksimālais iegūstamo punktu skaits sporta tipa jaunzirgiem ir 70 punkti par eksterjeru un 40 punkti par darbaspējām. Braucamā tipa jaunzirgu darbaspējas vērtē pēc 4 rādītājiem – soļu, ri</w:t>
      </w:r>
      <w:r w:rsidR="003E4AA2" w:rsidRPr="0041505B">
        <w:rPr>
          <w:rFonts w:ascii="Times New Roman" w:eastAsia="Calibri" w:hAnsi="Times New Roman" w:cs="Times New Roman"/>
          <w:sz w:val="24"/>
          <w:szCs w:val="24"/>
        </w:rPr>
        <w:t xml:space="preserve">kšu gaitas kvalitāte, vadāmība vai lēkšanas spēja. </w:t>
      </w:r>
      <w:r w:rsidRPr="0041505B">
        <w:rPr>
          <w:rFonts w:ascii="Times New Roman" w:eastAsia="Calibri" w:hAnsi="Times New Roman" w:cs="Times New Roman"/>
          <w:sz w:val="24"/>
          <w:szCs w:val="24"/>
        </w:rPr>
        <w:t xml:space="preserve">Maksimāli iegūstamais punktu skaits – 40. Iegūtie rezultāti tiek apkopoti un iesniegti šķirnes zirgu audzēšanas organizācijā, kas veido datu bāzi katram šķirnes zirgam. </w:t>
      </w:r>
    </w:p>
    <w:p w14:paraId="7D9C3BB2" w14:textId="4281500C" w:rsidR="001B59E1" w:rsidRPr="00B439FE" w:rsidRDefault="001B59E1" w:rsidP="001B59E1">
      <w:pPr>
        <w:spacing w:after="0" w:line="240" w:lineRule="auto"/>
        <w:jc w:val="center"/>
        <w:rPr>
          <w:rFonts w:ascii="Times New Roman" w:eastAsia="Calibri" w:hAnsi="Times New Roman" w:cs="Times New Roman"/>
          <w:b/>
          <w:sz w:val="28"/>
          <w:szCs w:val="28"/>
        </w:rPr>
      </w:pPr>
      <w:r w:rsidRPr="00B439FE">
        <w:rPr>
          <w:rFonts w:ascii="Times New Roman" w:eastAsia="Times New Roman" w:hAnsi="Times New Roman" w:cs="Times New Roman"/>
          <w:b/>
          <w:bCs/>
          <w:color w:val="000000"/>
          <w:sz w:val="28"/>
          <w:szCs w:val="28"/>
        </w:rPr>
        <w:t>LŠZAA</w:t>
      </w:r>
      <w:r w:rsidRPr="00B439FE">
        <w:rPr>
          <w:rFonts w:ascii="Times New Roman" w:eastAsia="Calibri" w:hAnsi="Times New Roman" w:cs="Times New Roman"/>
          <w:b/>
          <w:sz w:val="28"/>
          <w:szCs w:val="28"/>
        </w:rPr>
        <w:t xml:space="preserve"> </w:t>
      </w:r>
      <w:r w:rsidR="00211149">
        <w:rPr>
          <w:rFonts w:ascii="Times New Roman" w:eastAsia="Calibri" w:hAnsi="Times New Roman" w:cs="Times New Roman"/>
          <w:b/>
          <w:sz w:val="28"/>
          <w:szCs w:val="28"/>
        </w:rPr>
        <w:t>vērtētie</w:t>
      </w:r>
      <w:r w:rsidRPr="00B439F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LSB </w:t>
      </w:r>
      <w:r w:rsidRPr="00B439FE">
        <w:rPr>
          <w:rFonts w:ascii="Times New Roman" w:eastAsia="Calibri" w:hAnsi="Times New Roman" w:cs="Times New Roman"/>
          <w:b/>
          <w:sz w:val="28"/>
          <w:szCs w:val="28"/>
        </w:rPr>
        <w:t>jaunzirgi pēc kopvērtējuma 20</w:t>
      </w:r>
      <w:r w:rsidR="00FA58E7">
        <w:rPr>
          <w:rFonts w:ascii="Times New Roman" w:eastAsia="Calibri" w:hAnsi="Times New Roman" w:cs="Times New Roman"/>
          <w:b/>
          <w:sz w:val="28"/>
          <w:szCs w:val="28"/>
        </w:rPr>
        <w:t>2</w:t>
      </w:r>
      <w:r w:rsidR="00EA5EAD">
        <w:rPr>
          <w:rFonts w:ascii="Times New Roman" w:eastAsia="Calibri" w:hAnsi="Times New Roman" w:cs="Times New Roman"/>
          <w:b/>
          <w:sz w:val="28"/>
          <w:szCs w:val="28"/>
        </w:rPr>
        <w:t>1</w:t>
      </w:r>
      <w:r w:rsidRPr="00B439FE">
        <w:rPr>
          <w:rFonts w:ascii="Times New Roman" w:eastAsia="Calibri" w:hAnsi="Times New Roman" w:cs="Times New Roman"/>
          <w:b/>
          <w:sz w:val="28"/>
          <w:szCs w:val="28"/>
        </w:rPr>
        <w:t>.gadā</w:t>
      </w:r>
    </w:p>
    <w:p w14:paraId="6DAB1A97" w14:textId="77777777" w:rsidR="001B59E1" w:rsidRDefault="001B59E1" w:rsidP="001B59E1">
      <w:pPr>
        <w:spacing w:after="0" w:line="240" w:lineRule="auto"/>
        <w:rPr>
          <w:rFonts w:ascii="Times New Roman" w:hAnsi="Times New Roman" w:cs="Times New Roman"/>
          <w:i/>
        </w:rPr>
      </w:pPr>
    </w:p>
    <w:tbl>
      <w:tblPr>
        <w:tblW w:w="10657" w:type="dxa"/>
        <w:tblInd w:w="-34" w:type="dxa"/>
        <w:tblLook w:val="04A0" w:firstRow="1" w:lastRow="0" w:firstColumn="1" w:lastColumn="0" w:noHBand="0" w:noVBand="1"/>
      </w:tblPr>
      <w:tblGrid>
        <w:gridCol w:w="1184"/>
        <w:gridCol w:w="1701"/>
        <w:gridCol w:w="412"/>
        <w:gridCol w:w="494"/>
        <w:gridCol w:w="494"/>
        <w:gridCol w:w="494"/>
        <w:gridCol w:w="705"/>
        <w:gridCol w:w="494"/>
        <w:gridCol w:w="505"/>
        <w:gridCol w:w="683"/>
        <w:gridCol w:w="384"/>
        <w:gridCol w:w="480"/>
        <w:gridCol w:w="480"/>
        <w:gridCol w:w="805"/>
        <w:gridCol w:w="683"/>
        <w:gridCol w:w="680"/>
      </w:tblGrid>
      <w:tr w:rsidR="00EA5EAD" w:rsidRPr="002B51CD" w14:paraId="4B61727B" w14:textId="77777777" w:rsidTr="00580108">
        <w:trPr>
          <w:trHeight w:val="444"/>
        </w:trPr>
        <w:tc>
          <w:tcPr>
            <w:tcW w:w="11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2807AB"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Jaunzirga vārds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BB0BDB"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ID numurs</w:t>
            </w:r>
          </w:p>
        </w:tc>
        <w:tc>
          <w:tcPr>
            <w:tcW w:w="3598" w:type="dxa"/>
            <w:gridSpan w:val="7"/>
            <w:tcBorders>
              <w:top w:val="single" w:sz="4" w:space="0" w:color="auto"/>
              <w:left w:val="nil"/>
              <w:bottom w:val="single" w:sz="4" w:space="0" w:color="auto"/>
              <w:right w:val="single" w:sz="4" w:space="0" w:color="auto"/>
            </w:tcBorders>
            <w:shd w:val="clear" w:color="000000" w:fill="92D050"/>
            <w:noWrap/>
            <w:vAlign w:val="center"/>
            <w:hideMark/>
          </w:tcPr>
          <w:p w14:paraId="2CC29724"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Eksterjers</w:t>
            </w:r>
          </w:p>
        </w:tc>
        <w:tc>
          <w:tcPr>
            <w:tcW w:w="683" w:type="dxa"/>
            <w:vMerge w:val="restart"/>
            <w:tcBorders>
              <w:top w:val="single" w:sz="4" w:space="0" w:color="auto"/>
              <w:left w:val="single" w:sz="8" w:space="0" w:color="auto"/>
              <w:right w:val="single" w:sz="8" w:space="0" w:color="auto"/>
            </w:tcBorders>
            <w:shd w:val="clear" w:color="000000" w:fill="92D050"/>
            <w:noWrap/>
            <w:vAlign w:val="center"/>
            <w:hideMark/>
          </w:tcPr>
          <w:p w14:paraId="402D1DF7"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Kopā</w:t>
            </w:r>
          </w:p>
        </w:tc>
        <w:tc>
          <w:tcPr>
            <w:tcW w:w="2149"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DE35710"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Darbaspējas</w:t>
            </w:r>
          </w:p>
        </w:tc>
        <w:tc>
          <w:tcPr>
            <w:tcW w:w="683" w:type="dxa"/>
            <w:vMerge w:val="restart"/>
            <w:tcBorders>
              <w:top w:val="single" w:sz="4" w:space="0" w:color="auto"/>
              <w:left w:val="single" w:sz="8" w:space="0" w:color="auto"/>
              <w:right w:val="single" w:sz="8" w:space="0" w:color="auto"/>
            </w:tcBorders>
            <w:shd w:val="clear" w:color="000000" w:fill="FFC000"/>
            <w:noWrap/>
            <w:vAlign w:val="center"/>
            <w:hideMark/>
          </w:tcPr>
          <w:p w14:paraId="358FBB7B"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Kopā</w:t>
            </w:r>
          </w:p>
        </w:tc>
        <w:tc>
          <w:tcPr>
            <w:tcW w:w="680" w:type="dxa"/>
            <w:vMerge w:val="restart"/>
            <w:tcBorders>
              <w:top w:val="nil"/>
              <w:left w:val="nil"/>
              <w:right w:val="single" w:sz="8" w:space="0" w:color="auto"/>
            </w:tcBorders>
            <w:shd w:val="clear" w:color="000000" w:fill="00B0F0"/>
            <w:noWrap/>
            <w:textDirection w:val="btLr"/>
            <w:vAlign w:val="center"/>
            <w:hideMark/>
          </w:tcPr>
          <w:p w14:paraId="66184023"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Kopējais</w:t>
            </w:r>
          </w:p>
        </w:tc>
      </w:tr>
      <w:tr w:rsidR="00EA5EAD" w:rsidRPr="002B51CD" w14:paraId="4FD39D72" w14:textId="77777777" w:rsidTr="00580108">
        <w:trPr>
          <w:trHeight w:val="408"/>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7471A482" w14:textId="77777777" w:rsidR="00EA5EAD" w:rsidRPr="002B51CD" w:rsidRDefault="00EA5EAD" w:rsidP="001B59E1">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C10889" w14:textId="77777777" w:rsidR="00EA5EAD" w:rsidRPr="002B51CD" w:rsidRDefault="00EA5EAD" w:rsidP="001B59E1">
            <w:pPr>
              <w:spacing w:after="0" w:line="240" w:lineRule="auto"/>
              <w:rPr>
                <w:rFonts w:ascii="Times New Roman" w:eastAsia="Times New Roman" w:hAnsi="Times New Roman" w:cs="Times New Roman"/>
                <w:b/>
                <w:bCs/>
                <w:color w:val="000000"/>
                <w:sz w:val="20"/>
                <w:szCs w:val="20"/>
              </w:rPr>
            </w:pPr>
          </w:p>
        </w:tc>
        <w:tc>
          <w:tcPr>
            <w:tcW w:w="412" w:type="dxa"/>
            <w:tcBorders>
              <w:top w:val="nil"/>
              <w:left w:val="nil"/>
              <w:bottom w:val="single" w:sz="4" w:space="0" w:color="auto"/>
              <w:right w:val="single" w:sz="4" w:space="0" w:color="auto"/>
            </w:tcBorders>
            <w:shd w:val="clear" w:color="auto" w:fill="auto"/>
            <w:noWrap/>
            <w:vAlign w:val="center"/>
            <w:hideMark/>
          </w:tcPr>
          <w:p w14:paraId="76714C9A"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T</w:t>
            </w:r>
          </w:p>
        </w:tc>
        <w:tc>
          <w:tcPr>
            <w:tcW w:w="494" w:type="dxa"/>
            <w:tcBorders>
              <w:top w:val="nil"/>
              <w:left w:val="nil"/>
              <w:bottom w:val="single" w:sz="4" w:space="0" w:color="auto"/>
              <w:right w:val="single" w:sz="4" w:space="0" w:color="auto"/>
            </w:tcBorders>
            <w:shd w:val="clear" w:color="auto" w:fill="auto"/>
            <w:noWrap/>
            <w:vAlign w:val="center"/>
            <w:hideMark/>
          </w:tcPr>
          <w:p w14:paraId="7394B22B"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VL</w:t>
            </w:r>
          </w:p>
        </w:tc>
        <w:tc>
          <w:tcPr>
            <w:tcW w:w="494" w:type="dxa"/>
            <w:tcBorders>
              <w:top w:val="nil"/>
              <w:left w:val="nil"/>
              <w:bottom w:val="single" w:sz="4" w:space="0" w:color="auto"/>
              <w:right w:val="single" w:sz="4" w:space="0" w:color="auto"/>
            </w:tcBorders>
            <w:shd w:val="clear" w:color="auto" w:fill="auto"/>
            <w:noWrap/>
            <w:vAlign w:val="center"/>
            <w:hideMark/>
          </w:tcPr>
          <w:p w14:paraId="2A841023"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ĶP</w:t>
            </w:r>
          </w:p>
        </w:tc>
        <w:tc>
          <w:tcPr>
            <w:tcW w:w="494" w:type="dxa"/>
            <w:tcBorders>
              <w:top w:val="nil"/>
              <w:left w:val="nil"/>
              <w:bottom w:val="single" w:sz="4" w:space="0" w:color="auto"/>
              <w:right w:val="single" w:sz="4" w:space="0" w:color="auto"/>
            </w:tcBorders>
            <w:shd w:val="clear" w:color="auto" w:fill="auto"/>
            <w:noWrap/>
            <w:vAlign w:val="center"/>
            <w:hideMark/>
          </w:tcPr>
          <w:p w14:paraId="276BD393"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PK</w:t>
            </w:r>
          </w:p>
        </w:tc>
        <w:tc>
          <w:tcPr>
            <w:tcW w:w="705" w:type="dxa"/>
            <w:tcBorders>
              <w:top w:val="nil"/>
              <w:left w:val="nil"/>
              <w:bottom w:val="single" w:sz="4" w:space="0" w:color="auto"/>
              <w:right w:val="single" w:sz="4" w:space="0" w:color="auto"/>
            </w:tcBorders>
            <w:shd w:val="clear" w:color="auto" w:fill="auto"/>
            <w:noWrap/>
            <w:vAlign w:val="center"/>
            <w:hideMark/>
          </w:tcPr>
          <w:p w14:paraId="6EA08577"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PakK</w:t>
            </w:r>
          </w:p>
        </w:tc>
        <w:tc>
          <w:tcPr>
            <w:tcW w:w="494" w:type="dxa"/>
            <w:tcBorders>
              <w:top w:val="nil"/>
              <w:left w:val="nil"/>
              <w:bottom w:val="single" w:sz="4" w:space="0" w:color="auto"/>
              <w:right w:val="single" w:sz="4" w:space="0" w:color="auto"/>
            </w:tcBorders>
            <w:shd w:val="clear" w:color="auto" w:fill="auto"/>
            <w:noWrap/>
            <w:vAlign w:val="center"/>
            <w:hideMark/>
          </w:tcPr>
          <w:p w14:paraId="1F2D28FC"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GP</w:t>
            </w:r>
          </w:p>
        </w:tc>
        <w:tc>
          <w:tcPr>
            <w:tcW w:w="505" w:type="dxa"/>
            <w:tcBorders>
              <w:top w:val="nil"/>
              <w:left w:val="nil"/>
              <w:bottom w:val="single" w:sz="4" w:space="0" w:color="auto"/>
              <w:right w:val="nil"/>
            </w:tcBorders>
            <w:shd w:val="clear" w:color="auto" w:fill="auto"/>
            <w:noWrap/>
            <w:vAlign w:val="center"/>
            <w:hideMark/>
          </w:tcPr>
          <w:p w14:paraId="2289FDAD"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KE</w:t>
            </w:r>
          </w:p>
        </w:tc>
        <w:tc>
          <w:tcPr>
            <w:tcW w:w="683" w:type="dxa"/>
            <w:vMerge/>
            <w:tcBorders>
              <w:left w:val="single" w:sz="8" w:space="0" w:color="auto"/>
              <w:bottom w:val="single" w:sz="4" w:space="0" w:color="auto"/>
              <w:right w:val="single" w:sz="8" w:space="0" w:color="auto"/>
            </w:tcBorders>
            <w:shd w:val="clear" w:color="auto" w:fill="92D050"/>
            <w:vAlign w:val="center"/>
            <w:hideMark/>
          </w:tcPr>
          <w:p w14:paraId="22D59D2E" w14:textId="77777777" w:rsidR="00EA5EAD" w:rsidRPr="002B51CD" w:rsidRDefault="00EA5EAD" w:rsidP="001B59E1">
            <w:pPr>
              <w:spacing w:after="0" w:line="240" w:lineRule="auto"/>
              <w:rPr>
                <w:rFonts w:ascii="Times New Roman" w:eastAsia="Times New Roman" w:hAnsi="Times New Roman" w:cs="Times New Roman"/>
                <w:b/>
                <w:bCs/>
                <w:color w:val="000000"/>
                <w:sz w:val="20"/>
                <w:szCs w:val="20"/>
              </w:rPr>
            </w:pPr>
          </w:p>
        </w:tc>
        <w:tc>
          <w:tcPr>
            <w:tcW w:w="384" w:type="dxa"/>
            <w:tcBorders>
              <w:top w:val="nil"/>
              <w:left w:val="nil"/>
              <w:bottom w:val="single" w:sz="4" w:space="0" w:color="auto"/>
              <w:right w:val="single" w:sz="4" w:space="0" w:color="auto"/>
            </w:tcBorders>
            <w:shd w:val="clear" w:color="auto" w:fill="auto"/>
            <w:noWrap/>
            <w:vAlign w:val="center"/>
            <w:hideMark/>
          </w:tcPr>
          <w:p w14:paraId="77FBC48D"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S</w:t>
            </w:r>
          </w:p>
        </w:tc>
        <w:tc>
          <w:tcPr>
            <w:tcW w:w="480" w:type="dxa"/>
            <w:tcBorders>
              <w:top w:val="nil"/>
              <w:left w:val="nil"/>
              <w:bottom w:val="single" w:sz="4" w:space="0" w:color="auto"/>
              <w:right w:val="single" w:sz="4" w:space="0" w:color="auto"/>
            </w:tcBorders>
            <w:shd w:val="clear" w:color="auto" w:fill="auto"/>
            <w:noWrap/>
            <w:vAlign w:val="center"/>
            <w:hideMark/>
          </w:tcPr>
          <w:p w14:paraId="10B04312"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R</w:t>
            </w:r>
          </w:p>
        </w:tc>
        <w:tc>
          <w:tcPr>
            <w:tcW w:w="480" w:type="dxa"/>
            <w:tcBorders>
              <w:top w:val="nil"/>
              <w:left w:val="nil"/>
              <w:bottom w:val="single" w:sz="4" w:space="0" w:color="auto"/>
              <w:right w:val="single" w:sz="4" w:space="0" w:color="auto"/>
            </w:tcBorders>
            <w:shd w:val="clear" w:color="auto" w:fill="auto"/>
            <w:noWrap/>
            <w:vAlign w:val="center"/>
            <w:hideMark/>
          </w:tcPr>
          <w:p w14:paraId="5509C81A"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L</w:t>
            </w:r>
          </w:p>
        </w:tc>
        <w:tc>
          <w:tcPr>
            <w:tcW w:w="805" w:type="dxa"/>
            <w:tcBorders>
              <w:top w:val="nil"/>
              <w:left w:val="nil"/>
              <w:bottom w:val="single" w:sz="4" w:space="0" w:color="auto"/>
              <w:right w:val="nil"/>
            </w:tcBorders>
            <w:shd w:val="clear" w:color="auto" w:fill="auto"/>
            <w:noWrap/>
            <w:vAlign w:val="center"/>
            <w:hideMark/>
          </w:tcPr>
          <w:p w14:paraId="734E80FB" w14:textId="77777777" w:rsidR="00EA5EAD" w:rsidRPr="002B51CD" w:rsidRDefault="00EA5EAD"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Lē/vad</w:t>
            </w:r>
          </w:p>
        </w:tc>
        <w:tc>
          <w:tcPr>
            <w:tcW w:w="683" w:type="dxa"/>
            <w:vMerge/>
            <w:tcBorders>
              <w:left w:val="single" w:sz="8" w:space="0" w:color="auto"/>
              <w:bottom w:val="single" w:sz="4" w:space="0" w:color="auto"/>
              <w:right w:val="single" w:sz="8" w:space="0" w:color="auto"/>
            </w:tcBorders>
            <w:shd w:val="clear" w:color="auto" w:fill="FFC000"/>
            <w:vAlign w:val="center"/>
            <w:hideMark/>
          </w:tcPr>
          <w:p w14:paraId="25B720D6" w14:textId="77777777" w:rsidR="00EA5EAD" w:rsidRPr="002B51CD" w:rsidRDefault="00EA5EAD" w:rsidP="001B59E1">
            <w:pPr>
              <w:spacing w:after="0" w:line="240" w:lineRule="auto"/>
              <w:rPr>
                <w:rFonts w:ascii="Times New Roman" w:eastAsia="Times New Roman" w:hAnsi="Times New Roman" w:cs="Times New Roman"/>
                <w:b/>
                <w:bCs/>
                <w:color w:val="000000"/>
                <w:sz w:val="20"/>
                <w:szCs w:val="20"/>
              </w:rPr>
            </w:pPr>
          </w:p>
        </w:tc>
        <w:tc>
          <w:tcPr>
            <w:tcW w:w="680" w:type="dxa"/>
            <w:vMerge/>
            <w:tcBorders>
              <w:left w:val="nil"/>
              <w:bottom w:val="single" w:sz="4" w:space="0" w:color="auto"/>
              <w:right w:val="single" w:sz="8" w:space="0" w:color="auto"/>
            </w:tcBorders>
            <w:shd w:val="clear" w:color="auto" w:fill="00B0F0"/>
            <w:vAlign w:val="center"/>
            <w:hideMark/>
          </w:tcPr>
          <w:p w14:paraId="7D736AC2" w14:textId="77777777" w:rsidR="00EA5EAD" w:rsidRPr="002B51CD" w:rsidRDefault="00EA5EAD" w:rsidP="001B59E1">
            <w:pPr>
              <w:spacing w:after="0" w:line="240" w:lineRule="auto"/>
              <w:rPr>
                <w:rFonts w:ascii="Times New Roman" w:eastAsia="Times New Roman" w:hAnsi="Times New Roman" w:cs="Times New Roman"/>
                <w:b/>
                <w:bCs/>
                <w:color w:val="000000"/>
                <w:sz w:val="20"/>
                <w:szCs w:val="20"/>
              </w:rPr>
            </w:pPr>
          </w:p>
        </w:tc>
      </w:tr>
      <w:tr w:rsidR="00EA5EAD" w:rsidRPr="002B51CD" w14:paraId="351D07BF"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224450FA"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Erdimants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4C6E"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LV001000003943</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7E7F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B881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903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F1F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5467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DD92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089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5666E392"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60</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539E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AE89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15D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782B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0AD92DF"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29</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5DE8554B"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89</w:t>
            </w:r>
          </w:p>
        </w:tc>
      </w:tr>
      <w:tr w:rsidR="00EA5EAD" w:rsidRPr="002B51CD" w14:paraId="1D0637B5"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35BEFAA3"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Sargoss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074B"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LV001900003130</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EBE6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86D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148B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E6C9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7CE5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3CD6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AB9A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8126F4E"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54</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4B93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2171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CE2B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1543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5A190A30"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34</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0DA8BA78"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88</w:t>
            </w:r>
          </w:p>
        </w:tc>
      </w:tr>
      <w:tr w:rsidR="00EA5EAD" w:rsidRPr="002B51CD" w14:paraId="2CE8B762"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1293D161"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Kapteinis Grants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39AC"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LV001900002771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679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4834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CBF5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62FC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825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15E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435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73952B2"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59</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6291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33A9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6CA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CB7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11256B13"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28</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63897F62"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87</w:t>
            </w:r>
          </w:p>
        </w:tc>
      </w:tr>
      <w:tr w:rsidR="00EA5EAD" w:rsidRPr="002B51CD" w14:paraId="600118D5"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76CFE9D7"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Avene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AC2A3"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LV001900002470</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99F7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841B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27D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960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A7D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8E0F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ADD5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627B01C3"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56</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F92E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33B1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F1B1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F994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11D8E52F"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31</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48DCF71E"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87</w:t>
            </w:r>
          </w:p>
        </w:tc>
      </w:tr>
      <w:tr w:rsidR="00EA5EAD" w:rsidRPr="002B51CD" w14:paraId="4161507D"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2522828A"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Skarleta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B5D6"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LV001000004374</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941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FAC1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9CC9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B903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0DA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1B08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E804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FAC6EE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56</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3E1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95B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8BC1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4DF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09DD0E18"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31</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007270E2"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87</w:t>
            </w:r>
          </w:p>
        </w:tc>
      </w:tr>
      <w:tr w:rsidR="00EA5EAD" w:rsidRPr="002B51CD" w14:paraId="248FA31D"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4D59A2B4"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Frederiks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3A9C9"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LV001900002767</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480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A183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0636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3E3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59F5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8A2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3CC1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5B8701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55</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1A40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EBA2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8053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CFEC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3E6CC12"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31</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082F95BA"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86</w:t>
            </w:r>
          </w:p>
        </w:tc>
      </w:tr>
      <w:tr w:rsidR="00EA5EAD" w:rsidRPr="002B51CD" w14:paraId="0A4FFCFE"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35715F43"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Ģilde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04B01"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LV001900002694</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A520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8FF1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F634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10</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FBA8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2FDC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E41D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F9AD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FD3C826"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59</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253C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53B2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A5D9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56CA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7872E98"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27</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28135FD3"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86</w:t>
            </w:r>
          </w:p>
        </w:tc>
      </w:tr>
      <w:tr w:rsidR="00EA5EAD" w:rsidRPr="002B51CD" w14:paraId="5151027A"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39A95FDC"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Saulespuķe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F4E9E"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LV001900002770</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7D91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125F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98AD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0DA8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B9D1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82D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C21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063428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56</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D80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9C8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6C22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34D9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B43E076"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28</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0606E377"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84</w:t>
            </w:r>
          </w:p>
        </w:tc>
      </w:tr>
      <w:tr w:rsidR="00EA5EAD" w:rsidRPr="002B51CD" w14:paraId="1A10C5FF"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2BD8EFA4"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Sarma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40F1"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LV001900002878</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E39A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051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F471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7D6A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2006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83C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A35A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A78D84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56</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EE84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0B6D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3CE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723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317E6B0B"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28</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59DD4E46"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84</w:t>
            </w:r>
          </w:p>
        </w:tc>
      </w:tr>
      <w:tr w:rsidR="00EA5EAD" w:rsidRPr="002B51CD" w14:paraId="788AB1BC"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10889710"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Dominika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808F7"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LV001900002208</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E8D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E26C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490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4B6F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97B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2E4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63BF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AA86AF1"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54</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BA06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65FA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F316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7F43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A700016"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30</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45C02CFD"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84</w:t>
            </w:r>
          </w:p>
        </w:tc>
      </w:tr>
      <w:tr w:rsidR="00EA5EAD" w:rsidRPr="002B51CD" w14:paraId="327707FC"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7BD1729A"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Majors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68125"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LV001900003565</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446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123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545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08CA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1F1D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6831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0E57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AC0290D"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53</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3A63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DA68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9D17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4E4C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4CDA2C8B"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29</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68EBA071"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82</w:t>
            </w:r>
          </w:p>
        </w:tc>
      </w:tr>
      <w:tr w:rsidR="00EA5EAD" w:rsidRPr="002B51CD" w14:paraId="6777B366"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1B7A2ED5"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Emanuels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36484"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LV001000003941</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EC3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4EF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764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0869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8F73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021F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4C52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C5CEFCB"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52</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0B4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45B3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F81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D227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6D1EFB7A"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29</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58A25A86"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81</w:t>
            </w:r>
          </w:p>
        </w:tc>
      </w:tr>
      <w:tr w:rsidR="00EA5EAD" w:rsidRPr="002B51CD" w14:paraId="072F2095"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762A3F65"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Sapnis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F02BF"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LV001900003142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9395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ABF2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3827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03C5D"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8734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680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FB59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DA5AAD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52</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875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C46F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E2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574C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7CECBECA"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29</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216051CE"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81</w:t>
            </w:r>
          </w:p>
        </w:tc>
      </w:tr>
      <w:tr w:rsidR="00EA5EAD" w:rsidRPr="002B51CD" w14:paraId="5A49A233"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3601B851"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Elements 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8BA23"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LV001900002688</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9D23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76D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91C8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83BC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A78A5"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17B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10BF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EA5BA35"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51</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602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251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6CA8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4A1D0"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1D50A3AC"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30</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39A3C1AB"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81</w:t>
            </w:r>
          </w:p>
        </w:tc>
      </w:tr>
      <w:tr w:rsidR="00EA5EAD" w:rsidRPr="002B51CD" w14:paraId="251B750D"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55E059A4"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Kaifa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BDA0"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LV001900002338</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65CD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3B8E2"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892C9"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41D4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35F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33B03"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BC17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BAA218F"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53</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66CA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065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69F2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5794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6</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04BB9E20"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27</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2CADDD9C"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80</w:t>
            </w:r>
          </w:p>
        </w:tc>
      </w:tr>
      <w:tr w:rsidR="00EA5EAD" w:rsidRPr="002B51CD" w14:paraId="2B892564" w14:textId="77777777" w:rsidTr="00EA5EAD">
        <w:trPr>
          <w:trHeight w:val="357"/>
        </w:trPr>
        <w:tc>
          <w:tcPr>
            <w:tcW w:w="1163" w:type="dxa"/>
            <w:tcBorders>
              <w:top w:val="single" w:sz="4" w:space="0" w:color="auto"/>
              <w:left w:val="single" w:sz="4" w:space="0" w:color="auto"/>
              <w:bottom w:val="single" w:sz="4" w:space="0" w:color="auto"/>
              <w:right w:val="single" w:sz="4" w:space="0" w:color="auto"/>
            </w:tcBorders>
            <w:shd w:val="clear" w:color="auto" w:fill="auto"/>
            <w:noWrap/>
          </w:tcPr>
          <w:p w14:paraId="29664339" w14:textId="77777777" w:rsidR="00EA5EAD" w:rsidRPr="002B51CD" w:rsidRDefault="00EA5EAD" w:rsidP="00EA5EAD">
            <w:pPr>
              <w:spacing w:after="0" w:line="240" w:lineRule="auto"/>
              <w:rPr>
                <w:rFonts w:ascii="Times New Roman" w:eastAsia="Times New Roman" w:hAnsi="Times New Roman" w:cs="Times New Roman"/>
                <w:b/>
                <w:bCs/>
                <w:color w:val="000000" w:themeColor="text1"/>
                <w:sz w:val="20"/>
                <w:szCs w:val="20"/>
              </w:rPr>
            </w:pPr>
            <w:r w:rsidRPr="002B51CD">
              <w:rPr>
                <w:rFonts w:ascii="Times New Roman" w:eastAsia="Times New Roman" w:hAnsi="Times New Roman" w:cs="Times New Roman"/>
                <w:b/>
                <w:bCs/>
                <w:color w:val="000000" w:themeColor="text1"/>
                <w:sz w:val="20"/>
                <w:szCs w:val="20"/>
              </w:rPr>
              <w:t>Vegasa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DB0D5" w14:textId="77777777" w:rsidR="00EA5EAD" w:rsidRPr="002B51CD" w:rsidRDefault="00EA5EAD" w:rsidP="00EA5EAD">
            <w:pPr>
              <w:rPr>
                <w:rFonts w:ascii="Times New Roman" w:hAnsi="Times New Roman" w:cs="Times New Roman"/>
                <w:b/>
                <w:bCs/>
                <w:color w:val="000000" w:themeColor="text1"/>
                <w:sz w:val="20"/>
                <w:szCs w:val="20"/>
              </w:rPr>
            </w:pPr>
            <w:r w:rsidRPr="002B51CD">
              <w:rPr>
                <w:rFonts w:ascii="Times New Roman" w:hAnsi="Times New Roman" w:cs="Times New Roman"/>
                <w:b/>
                <w:bCs/>
                <w:color w:val="000000" w:themeColor="text1"/>
                <w:sz w:val="20"/>
                <w:szCs w:val="20"/>
              </w:rPr>
              <w:t>LV001000004272</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5AE07"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036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7856"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7724E"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8E5F1"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A0C98"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1E5FA"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69C0A1F4"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50</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EA7B"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D262F"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EA714"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C611C" w14:textId="77777777" w:rsidR="00EA5EAD" w:rsidRPr="002B51CD" w:rsidRDefault="00EA5EAD" w:rsidP="00EA5EAD">
            <w:pPr>
              <w:jc w:val="center"/>
              <w:rPr>
                <w:rFonts w:ascii="Times New Roman" w:hAnsi="Times New Roman" w:cs="Times New Roman"/>
                <w:color w:val="000000"/>
                <w:sz w:val="20"/>
                <w:szCs w:val="20"/>
              </w:rPr>
            </w:pPr>
            <w:r w:rsidRPr="002B51CD">
              <w:rPr>
                <w:rFonts w:ascii="Times New Roman" w:hAnsi="Times New Roman" w:cs="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vAlign w:val="center"/>
          </w:tcPr>
          <w:p w14:paraId="1F166DE1" w14:textId="77777777" w:rsidR="00EA5EAD" w:rsidRPr="002B51CD" w:rsidRDefault="00EA5EAD" w:rsidP="00EA5EAD">
            <w:pPr>
              <w:jc w:val="center"/>
              <w:rPr>
                <w:rFonts w:ascii="Times New Roman" w:hAnsi="Times New Roman" w:cs="Times New Roman"/>
                <w:b/>
                <w:bCs/>
                <w:color w:val="000000"/>
                <w:sz w:val="24"/>
                <w:szCs w:val="24"/>
              </w:rPr>
            </w:pPr>
            <w:r w:rsidRPr="002B51CD">
              <w:rPr>
                <w:rFonts w:ascii="Times New Roman" w:hAnsi="Times New Roman" w:cs="Times New Roman"/>
                <w:b/>
                <w:bCs/>
                <w:color w:val="000000"/>
                <w:sz w:val="24"/>
                <w:szCs w:val="24"/>
              </w:rPr>
              <w:t>28</w:t>
            </w:r>
          </w:p>
        </w:tc>
        <w:tc>
          <w:tcPr>
            <w:tcW w:w="680" w:type="dxa"/>
            <w:tcBorders>
              <w:top w:val="single" w:sz="4" w:space="0" w:color="auto"/>
              <w:left w:val="single" w:sz="4" w:space="0" w:color="auto"/>
              <w:bottom w:val="single" w:sz="4" w:space="0" w:color="auto"/>
              <w:right w:val="single" w:sz="4" w:space="0" w:color="auto"/>
            </w:tcBorders>
            <w:shd w:val="clear" w:color="000000" w:fill="00B0F0"/>
            <w:noWrap/>
            <w:vAlign w:val="center"/>
          </w:tcPr>
          <w:p w14:paraId="3A8215BF" w14:textId="77777777" w:rsidR="00EA5EAD" w:rsidRPr="002B51CD" w:rsidRDefault="00EA5EAD" w:rsidP="00EA5EAD">
            <w:pPr>
              <w:jc w:val="center"/>
              <w:rPr>
                <w:rFonts w:ascii="Times New Roman" w:hAnsi="Times New Roman" w:cs="Times New Roman"/>
                <w:b/>
                <w:bCs/>
                <w:color w:val="000000"/>
              </w:rPr>
            </w:pPr>
            <w:r w:rsidRPr="002B51CD">
              <w:rPr>
                <w:rFonts w:ascii="Times New Roman" w:hAnsi="Times New Roman" w:cs="Times New Roman"/>
                <w:b/>
                <w:bCs/>
                <w:color w:val="000000"/>
              </w:rPr>
              <w:t>78</w:t>
            </w:r>
          </w:p>
        </w:tc>
      </w:tr>
    </w:tbl>
    <w:p w14:paraId="47406E36" w14:textId="77777777" w:rsidR="001B59E1" w:rsidRDefault="001B59E1" w:rsidP="001B59E1">
      <w:pPr>
        <w:spacing w:after="0" w:line="240" w:lineRule="auto"/>
        <w:rPr>
          <w:rFonts w:ascii="Times New Roman" w:hAnsi="Times New Roman" w:cs="Times New Roman"/>
        </w:rPr>
      </w:pPr>
    </w:p>
    <w:p w14:paraId="0DD0EE48" w14:textId="77777777" w:rsidR="001B59E1" w:rsidRPr="00665FB7" w:rsidRDefault="001B59E1" w:rsidP="001B59E1">
      <w:pPr>
        <w:spacing w:after="0" w:line="240" w:lineRule="auto"/>
        <w:rPr>
          <w:rFonts w:ascii="Times New Roman" w:hAnsi="Times New Roman" w:cs="Times New Roman"/>
        </w:rPr>
      </w:pPr>
    </w:p>
    <w:p w14:paraId="2351F06A" w14:textId="236F3FE8" w:rsidR="001B59E1" w:rsidRPr="001B083F" w:rsidRDefault="001B59E1" w:rsidP="001B59E1">
      <w:pPr>
        <w:spacing w:after="0" w:line="240" w:lineRule="auto"/>
        <w:rPr>
          <w:rFonts w:ascii="Times New Roman" w:hAnsi="Times New Roman" w:cs="Times New Roman"/>
          <w:i/>
        </w:rPr>
      </w:pPr>
      <w:r w:rsidRPr="001B083F">
        <w:rPr>
          <w:rFonts w:ascii="Times New Roman" w:hAnsi="Times New Roman" w:cs="Times New Roman"/>
          <w:i/>
        </w:rPr>
        <w:lastRenderedPageBreak/>
        <w:t>LS</w:t>
      </w:r>
      <w:r>
        <w:rPr>
          <w:rFonts w:ascii="Times New Roman" w:hAnsi="Times New Roman" w:cs="Times New Roman"/>
          <w:i/>
        </w:rPr>
        <w:t>B</w:t>
      </w:r>
      <w:r w:rsidRPr="001B083F">
        <w:rPr>
          <w:rFonts w:ascii="Times New Roman" w:hAnsi="Times New Roman" w:cs="Times New Roman"/>
          <w:i/>
        </w:rPr>
        <w:t xml:space="preserve"> jaunzirgu vērtēšanas datu analīze – 20</w:t>
      </w:r>
      <w:r w:rsidR="00EA5EAD">
        <w:rPr>
          <w:rFonts w:ascii="Times New Roman" w:hAnsi="Times New Roman" w:cs="Times New Roman"/>
          <w:i/>
        </w:rPr>
        <w:t>20</w:t>
      </w:r>
      <w:r w:rsidRPr="001B083F">
        <w:rPr>
          <w:rFonts w:ascii="Times New Roman" w:hAnsi="Times New Roman" w:cs="Times New Roman"/>
          <w:i/>
        </w:rPr>
        <w:t>.gadā un 20</w:t>
      </w:r>
      <w:r w:rsidR="001A0BE4">
        <w:rPr>
          <w:rFonts w:ascii="Times New Roman" w:hAnsi="Times New Roman" w:cs="Times New Roman"/>
          <w:i/>
        </w:rPr>
        <w:t>2</w:t>
      </w:r>
      <w:r w:rsidR="00EA5EAD">
        <w:rPr>
          <w:rFonts w:ascii="Times New Roman" w:hAnsi="Times New Roman" w:cs="Times New Roman"/>
          <w:i/>
        </w:rPr>
        <w:t>1</w:t>
      </w:r>
      <w:r w:rsidRPr="001B083F">
        <w:rPr>
          <w:rFonts w:ascii="Times New Roman" w:hAnsi="Times New Roman" w:cs="Times New Roman"/>
          <w:i/>
        </w:rPr>
        <w:t>.gadā vērtēto L</w:t>
      </w:r>
      <w:r w:rsidR="00EA5EAD">
        <w:rPr>
          <w:rFonts w:ascii="Times New Roman" w:hAnsi="Times New Roman" w:cs="Times New Roman"/>
          <w:i/>
        </w:rPr>
        <w:t>atvijas siltasiņu</w:t>
      </w:r>
      <w:r w:rsidRPr="001B083F">
        <w:rPr>
          <w:rFonts w:ascii="Times New Roman" w:hAnsi="Times New Roman" w:cs="Times New Roman"/>
          <w:i/>
        </w:rPr>
        <w:t xml:space="preserve"> </w:t>
      </w:r>
      <w:r w:rsidR="00C155E9">
        <w:rPr>
          <w:rFonts w:ascii="Times New Roman" w:hAnsi="Times New Roman" w:cs="Times New Roman"/>
          <w:i/>
        </w:rPr>
        <w:t xml:space="preserve">zirgu šķirnes </w:t>
      </w:r>
      <w:r>
        <w:rPr>
          <w:rFonts w:ascii="Times New Roman" w:hAnsi="Times New Roman" w:cs="Times New Roman"/>
          <w:i/>
        </w:rPr>
        <w:t>braucamā</w:t>
      </w:r>
      <w:r w:rsidRPr="001B083F">
        <w:rPr>
          <w:rFonts w:ascii="Times New Roman" w:hAnsi="Times New Roman" w:cs="Times New Roman"/>
          <w:i/>
        </w:rPr>
        <w:t xml:space="preserve"> tipa jaunzirgu rādītāji:</w:t>
      </w:r>
    </w:p>
    <w:p w14:paraId="1980C516" w14:textId="77777777" w:rsidR="001B59E1" w:rsidRDefault="001B59E1" w:rsidP="001B59E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0"/>
        <w:gridCol w:w="2331"/>
        <w:gridCol w:w="2330"/>
        <w:gridCol w:w="2331"/>
      </w:tblGrid>
      <w:tr w:rsidR="001B59E1" w14:paraId="477E372A" w14:textId="77777777" w:rsidTr="001B59E1">
        <w:trPr>
          <w:trHeight w:val="302"/>
        </w:trPr>
        <w:tc>
          <w:tcPr>
            <w:tcW w:w="4661" w:type="dxa"/>
            <w:gridSpan w:val="2"/>
          </w:tcPr>
          <w:p w14:paraId="7C15A7C4" w14:textId="1992B507" w:rsidR="001B59E1" w:rsidRDefault="001B59E1" w:rsidP="001B59E1">
            <w:pPr>
              <w:spacing w:after="0" w:line="240" w:lineRule="auto"/>
              <w:jc w:val="center"/>
              <w:rPr>
                <w:rFonts w:ascii="Times New Roman" w:hAnsi="Times New Roman" w:cs="Times New Roman"/>
              </w:rPr>
            </w:pPr>
            <w:r>
              <w:rPr>
                <w:rFonts w:ascii="Times New Roman" w:hAnsi="Times New Roman" w:cs="Times New Roman"/>
              </w:rPr>
              <w:t>20</w:t>
            </w:r>
            <w:r w:rsidR="00EA5EAD">
              <w:rPr>
                <w:rFonts w:ascii="Times New Roman" w:hAnsi="Times New Roman" w:cs="Times New Roman"/>
              </w:rPr>
              <w:t>20</w:t>
            </w:r>
          </w:p>
        </w:tc>
        <w:tc>
          <w:tcPr>
            <w:tcW w:w="4661" w:type="dxa"/>
            <w:gridSpan w:val="2"/>
          </w:tcPr>
          <w:p w14:paraId="65D2150B" w14:textId="69C79E31" w:rsidR="001B59E1" w:rsidRDefault="001B59E1" w:rsidP="001B59E1">
            <w:pPr>
              <w:spacing w:after="0" w:line="240" w:lineRule="auto"/>
              <w:jc w:val="center"/>
              <w:rPr>
                <w:rFonts w:ascii="Times New Roman" w:hAnsi="Times New Roman" w:cs="Times New Roman"/>
              </w:rPr>
            </w:pPr>
            <w:r>
              <w:rPr>
                <w:rFonts w:ascii="Times New Roman" w:hAnsi="Times New Roman" w:cs="Times New Roman"/>
              </w:rPr>
              <w:t>20</w:t>
            </w:r>
            <w:r w:rsidR="001A0BE4">
              <w:rPr>
                <w:rFonts w:ascii="Times New Roman" w:hAnsi="Times New Roman" w:cs="Times New Roman"/>
              </w:rPr>
              <w:t>2</w:t>
            </w:r>
            <w:r w:rsidR="00EA5EAD">
              <w:rPr>
                <w:rFonts w:ascii="Times New Roman" w:hAnsi="Times New Roman" w:cs="Times New Roman"/>
              </w:rPr>
              <w:t>1</w:t>
            </w:r>
          </w:p>
        </w:tc>
      </w:tr>
      <w:tr w:rsidR="001B59E1" w14:paraId="1BBB653E" w14:textId="77777777" w:rsidTr="001B59E1">
        <w:trPr>
          <w:trHeight w:val="288"/>
        </w:trPr>
        <w:tc>
          <w:tcPr>
            <w:tcW w:w="2330" w:type="dxa"/>
          </w:tcPr>
          <w:p w14:paraId="50171CE0" w14:textId="77777777" w:rsidR="001B59E1" w:rsidRDefault="001B59E1" w:rsidP="00B1412F">
            <w:pPr>
              <w:spacing w:after="0" w:line="240" w:lineRule="auto"/>
              <w:jc w:val="center"/>
              <w:rPr>
                <w:rFonts w:ascii="Times New Roman" w:hAnsi="Times New Roman" w:cs="Times New Roman"/>
              </w:rPr>
            </w:pPr>
            <w:r>
              <w:rPr>
                <w:rFonts w:ascii="Times New Roman" w:hAnsi="Times New Roman" w:cs="Times New Roman"/>
              </w:rPr>
              <w:t>Eksterjers</w:t>
            </w:r>
          </w:p>
        </w:tc>
        <w:tc>
          <w:tcPr>
            <w:tcW w:w="2331" w:type="dxa"/>
          </w:tcPr>
          <w:p w14:paraId="21BB9651" w14:textId="77777777" w:rsidR="001B59E1" w:rsidRDefault="001B59E1" w:rsidP="00B1412F">
            <w:pPr>
              <w:spacing w:after="0" w:line="240" w:lineRule="auto"/>
              <w:jc w:val="center"/>
              <w:rPr>
                <w:rFonts w:ascii="Times New Roman" w:hAnsi="Times New Roman" w:cs="Times New Roman"/>
              </w:rPr>
            </w:pPr>
            <w:r>
              <w:rPr>
                <w:rFonts w:ascii="Times New Roman" w:hAnsi="Times New Roman" w:cs="Times New Roman"/>
              </w:rPr>
              <w:t>Darbaspējas</w:t>
            </w:r>
          </w:p>
        </w:tc>
        <w:tc>
          <w:tcPr>
            <w:tcW w:w="2330" w:type="dxa"/>
          </w:tcPr>
          <w:p w14:paraId="34826C35" w14:textId="77777777" w:rsidR="001B59E1" w:rsidRDefault="001B59E1" w:rsidP="00B1412F">
            <w:pPr>
              <w:spacing w:after="0" w:line="240" w:lineRule="auto"/>
              <w:jc w:val="center"/>
              <w:rPr>
                <w:rFonts w:ascii="Times New Roman" w:hAnsi="Times New Roman" w:cs="Times New Roman"/>
              </w:rPr>
            </w:pPr>
            <w:r>
              <w:rPr>
                <w:rFonts w:ascii="Times New Roman" w:hAnsi="Times New Roman" w:cs="Times New Roman"/>
              </w:rPr>
              <w:t>Eksterjers</w:t>
            </w:r>
          </w:p>
        </w:tc>
        <w:tc>
          <w:tcPr>
            <w:tcW w:w="2331" w:type="dxa"/>
          </w:tcPr>
          <w:p w14:paraId="0A7DEB60" w14:textId="77777777" w:rsidR="001B59E1" w:rsidRDefault="001B59E1" w:rsidP="00B1412F">
            <w:pPr>
              <w:spacing w:after="0" w:line="240" w:lineRule="auto"/>
              <w:jc w:val="center"/>
              <w:rPr>
                <w:rFonts w:ascii="Times New Roman" w:hAnsi="Times New Roman" w:cs="Times New Roman"/>
              </w:rPr>
            </w:pPr>
            <w:r>
              <w:rPr>
                <w:rFonts w:ascii="Times New Roman" w:hAnsi="Times New Roman" w:cs="Times New Roman"/>
              </w:rPr>
              <w:t>Darbaspējas</w:t>
            </w:r>
          </w:p>
        </w:tc>
      </w:tr>
      <w:tr w:rsidR="001B59E1" w14:paraId="5FEC5439" w14:textId="77777777" w:rsidTr="001B59E1">
        <w:trPr>
          <w:trHeight w:val="302"/>
        </w:trPr>
        <w:tc>
          <w:tcPr>
            <w:tcW w:w="2330" w:type="dxa"/>
          </w:tcPr>
          <w:p w14:paraId="7F27CB2B" w14:textId="13E81488" w:rsidR="001B59E1" w:rsidRDefault="00EA5EAD" w:rsidP="00B1412F">
            <w:pPr>
              <w:spacing w:after="0" w:line="240" w:lineRule="auto"/>
              <w:jc w:val="center"/>
              <w:rPr>
                <w:rFonts w:ascii="Times New Roman" w:hAnsi="Times New Roman" w:cs="Times New Roman"/>
              </w:rPr>
            </w:pPr>
            <w:r w:rsidRPr="00EA5EAD">
              <w:rPr>
                <w:rFonts w:ascii="Times New Roman" w:hAnsi="Times New Roman" w:cs="Times New Roman"/>
              </w:rPr>
              <w:t>52.0</w:t>
            </w:r>
          </w:p>
        </w:tc>
        <w:tc>
          <w:tcPr>
            <w:tcW w:w="2331" w:type="dxa"/>
          </w:tcPr>
          <w:p w14:paraId="34AA340C" w14:textId="0A5FAFCD" w:rsidR="001B59E1" w:rsidRDefault="00EA5EAD" w:rsidP="00B1412F">
            <w:pPr>
              <w:spacing w:after="0" w:line="240" w:lineRule="auto"/>
              <w:jc w:val="center"/>
              <w:rPr>
                <w:rFonts w:ascii="Times New Roman" w:hAnsi="Times New Roman" w:cs="Times New Roman"/>
              </w:rPr>
            </w:pPr>
            <w:r w:rsidRPr="00EA5EAD">
              <w:rPr>
                <w:rFonts w:ascii="Times New Roman" w:hAnsi="Times New Roman" w:cs="Times New Roman"/>
              </w:rPr>
              <w:t>29.4</w:t>
            </w:r>
          </w:p>
        </w:tc>
        <w:tc>
          <w:tcPr>
            <w:tcW w:w="2330" w:type="dxa"/>
          </w:tcPr>
          <w:p w14:paraId="009B7AEB" w14:textId="283900D9" w:rsidR="001B59E1" w:rsidRDefault="00EA5EAD" w:rsidP="00B1412F">
            <w:pPr>
              <w:spacing w:after="0" w:line="240" w:lineRule="auto"/>
              <w:jc w:val="center"/>
              <w:rPr>
                <w:rFonts w:ascii="Times New Roman" w:hAnsi="Times New Roman" w:cs="Times New Roman"/>
              </w:rPr>
            </w:pPr>
            <w:r>
              <w:rPr>
                <w:rFonts w:ascii="Times New Roman" w:hAnsi="Times New Roman" w:cs="Times New Roman"/>
              </w:rPr>
              <w:t>54.8</w:t>
            </w:r>
          </w:p>
        </w:tc>
        <w:tc>
          <w:tcPr>
            <w:tcW w:w="2331" w:type="dxa"/>
          </w:tcPr>
          <w:p w14:paraId="67C73294" w14:textId="4BF8F005" w:rsidR="001B59E1" w:rsidRDefault="00EA5EAD" w:rsidP="00B1412F">
            <w:pPr>
              <w:spacing w:after="0" w:line="240" w:lineRule="auto"/>
              <w:jc w:val="center"/>
              <w:rPr>
                <w:rFonts w:ascii="Times New Roman" w:hAnsi="Times New Roman" w:cs="Times New Roman"/>
              </w:rPr>
            </w:pPr>
            <w:r>
              <w:rPr>
                <w:rFonts w:ascii="Times New Roman" w:hAnsi="Times New Roman" w:cs="Times New Roman"/>
              </w:rPr>
              <w:t>29.3</w:t>
            </w:r>
          </w:p>
        </w:tc>
      </w:tr>
    </w:tbl>
    <w:p w14:paraId="0867E8B3" w14:textId="77777777" w:rsidR="001B59E1" w:rsidRDefault="001B59E1" w:rsidP="001B59E1">
      <w:pPr>
        <w:spacing w:after="0" w:line="240" w:lineRule="auto"/>
        <w:rPr>
          <w:rFonts w:ascii="Times New Roman" w:hAnsi="Times New Roman" w:cs="Times New Roman"/>
        </w:rPr>
      </w:pPr>
    </w:p>
    <w:p w14:paraId="1556D447" w14:textId="77777777" w:rsidR="001B59E1" w:rsidRDefault="001B59E1" w:rsidP="001B59E1">
      <w:pPr>
        <w:spacing w:after="0" w:line="240" w:lineRule="auto"/>
        <w:rPr>
          <w:rFonts w:ascii="Times New Roman" w:hAnsi="Times New Roman" w:cs="Times New Roman"/>
        </w:rPr>
      </w:pPr>
    </w:p>
    <w:p w14:paraId="3F1A5294" w14:textId="0E14A9AE" w:rsidR="0063358E" w:rsidRPr="0041505B" w:rsidRDefault="00B31C66" w:rsidP="00B31C66">
      <w:pPr>
        <w:spacing w:after="0" w:line="240" w:lineRule="auto"/>
        <w:jc w:val="both"/>
        <w:rPr>
          <w:rFonts w:ascii="Times New Roman" w:eastAsia="Calibri" w:hAnsi="Times New Roman" w:cs="Times New Roman"/>
          <w:sz w:val="24"/>
          <w:szCs w:val="24"/>
        </w:rPr>
      </w:pPr>
      <w:r w:rsidRPr="0041505B">
        <w:rPr>
          <w:rFonts w:ascii="Times New Roman" w:hAnsi="Times New Roman" w:cs="Times New Roman"/>
          <w:color w:val="000000" w:themeColor="text1"/>
          <w:sz w:val="24"/>
          <w:szCs w:val="24"/>
        </w:rPr>
        <w:t xml:space="preserve">Jaunzirgu </w:t>
      </w:r>
      <w:r w:rsidR="00A629E7">
        <w:rPr>
          <w:rFonts w:ascii="Times New Roman" w:hAnsi="Times New Roman" w:cs="Times New Roman"/>
          <w:color w:val="000000" w:themeColor="text1"/>
          <w:sz w:val="24"/>
          <w:szCs w:val="24"/>
        </w:rPr>
        <w:t xml:space="preserve">darbaspēju vidējais </w:t>
      </w:r>
      <w:r w:rsidRPr="0041505B">
        <w:rPr>
          <w:rFonts w:ascii="Times New Roman" w:hAnsi="Times New Roman" w:cs="Times New Roman"/>
          <w:color w:val="000000" w:themeColor="text1"/>
          <w:sz w:val="24"/>
          <w:szCs w:val="24"/>
        </w:rPr>
        <w:t>vērtējum</w:t>
      </w:r>
      <w:r w:rsidR="00A629E7">
        <w:rPr>
          <w:rFonts w:ascii="Times New Roman" w:hAnsi="Times New Roman" w:cs="Times New Roman"/>
          <w:color w:val="000000" w:themeColor="text1"/>
          <w:sz w:val="24"/>
          <w:szCs w:val="24"/>
        </w:rPr>
        <w:t>s</w:t>
      </w:r>
      <w:r w:rsidRPr="0041505B">
        <w:rPr>
          <w:rFonts w:ascii="Times New Roman" w:hAnsi="Times New Roman" w:cs="Times New Roman"/>
          <w:color w:val="000000" w:themeColor="text1"/>
          <w:sz w:val="24"/>
          <w:szCs w:val="24"/>
        </w:rPr>
        <w:t xml:space="preserve"> 20</w:t>
      </w:r>
      <w:r w:rsidR="001A0BE4" w:rsidRPr="0041505B">
        <w:rPr>
          <w:rFonts w:ascii="Times New Roman" w:hAnsi="Times New Roman" w:cs="Times New Roman"/>
          <w:color w:val="000000" w:themeColor="text1"/>
          <w:sz w:val="24"/>
          <w:szCs w:val="24"/>
        </w:rPr>
        <w:t>2</w:t>
      </w:r>
      <w:r w:rsidR="00A629E7">
        <w:rPr>
          <w:rFonts w:ascii="Times New Roman" w:hAnsi="Times New Roman" w:cs="Times New Roman"/>
          <w:color w:val="000000" w:themeColor="text1"/>
          <w:sz w:val="24"/>
          <w:szCs w:val="24"/>
        </w:rPr>
        <w:t>1</w:t>
      </w:r>
      <w:r w:rsidRPr="0041505B">
        <w:rPr>
          <w:rFonts w:ascii="Times New Roman" w:hAnsi="Times New Roman" w:cs="Times New Roman"/>
          <w:color w:val="000000" w:themeColor="text1"/>
          <w:sz w:val="24"/>
          <w:szCs w:val="24"/>
        </w:rPr>
        <w:t>.gadā būtiski neatšķiras no iepriekšējā gada</w:t>
      </w:r>
      <w:r w:rsidR="00A629E7">
        <w:rPr>
          <w:rFonts w:ascii="Times New Roman" w:hAnsi="Times New Roman" w:cs="Times New Roman"/>
          <w:color w:val="000000" w:themeColor="text1"/>
          <w:sz w:val="24"/>
          <w:szCs w:val="24"/>
        </w:rPr>
        <w:t xml:space="preserve"> vidējā</w:t>
      </w:r>
      <w:r w:rsidRPr="0041505B">
        <w:rPr>
          <w:rFonts w:ascii="Times New Roman" w:hAnsi="Times New Roman" w:cs="Times New Roman"/>
          <w:color w:val="000000" w:themeColor="text1"/>
          <w:sz w:val="24"/>
          <w:szCs w:val="24"/>
        </w:rPr>
        <w:t xml:space="preserve"> vērtējum</w:t>
      </w:r>
      <w:r w:rsidR="00A629E7">
        <w:rPr>
          <w:rFonts w:ascii="Times New Roman" w:hAnsi="Times New Roman" w:cs="Times New Roman"/>
          <w:color w:val="000000" w:themeColor="text1"/>
          <w:sz w:val="24"/>
          <w:szCs w:val="24"/>
        </w:rPr>
        <w:t>a (-0,1 balle)</w:t>
      </w:r>
      <w:r w:rsidRPr="0041505B">
        <w:rPr>
          <w:rFonts w:ascii="Times New Roman" w:hAnsi="Times New Roman" w:cs="Times New Roman"/>
          <w:color w:val="000000" w:themeColor="text1"/>
          <w:sz w:val="24"/>
          <w:szCs w:val="24"/>
        </w:rPr>
        <w:t>.</w:t>
      </w:r>
      <w:r w:rsidR="00610A9F" w:rsidRPr="0041505B">
        <w:rPr>
          <w:rFonts w:ascii="Times New Roman" w:hAnsi="Times New Roman" w:cs="Times New Roman"/>
          <w:color w:val="000000" w:themeColor="text1"/>
          <w:sz w:val="24"/>
          <w:szCs w:val="24"/>
        </w:rPr>
        <w:t xml:space="preserve"> </w:t>
      </w:r>
      <w:r w:rsidR="00A629E7">
        <w:rPr>
          <w:rFonts w:ascii="Times New Roman" w:hAnsi="Times New Roman" w:cs="Times New Roman"/>
          <w:color w:val="000000" w:themeColor="text1"/>
          <w:sz w:val="24"/>
          <w:szCs w:val="24"/>
        </w:rPr>
        <w:t xml:space="preserve">Palielinājies vidējais vērtējums par eksterjeru  par 2.8 ballēm, kas ir augsts rādītājs. </w:t>
      </w:r>
      <w:r w:rsidR="00610A9F" w:rsidRPr="0041505B">
        <w:rPr>
          <w:rFonts w:ascii="Times New Roman" w:hAnsi="Times New Roman" w:cs="Times New Roman"/>
          <w:color w:val="000000" w:themeColor="text1"/>
          <w:sz w:val="24"/>
          <w:szCs w:val="24"/>
        </w:rPr>
        <w:t xml:space="preserve">Lai arī </w:t>
      </w:r>
      <w:r w:rsidR="008C75E6" w:rsidRPr="0041505B">
        <w:rPr>
          <w:rFonts w:ascii="Times New Roman" w:eastAsia="Calibri" w:hAnsi="Times New Roman" w:cs="Times New Roman"/>
          <w:sz w:val="24"/>
          <w:szCs w:val="24"/>
        </w:rPr>
        <w:t xml:space="preserve">šķirnes braucamā tipa </w:t>
      </w:r>
      <w:r w:rsidR="00610A9F" w:rsidRPr="0041505B">
        <w:rPr>
          <w:rFonts w:ascii="Times New Roman" w:eastAsia="Calibri" w:hAnsi="Times New Roman" w:cs="Times New Roman"/>
          <w:sz w:val="24"/>
          <w:szCs w:val="24"/>
        </w:rPr>
        <w:t>audzēšanas mērķis ir</w:t>
      </w:r>
      <w:r w:rsidR="008C75E6" w:rsidRPr="0041505B">
        <w:rPr>
          <w:rFonts w:ascii="Times New Roman" w:eastAsia="Calibri" w:hAnsi="Times New Roman" w:cs="Times New Roman"/>
          <w:sz w:val="24"/>
          <w:szCs w:val="24"/>
        </w:rPr>
        <w:t xml:space="preserve"> vietējās apdraudētās zirgu šķirnes gēnu rezerves saglabāšana bez neradniecisko šķirņu asins pieliešanas, </w:t>
      </w:r>
      <w:r w:rsidR="00610A9F" w:rsidRPr="0041505B">
        <w:rPr>
          <w:rFonts w:ascii="Times New Roman" w:eastAsia="Calibri" w:hAnsi="Times New Roman" w:cs="Times New Roman"/>
          <w:sz w:val="24"/>
          <w:szCs w:val="24"/>
        </w:rPr>
        <w:t>audzēšanas darbs tiek virzīts kvalitātes saglabāšanai</w:t>
      </w:r>
      <w:r w:rsidR="00287614" w:rsidRPr="0041505B">
        <w:rPr>
          <w:rFonts w:ascii="Times New Roman" w:eastAsia="Calibri" w:hAnsi="Times New Roman" w:cs="Times New Roman"/>
          <w:sz w:val="24"/>
          <w:szCs w:val="24"/>
        </w:rPr>
        <w:t xml:space="preserve">. </w:t>
      </w:r>
    </w:p>
    <w:p w14:paraId="6FDEC6BD" w14:textId="2BC8AEA1" w:rsidR="006A4B1C" w:rsidRDefault="006A4B1C">
      <w:pPr>
        <w:spacing w:after="0" w:line="240" w:lineRule="auto"/>
        <w:ind w:firstLine="720"/>
        <w:jc w:val="both"/>
        <w:rPr>
          <w:rFonts w:ascii="Times New Roman" w:eastAsia="Calibri" w:hAnsi="Times New Roman" w:cs="Times New Roman"/>
          <w:sz w:val="24"/>
          <w:szCs w:val="24"/>
        </w:rPr>
      </w:pPr>
    </w:p>
    <w:p w14:paraId="492303F7" w14:textId="77777777" w:rsidR="00534F44" w:rsidRPr="00EC0E96" w:rsidRDefault="00534F44" w:rsidP="00534F44">
      <w:pPr>
        <w:spacing w:after="0" w:line="240" w:lineRule="auto"/>
        <w:rPr>
          <w:rFonts w:ascii="Times New Roman" w:hAnsi="Times New Roman" w:cs="Times New Roman"/>
        </w:rPr>
      </w:pPr>
    </w:p>
    <w:p w14:paraId="2957D695" w14:textId="4CAEC915" w:rsidR="00D731A4" w:rsidRPr="0081490E" w:rsidRDefault="00D731A4" w:rsidP="00D731A4">
      <w:pPr>
        <w:spacing w:after="0" w:line="240" w:lineRule="auto"/>
        <w:jc w:val="center"/>
        <w:rPr>
          <w:rFonts w:ascii="Times New Roman" w:eastAsia="Calibri" w:hAnsi="Times New Roman" w:cs="Times New Roman"/>
          <w:b/>
          <w:sz w:val="24"/>
          <w:szCs w:val="28"/>
        </w:rPr>
      </w:pPr>
      <w:r w:rsidRPr="0081490E">
        <w:rPr>
          <w:rFonts w:ascii="Times New Roman" w:eastAsia="Calibri" w:hAnsi="Times New Roman" w:cs="Times New Roman"/>
          <w:b/>
          <w:sz w:val="24"/>
          <w:szCs w:val="28"/>
        </w:rPr>
        <w:t xml:space="preserve">Latvijas siltasiņu zirgu šķirnes braucamā tipa </w:t>
      </w:r>
      <w:r>
        <w:rPr>
          <w:rFonts w:ascii="Times New Roman" w:eastAsia="Calibri" w:hAnsi="Times New Roman" w:cs="Times New Roman"/>
          <w:b/>
          <w:sz w:val="24"/>
          <w:szCs w:val="28"/>
        </w:rPr>
        <w:t>jaunzirgu</w:t>
      </w:r>
      <w:r w:rsidRPr="0081490E">
        <w:rPr>
          <w:rFonts w:ascii="Times New Roman" w:eastAsia="Calibri" w:hAnsi="Times New Roman" w:cs="Times New Roman"/>
          <w:b/>
          <w:sz w:val="24"/>
          <w:szCs w:val="28"/>
        </w:rPr>
        <w:t xml:space="preserve"> vidējie vērtējumi </w:t>
      </w:r>
      <w:r w:rsidRPr="0081490E">
        <w:rPr>
          <w:rFonts w:ascii="Times New Roman" w:eastAsia="Times New Roman" w:hAnsi="Times New Roman" w:cs="Times New Roman"/>
          <w:b/>
          <w:bCs/>
          <w:color w:val="000000"/>
          <w:sz w:val="24"/>
          <w:szCs w:val="28"/>
        </w:rPr>
        <w:t>LŠZAA</w:t>
      </w:r>
      <w:r w:rsidRPr="0081490E">
        <w:rPr>
          <w:rFonts w:ascii="Times New Roman" w:eastAsia="Calibri" w:hAnsi="Times New Roman" w:cs="Times New Roman"/>
          <w:b/>
          <w:sz w:val="24"/>
          <w:szCs w:val="28"/>
        </w:rPr>
        <w:t xml:space="preserve"> šķirnes zirgu audzēšanas saimniecībās, salīdzinājumā ar </w:t>
      </w:r>
      <w:r>
        <w:rPr>
          <w:rFonts w:ascii="Times New Roman" w:eastAsia="Calibri" w:hAnsi="Times New Roman" w:cs="Times New Roman"/>
          <w:b/>
          <w:sz w:val="24"/>
          <w:szCs w:val="28"/>
        </w:rPr>
        <w:t xml:space="preserve">jaunzirgu </w:t>
      </w:r>
      <w:r w:rsidRPr="0081490E">
        <w:rPr>
          <w:rFonts w:ascii="Times New Roman" w:eastAsia="Calibri" w:hAnsi="Times New Roman" w:cs="Times New Roman"/>
          <w:b/>
          <w:sz w:val="24"/>
          <w:szCs w:val="28"/>
        </w:rPr>
        <w:t xml:space="preserve">vidējiem vērtējumiem </w:t>
      </w:r>
      <w:r w:rsidRPr="0081490E">
        <w:rPr>
          <w:rFonts w:ascii="Times New Roman" w:eastAsia="Times New Roman" w:hAnsi="Times New Roman" w:cs="Times New Roman"/>
          <w:b/>
          <w:bCs/>
          <w:color w:val="000000"/>
          <w:sz w:val="24"/>
          <w:szCs w:val="28"/>
        </w:rPr>
        <w:t>LŠZAA</w:t>
      </w:r>
      <w:r w:rsidRPr="0081490E">
        <w:rPr>
          <w:rFonts w:ascii="Times New Roman" w:eastAsia="Calibri" w:hAnsi="Times New Roman" w:cs="Times New Roman"/>
          <w:b/>
          <w:sz w:val="24"/>
          <w:szCs w:val="28"/>
        </w:rPr>
        <w:t xml:space="preserve"> pārraudzības saimniecībās 202</w:t>
      </w:r>
      <w:r>
        <w:rPr>
          <w:rFonts w:ascii="Times New Roman" w:eastAsia="Calibri" w:hAnsi="Times New Roman" w:cs="Times New Roman"/>
          <w:b/>
          <w:sz w:val="24"/>
          <w:szCs w:val="28"/>
        </w:rPr>
        <w:t>1</w:t>
      </w:r>
      <w:r w:rsidRPr="0081490E">
        <w:rPr>
          <w:rFonts w:ascii="Times New Roman" w:eastAsia="Calibri" w:hAnsi="Times New Roman" w:cs="Times New Roman"/>
          <w:b/>
          <w:sz w:val="24"/>
          <w:szCs w:val="28"/>
        </w:rPr>
        <w:t>.gadā</w:t>
      </w:r>
    </w:p>
    <w:p w14:paraId="29CFD1AB" w14:textId="77777777" w:rsidR="00D731A4" w:rsidRDefault="00D731A4" w:rsidP="00D731A4">
      <w:pPr>
        <w:spacing w:after="0" w:line="240" w:lineRule="auto"/>
        <w:jc w:val="both"/>
        <w:rPr>
          <w:rFonts w:ascii="Times New Roman" w:hAnsi="Times New Roman" w:cs="Times New Roman"/>
          <w:color w:val="000000" w:themeColor="text1"/>
        </w:rPr>
      </w:pP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692"/>
        <w:gridCol w:w="554"/>
        <w:gridCol w:w="558"/>
        <w:gridCol w:w="692"/>
        <w:gridCol w:w="554"/>
        <w:gridCol w:w="554"/>
        <w:gridCol w:w="570"/>
        <w:gridCol w:w="755"/>
        <w:gridCol w:w="549"/>
        <w:gridCol w:w="499"/>
        <w:gridCol w:w="549"/>
        <w:gridCol w:w="652"/>
        <w:gridCol w:w="711"/>
        <w:gridCol w:w="694"/>
      </w:tblGrid>
      <w:tr w:rsidR="00D731A4" w:rsidRPr="00D06B97" w14:paraId="3DC36534" w14:textId="77777777" w:rsidTr="00D731A4">
        <w:trPr>
          <w:trHeight w:val="300"/>
        </w:trPr>
        <w:tc>
          <w:tcPr>
            <w:tcW w:w="907" w:type="pct"/>
            <w:vMerge w:val="restart"/>
            <w:shd w:val="clear" w:color="auto" w:fill="auto"/>
            <w:noWrap/>
            <w:vAlign w:val="center"/>
            <w:hideMark/>
          </w:tcPr>
          <w:p w14:paraId="00550F53"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Jaunzirgu grupa </w:t>
            </w:r>
          </w:p>
        </w:tc>
        <w:tc>
          <w:tcPr>
            <w:tcW w:w="1990" w:type="pct"/>
            <w:gridSpan w:val="7"/>
            <w:shd w:val="clear" w:color="000000" w:fill="92D050"/>
            <w:noWrap/>
            <w:vAlign w:val="center"/>
            <w:hideMark/>
          </w:tcPr>
          <w:p w14:paraId="5A3995A7"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Eksterjers</w:t>
            </w:r>
          </w:p>
        </w:tc>
        <w:tc>
          <w:tcPr>
            <w:tcW w:w="360" w:type="pct"/>
            <w:vMerge w:val="restart"/>
            <w:shd w:val="clear" w:color="000000" w:fill="92D050"/>
            <w:noWrap/>
            <w:vAlign w:val="center"/>
            <w:hideMark/>
          </w:tcPr>
          <w:p w14:paraId="6E2F11D7"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Kopā</w:t>
            </w:r>
          </w:p>
        </w:tc>
        <w:tc>
          <w:tcPr>
            <w:tcW w:w="1072" w:type="pct"/>
            <w:gridSpan w:val="4"/>
            <w:shd w:val="clear" w:color="000000" w:fill="FFC000"/>
            <w:noWrap/>
            <w:vAlign w:val="center"/>
            <w:hideMark/>
          </w:tcPr>
          <w:p w14:paraId="1ECC5C18"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Darbaspējas</w:t>
            </w:r>
          </w:p>
        </w:tc>
        <w:tc>
          <w:tcPr>
            <w:tcW w:w="339" w:type="pct"/>
            <w:vMerge w:val="restart"/>
            <w:shd w:val="clear" w:color="000000" w:fill="FFC000"/>
            <w:noWrap/>
            <w:vAlign w:val="center"/>
            <w:hideMark/>
          </w:tcPr>
          <w:p w14:paraId="20F5C948"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Kopā</w:t>
            </w:r>
          </w:p>
        </w:tc>
        <w:tc>
          <w:tcPr>
            <w:tcW w:w="332" w:type="pct"/>
            <w:vMerge w:val="restart"/>
            <w:shd w:val="clear" w:color="000000" w:fill="00B0F0"/>
            <w:noWrap/>
            <w:textDirection w:val="btLr"/>
            <w:vAlign w:val="center"/>
            <w:hideMark/>
          </w:tcPr>
          <w:p w14:paraId="10378A5A" w14:textId="77777777" w:rsidR="00D731A4" w:rsidRPr="006E696D" w:rsidRDefault="00D731A4" w:rsidP="00E60EA2">
            <w:pPr>
              <w:spacing w:after="0" w:line="240" w:lineRule="auto"/>
              <w:jc w:val="center"/>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Kopējais</w:t>
            </w:r>
          </w:p>
        </w:tc>
      </w:tr>
      <w:tr w:rsidR="00D731A4" w:rsidRPr="00D06B97" w14:paraId="5530C884" w14:textId="77777777" w:rsidTr="00D731A4">
        <w:trPr>
          <w:trHeight w:val="1170"/>
        </w:trPr>
        <w:tc>
          <w:tcPr>
            <w:tcW w:w="907" w:type="pct"/>
            <w:vMerge/>
            <w:vAlign w:val="center"/>
            <w:hideMark/>
          </w:tcPr>
          <w:p w14:paraId="0C0E52D0" w14:textId="77777777" w:rsidR="00D731A4" w:rsidRPr="006E696D" w:rsidRDefault="00D731A4" w:rsidP="00E60EA2">
            <w:pPr>
              <w:spacing w:after="0" w:line="240" w:lineRule="auto"/>
              <w:rPr>
                <w:rFonts w:ascii="Times New Roman" w:eastAsia="Times New Roman" w:hAnsi="Times New Roman" w:cs="Times New Roman"/>
                <w:b/>
                <w:bCs/>
                <w:color w:val="000000"/>
                <w:sz w:val="20"/>
                <w:szCs w:val="20"/>
              </w:rPr>
            </w:pPr>
          </w:p>
        </w:tc>
        <w:tc>
          <w:tcPr>
            <w:tcW w:w="330" w:type="pct"/>
            <w:shd w:val="clear" w:color="auto" w:fill="auto"/>
            <w:noWrap/>
            <w:vAlign w:val="center"/>
            <w:hideMark/>
          </w:tcPr>
          <w:p w14:paraId="1C8B9DA7"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T</w:t>
            </w:r>
          </w:p>
        </w:tc>
        <w:tc>
          <w:tcPr>
            <w:tcW w:w="264" w:type="pct"/>
            <w:shd w:val="clear" w:color="auto" w:fill="auto"/>
            <w:noWrap/>
            <w:vAlign w:val="center"/>
            <w:hideMark/>
          </w:tcPr>
          <w:p w14:paraId="332BC9F7"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VL</w:t>
            </w:r>
          </w:p>
        </w:tc>
        <w:tc>
          <w:tcPr>
            <w:tcW w:w="266" w:type="pct"/>
            <w:shd w:val="clear" w:color="auto" w:fill="auto"/>
            <w:noWrap/>
            <w:vAlign w:val="center"/>
            <w:hideMark/>
          </w:tcPr>
          <w:p w14:paraId="31EFC859"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ĶP</w:t>
            </w:r>
          </w:p>
        </w:tc>
        <w:tc>
          <w:tcPr>
            <w:tcW w:w="330" w:type="pct"/>
            <w:shd w:val="clear" w:color="auto" w:fill="auto"/>
            <w:noWrap/>
            <w:vAlign w:val="center"/>
            <w:hideMark/>
          </w:tcPr>
          <w:p w14:paraId="56E5B9F9"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PK</w:t>
            </w:r>
          </w:p>
        </w:tc>
        <w:tc>
          <w:tcPr>
            <w:tcW w:w="264" w:type="pct"/>
            <w:shd w:val="clear" w:color="auto" w:fill="auto"/>
            <w:noWrap/>
            <w:vAlign w:val="center"/>
            <w:hideMark/>
          </w:tcPr>
          <w:p w14:paraId="461C75C6"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PakK</w:t>
            </w:r>
          </w:p>
        </w:tc>
        <w:tc>
          <w:tcPr>
            <w:tcW w:w="264" w:type="pct"/>
            <w:shd w:val="clear" w:color="auto" w:fill="auto"/>
            <w:noWrap/>
            <w:vAlign w:val="center"/>
            <w:hideMark/>
          </w:tcPr>
          <w:p w14:paraId="4CDF117C"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GP</w:t>
            </w:r>
          </w:p>
        </w:tc>
        <w:tc>
          <w:tcPr>
            <w:tcW w:w="271" w:type="pct"/>
            <w:shd w:val="clear" w:color="auto" w:fill="auto"/>
            <w:noWrap/>
            <w:vAlign w:val="center"/>
            <w:hideMark/>
          </w:tcPr>
          <w:p w14:paraId="24AE92BF"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UZ</w:t>
            </w:r>
          </w:p>
        </w:tc>
        <w:tc>
          <w:tcPr>
            <w:tcW w:w="360" w:type="pct"/>
            <w:vMerge/>
            <w:vAlign w:val="center"/>
            <w:hideMark/>
          </w:tcPr>
          <w:p w14:paraId="584074EA" w14:textId="77777777" w:rsidR="00D731A4" w:rsidRPr="006E696D" w:rsidRDefault="00D731A4" w:rsidP="00E60EA2">
            <w:pPr>
              <w:spacing w:after="0" w:line="240" w:lineRule="auto"/>
              <w:rPr>
                <w:rFonts w:ascii="Times New Roman" w:eastAsia="Times New Roman" w:hAnsi="Times New Roman" w:cs="Times New Roman"/>
                <w:b/>
                <w:bCs/>
                <w:color w:val="000000"/>
                <w:sz w:val="20"/>
                <w:szCs w:val="20"/>
              </w:rPr>
            </w:pPr>
          </w:p>
        </w:tc>
        <w:tc>
          <w:tcPr>
            <w:tcW w:w="262" w:type="pct"/>
            <w:shd w:val="clear" w:color="auto" w:fill="auto"/>
            <w:noWrap/>
            <w:vAlign w:val="center"/>
            <w:hideMark/>
          </w:tcPr>
          <w:p w14:paraId="3BD21272"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S</w:t>
            </w:r>
          </w:p>
        </w:tc>
        <w:tc>
          <w:tcPr>
            <w:tcW w:w="238" w:type="pct"/>
            <w:shd w:val="clear" w:color="auto" w:fill="auto"/>
            <w:noWrap/>
            <w:vAlign w:val="center"/>
            <w:hideMark/>
          </w:tcPr>
          <w:p w14:paraId="051A664D"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R</w:t>
            </w:r>
          </w:p>
        </w:tc>
        <w:tc>
          <w:tcPr>
            <w:tcW w:w="262" w:type="pct"/>
            <w:shd w:val="clear" w:color="auto" w:fill="auto"/>
            <w:noWrap/>
            <w:vAlign w:val="center"/>
            <w:hideMark/>
          </w:tcPr>
          <w:p w14:paraId="60D34501" w14:textId="77777777" w:rsidR="00D731A4" w:rsidRPr="006E696D" w:rsidRDefault="00D731A4" w:rsidP="00E60EA2">
            <w:pPr>
              <w:spacing w:after="0" w:line="240" w:lineRule="auto"/>
              <w:jc w:val="right"/>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L</w:t>
            </w:r>
          </w:p>
        </w:tc>
        <w:tc>
          <w:tcPr>
            <w:tcW w:w="311" w:type="pct"/>
            <w:shd w:val="clear" w:color="auto" w:fill="auto"/>
            <w:noWrap/>
            <w:vAlign w:val="center"/>
            <w:hideMark/>
          </w:tcPr>
          <w:p w14:paraId="240B1793" w14:textId="77777777" w:rsidR="00D731A4" w:rsidRPr="006E696D" w:rsidRDefault="00D731A4" w:rsidP="00E60EA2">
            <w:pPr>
              <w:spacing w:after="0" w:line="240" w:lineRule="auto"/>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Lēc.</w:t>
            </w:r>
          </w:p>
          <w:p w14:paraId="58941E92" w14:textId="3099FBB2" w:rsidR="00D731A4" w:rsidRPr="006E696D" w:rsidRDefault="00D731A4" w:rsidP="00E60EA2">
            <w:pPr>
              <w:spacing w:after="0" w:line="240" w:lineRule="auto"/>
              <w:rPr>
                <w:rFonts w:ascii="Times New Roman" w:eastAsia="Times New Roman" w:hAnsi="Times New Roman" w:cs="Times New Roman"/>
                <w:b/>
                <w:bCs/>
                <w:color w:val="000000"/>
                <w:sz w:val="20"/>
                <w:szCs w:val="20"/>
              </w:rPr>
            </w:pPr>
            <w:r w:rsidRPr="006E696D">
              <w:rPr>
                <w:rFonts w:ascii="Times New Roman" w:eastAsia="Times New Roman" w:hAnsi="Times New Roman" w:cs="Times New Roman"/>
                <w:b/>
                <w:bCs/>
                <w:color w:val="000000"/>
                <w:sz w:val="20"/>
                <w:szCs w:val="20"/>
              </w:rPr>
              <w:t>tehn./vad</w:t>
            </w:r>
          </w:p>
        </w:tc>
        <w:tc>
          <w:tcPr>
            <w:tcW w:w="339" w:type="pct"/>
            <w:vMerge/>
            <w:vAlign w:val="center"/>
            <w:hideMark/>
          </w:tcPr>
          <w:p w14:paraId="45659B69" w14:textId="77777777" w:rsidR="00D731A4" w:rsidRPr="006E696D" w:rsidRDefault="00D731A4" w:rsidP="00E60EA2">
            <w:pPr>
              <w:spacing w:after="0" w:line="240" w:lineRule="auto"/>
              <w:rPr>
                <w:rFonts w:ascii="Times New Roman" w:eastAsia="Times New Roman" w:hAnsi="Times New Roman" w:cs="Times New Roman"/>
                <w:b/>
                <w:bCs/>
                <w:color w:val="000000"/>
                <w:sz w:val="20"/>
                <w:szCs w:val="20"/>
              </w:rPr>
            </w:pPr>
          </w:p>
        </w:tc>
        <w:tc>
          <w:tcPr>
            <w:tcW w:w="332" w:type="pct"/>
            <w:vMerge/>
            <w:vAlign w:val="center"/>
            <w:hideMark/>
          </w:tcPr>
          <w:p w14:paraId="6607D2D9" w14:textId="77777777" w:rsidR="00D731A4" w:rsidRPr="006E696D" w:rsidRDefault="00D731A4" w:rsidP="00E60EA2">
            <w:pPr>
              <w:spacing w:after="0" w:line="240" w:lineRule="auto"/>
              <w:rPr>
                <w:rFonts w:ascii="Times New Roman" w:eastAsia="Times New Roman" w:hAnsi="Times New Roman" w:cs="Times New Roman"/>
                <w:b/>
                <w:bCs/>
                <w:color w:val="000000"/>
                <w:sz w:val="20"/>
                <w:szCs w:val="20"/>
              </w:rPr>
            </w:pPr>
          </w:p>
        </w:tc>
      </w:tr>
      <w:tr w:rsidR="00D731A4" w:rsidRPr="001D63CC" w14:paraId="0E70281E" w14:textId="77777777" w:rsidTr="00D731A4">
        <w:trPr>
          <w:trHeight w:val="300"/>
        </w:trPr>
        <w:tc>
          <w:tcPr>
            <w:tcW w:w="907" w:type="pct"/>
            <w:shd w:val="clear" w:color="auto" w:fill="auto"/>
            <w:noWrap/>
            <w:vAlign w:val="bottom"/>
            <w:hideMark/>
          </w:tcPr>
          <w:p w14:paraId="4B894931" w14:textId="77777777" w:rsidR="00D731A4" w:rsidRPr="006E696D" w:rsidRDefault="00D731A4" w:rsidP="00D731A4">
            <w:pPr>
              <w:spacing w:after="0" w:line="240" w:lineRule="auto"/>
              <w:rPr>
                <w:rFonts w:ascii="Times New Roman" w:eastAsia="Times New Roman" w:hAnsi="Times New Roman" w:cs="Times New Roman"/>
                <w:color w:val="000000"/>
                <w:sz w:val="20"/>
                <w:szCs w:val="20"/>
              </w:rPr>
            </w:pPr>
            <w:r w:rsidRPr="006E696D">
              <w:rPr>
                <w:rFonts w:ascii="Times New Roman" w:eastAsia="Times New Roman" w:hAnsi="Times New Roman" w:cs="Times New Roman"/>
                <w:color w:val="000000"/>
                <w:sz w:val="20"/>
                <w:szCs w:val="20"/>
              </w:rPr>
              <w:t>2021.gadā vērtētie jaunzirgi</w:t>
            </w:r>
          </w:p>
        </w:tc>
        <w:tc>
          <w:tcPr>
            <w:tcW w:w="330" w:type="pct"/>
            <w:shd w:val="clear" w:color="auto" w:fill="auto"/>
            <w:noWrap/>
            <w:hideMark/>
          </w:tcPr>
          <w:p w14:paraId="6CC9C373" w14:textId="7EAD93E2"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1</w:t>
            </w:r>
          </w:p>
        </w:tc>
        <w:tc>
          <w:tcPr>
            <w:tcW w:w="264" w:type="pct"/>
            <w:shd w:val="clear" w:color="auto" w:fill="auto"/>
            <w:noWrap/>
            <w:hideMark/>
          </w:tcPr>
          <w:p w14:paraId="135C0D23" w14:textId="3A77E0C6"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8</w:t>
            </w:r>
          </w:p>
        </w:tc>
        <w:tc>
          <w:tcPr>
            <w:tcW w:w="266" w:type="pct"/>
            <w:shd w:val="clear" w:color="auto" w:fill="auto"/>
            <w:noWrap/>
            <w:hideMark/>
          </w:tcPr>
          <w:p w14:paraId="4D70C304" w14:textId="50F0B2B7"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0</w:t>
            </w:r>
          </w:p>
        </w:tc>
        <w:tc>
          <w:tcPr>
            <w:tcW w:w="330" w:type="pct"/>
            <w:shd w:val="clear" w:color="auto" w:fill="auto"/>
            <w:noWrap/>
            <w:hideMark/>
          </w:tcPr>
          <w:p w14:paraId="79F65F58" w14:textId="7FBB4005"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6</w:t>
            </w:r>
          </w:p>
        </w:tc>
        <w:tc>
          <w:tcPr>
            <w:tcW w:w="264" w:type="pct"/>
            <w:shd w:val="clear" w:color="auto" w:fill="auto"/>
            <w:noWrap/>
            <w:hideMark/>
          </w:tcPr>
          <w:p w14:paraId="7BB4AC93" w14:textId="42362D1D"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7</w:t>
            </w:r>
          </w:p>
        </w:tc>
        <w:tc>
          <w:tcPr>
            <w:tcW w:w="264" w:type="pct"/>
            <w:shd w:val="clear" w:color="auto" w:fill="auto"/>
            <w:noWrap/>
            <w:hideMark/>
          </w:tcPr>
          <w:p w14:paraId="5D4D7C1C" w14:textId="0A2FEE94"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71" w:type="pct"/>
            <w:shd w:val="clear" w:color="auto" w:fill="auto"/>
            <w:noWrap/>
            <w:hideMark/>
          </w:tcPr>
          <w:p w14:paraId="009F2FFE" w14:textId="1B067A19"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2</w:t>
            </w:r>
          </w:p>
        </w:tc>
        <w:tc>
          <w:tcPr>
            <w:tcW w:w="360" w:type="pct"/>
            <w:shd w:val="clear" w:color="auto" w:fill="92D050"/>
            <w:noWrap/>
            <w:hideMark/>
          </w:tcPr>
          <w:p w14:paraId="7600D360" w14:textId="6BE6BD4D"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54</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8</w:t>
            </w:r>
          </w:p>
        </w:tc>
        <w:tc>
          <w:tcPr>
            <w:tcW w:w="262" w:type="pct"/>
            <w:shd w:val="clear" w:color="auto" w:fill="auto"/>
            <w:noWrap/>
            <w:hideMark/>
          </w:tcPr>
          <w:p w14:paraId="18B9FB3F" w14:textId="563F6372"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3</w:t>
            </w:r>
          </w:p>
        </w:tc>
        <w:tc>
          <w:tcPr>
            <w:tcW w:w="238" w:type="pct"/>
            <w:shd w:val="clear" w:color="auto" w:fill="auto"/>
            <w:noWrap/>
            <w:hideMark/>
          </w:tcPr>
          <w:p w14:paraId="31E85829" w14:textId="467D2699"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62" w:type="pct"/>
            <w:shd w:val="clear" w:color="auto" w:fill="auto"/>
            <w:noWrap/>
            <w:hideMark/>
          </w:tcPr>
          <w:p w14:paraId="398AE02E" w14:textId="5C5EF445"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1</w:t>
            </w:r>
          </w:p>
        </w:tc>
        <w:tc>
          <w:tcPr>
            <w:tcW w:w="311" w:type="pct"/>
            <w:shd w:val="clear" w:color="auto" w:fill="auto"/>
            <w:noWrap/>
            <w:hideMark/>
          </w:tcPr>
          <w:p w14:paraId="1FC722E6" w14:textId="11D209EB"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4</w:t>
            </w:r>
          </w:p>
        </w:tc>
        <w:tc>
          <w:tcPr>
            <w:tcW w:w="339" w:type="pct"/>
            <w:shd w:val="clear" w:color="auto" w:fill="FFC000"/>
            <w:noWrap/>
            <w:hideMark/>
          </w:tcPr>
          <w:p w14:paraId="35929165" w14:textId="61B67D46"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29</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3</w:t>
            </w:r>
          </w:p>
        </w:tc>
        <w:tc>
          <w:tcPr>
            <w:tcW w:w="332" w:type="pct"/>
            <w:shd w:val="clear" w:color="auto" w:fill="00B0F0"/>
            <w:noWrap/>
            <w:hideMark/>
          </w:tcPr>
          <w:p w14:paraId="52E0A03D" w14:textId="207CD830"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84</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1</w:t>
            </w:r>
          </w:p>
        </w:tc>
      </w:tr>
      <w:tr w:rsidR="00D731A4" w:rsidRPr="00EC0E96" w14:paraId="13DF06DE" w14:textId="77777777" w:rsidTr="00D731A4">
        <w:trPr>
          <w:trHeight w:val="300"/>
        </w:trPr>
        <w:tc>
          <w:tcPr>
            <w:tcW w:w="907" w:type="pct"/>
            <w:shd w:val="clear" w:color="auto" w:fill="auto"/>
            <w:noWrap/>
            <w:vAlign w:val="bottom"/>
            <w:hideMark/>
          </w:tcPr>
          <w:p w14:paraId="7FBFC636" w14:textId="77777777" w:rsidR="00D731A4" w:rsidRPr="006E696D" w:rsidRDefault="00D731A4" w:rsidP="00D731A4">
            <w:pPr>
              <w:spacing w:after="0" w:line="240" w:lineRule="auto"/>
              <w:rPr>
                <w:rFonts w:ascii="Times New Roman" w:eastAsia="Times New Roman" w:hAnsi="Times New Roman" w:cs="Times New Roman"/>
                <w:color w:val="000000"/>
                <w:sz w:val="20"/>
                <w:szCs w:val="20"/>
              </w:rPr>
            </w:pPr>
            <w:r w:rsidRPr="006E696D">
              <w:rPr>
                <w:rFonts w:ascii="Times New Roman" w:eastAsia="Times New Roman" w:hAnsi="Times New Roman" w:cs="Times New Roman"/>
                <w:color w:val="000000"/>
                <w:sz w:val="20"/>
                <w:szCs w:val="20"/>
              </w:rPr>
              <w:t>2021.gadā vērtētie jaunzirgi šķirnes saimniecībās</w:t>
            </w:r>
          </w:p>
        </w:tc>
        <w:tc>
          <w:tcPr>
            <w:tcW w:w="330" w:type="pct"/>
            <w:shd w:val="clear" w:color="auto" w:fill="auto"/>
            <w:noWrap/>
            <w:hideMark/>
          </w:tcPr>
          <w:p w14:paraId="7B23F21C" w14:textId="2B6F5FA2"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0</w:t>
            </w:r>
          </w:p>
        </w:tc>
        <w:tc>
          <w:tcPr>
            <w:tcW w:w="264" w:type="pct"/>
            <w:shd w:val="clear" w:color="auto" w:fill="auto"/>
            <w:noWrap/>
            <w:hideMark/>
          </w:tcPr>
          <w:p w14:paraId="2D0C1CFA" w14:textId="2AB71FFD"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8</w:t>
            </w:r>
          </w:p>
        </w:tc>
        <w:tc>
          <w:tcPr>
            <w:tcW w:w="266" w:type="pct"/>
            <w:shd w:val="clear" w:color="auto" w:fill="auto"/>
            <w:noWrap/>
            <w:hideMark/>
          </w:tcPr>
          <w:p w14:paraId="44C05F96" w14:textId="607EF935"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330" w:type="pct"/>
            <w:shd w:val="clear" w:color="auto" w:fill="auto"/>
            <w:noWrap/>
            <w:hideMark/>
          </w:tcPr>
          <w:p w14:paraId="231FE33F" w14:textId="52B66E53"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64" w:type="pct"/>
            <w:shd w:val="clear" w:color="auto" w:fill="auto"/>
            <w:noWrap/>
            <w:hideMark/>
          </w:tcPr>
          <w:p w14:paraId="195DB4FE" w14:textId="67E79E5A"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64" w:type="pct"/>
            <w:shd w:val="clear" w:color="auto" w:fill="auto"/>
            <w:noWrap/>
            <w:hideMark/>
          </w:tcPr>
          <w:p w14:paraId="3AF5243A" w14:textId="576FB1F8"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71" w:type="pct"/>
            <w:shd w:val="clear" w:color="auto" w:fill="auto"/>
            <w:noWrap/>
            <w:hideMark/>
          </w:tcPr>
          <w:p w14:paraId="697BA87F" w14:textId="1585A2FB"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8</w:t>
            </w:r>
          </w:p>
        </w:tc>
        <w:tc>
          <w:tcPr>
            <w:tcW w:w="360" w:type="pct"/>
            <w:shd w:val="clear" w:color="auto" w:fill="92D050"/>
            <w:noWrap/>
            <w:hideMark/>
          </w:tcPr>
          <w:p w14:paraId="47FC11C3" w14:textId="6168E057"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53</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62" w:type="pct"/>
            <w:shd w:val="clear" w:color="auto" w:fill="auto"/>
            <w:noWrap/>
            <w:hideMark/>
          </w:tcPr>
          <w:p w14:paraId="2C4248D2" w14:textId="55203FE1"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5</w:t>
            </w:r>
          </w:p>
        </w:tc>
        <w:tc>
          <w:tcPr>
            <w:tcW w:w="238" w:type="pct"/>
            <w:shd w:val="clear" w:color="auto" w:fill="auto"/>
            <w:noWrap/>
            <w:hideMark/>
          </w:tcPr>
          <w:p w14:paraId="05F0781C" w14:textId="014A14F0"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0</w:t>
            </w:r>
          </w:p>
        </w:tc>
        <w:tc>
          <w:tcPr>
            <w:tcW w:w="262" w:type="pct"/>
            <w:shd w:val="clear" w:color="auto" w:fill="auto"/>
            <w:noWrap/>
            <w:hideMark/>
          </w:tcPr>
          <w:p w14:paraId="753C7926" w14:textId="47726B38"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3</w:t>
            </w:r>
          </w:p>
        </w:tc>
        <w:tc>
          <w:tcPr>
            <w:tcW w:w="311" w:type="pct"/>
            <w:shd w:val="clear" w:color="auto" w:fill="auto"/>
            <w:noWrap/>
            <w:hideMark/>
          </w:tcPr>
          <w:p w14:paraId="2C00A2BD" w14:textId="605BB439"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7</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0</w:t>
            </w:r>
          </w:p>
        </w:tc>
        <w:tc>
          <w:tcPr>
            <w:tcW w:w="339" w:type="pct"/>
            <w:shd w:val="clear" w:color="auto" w:fill="FFC000"/>
            <w:noWrap/>
            <w:hideMark/>
          </w:tcPr>
          <w:p w14:paraId="2F6FF0EC" w14:textId="607814E8"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29</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8</w:t>
            </w:r>
          </w:p>
        </w:tc>
        <w:tc>
          <w:tcPr>
            <w:tcW w:w="332" w:type="pct"/>
            <w:shd w:val="clear" w:color="auto" w:fill="00B0F0"/>
            <w:noWrap/>
            <w:hideMark/>
          </w:tcPr>
          <w:p w14:paraId="747A536A" w14:textId="3C1DFEE7" w:rsidR="00D731A4" w:rsidRPr="006E696D" w:rsidRDefault="00D731A4" w:rsidP="00D731A4">
            <w:pPr>
              <w:spacing w:after="0" w:line="240" w:lineRule="auto"/>
              <w:jc w:val="center"/>
              <w:rPr>
                <w:rFonts w:ascii="Times New Roman" w:eastAsia="Times New Roman" w:hAnsi="Times New Roman" w:cs="Times New Roman"/>
                <w:color w:val="000000"/>
                <w:sz w:val="20"/>
                <w:szCs w:val="20"/>
              </w:rPr>
            </w:pPr>
            <w:r w:rsidRPr="006E696D">
              <w:rPr>
                <w:rFonts w:ascii="Times New Roman" w:hAnsi="Times New Roman" w:cs="Times New Roman"/>
                <w:sz w:val="20"/>
                <w:szCs w:val="20"/>
              </w:rPr>
              <w:t>83</w:t>
            </w:r>
            <w:r w:rsidR="006E696D" w:rsidRPr="006E696D">
              <w:rPr>
                <w:rFonts w:ascii="Times New Roman" w:hAnsi="Times New Roman" w:cs="Times New Roman"/>
                <w:sz w:val="20"/>
                <w:szCs w:val="20"/>
              </w:rPr>
              <w:t>.</w:t>
            </w:r>
            <w:r w:rsidRPr="006E696D">
              <w:rPr>
                <w:rFonts w:ascii="Times New Roman" w:hAnsi="Times New Roman" w:cs="Times New Roman"/>
                <w:sz w:val="20"/>
                <w:szCs w:val="20"/>
              </w:rPr>
              <w:t>3</w:t>
            </w:r>
          </w:p>
        </w:tc>
      </w:tr>
      <w:tr w:rsidR="00D731A4" w:rsidRPr="00EC0E96" w14:paraId="4BC0ECB0" w14:textId="77777777" w:rsidTr="00D731A4">
        <w:trPr>
          <w:trHeight w:val="579"/>
        </w:trPr>
        <w:tc>
          <w:tcPr>
            <w:tcW w:w="907" w:type="pct"/>
            <w:shd w:val="clear" w:color="auto" w:fill="auto"/>
            <w:noWrap/>
            <w:vAlign w:val="bottom"/>
            <w:hideMark/>
          </w:tcPr>
          <w:p w14:paraId="6E1721C7" w14:textId="77777777" w:rsidR="00D731A4" w:rsidRPr="006E696D" w:rsidRDefault="00D731A4" w:rsidP="00E60EA2">
            <w:pPr>
              <w:rPr>
                <w:rFonts w:ascii="Times New Roman" w:hAnsi="Times New Roman" w:cs="Times New Roman"/>
                <w:color w:val="000000"/>
                <w:sz w:val="20"/>
                <w:szCs w:val="20"/>
              </w:rPr>
            </w:pPr>
            <w:r w:rsidRPr="006E696D">
              <w:rPr>
                <w:rFonts w:ascii="Times New Roman" w:hAnsi="Times New Roman" w:cs="Times New Roman"/>
                <w:color w:val="000000"/>
                <w:sz w:val="20"/>
                <w:szCs w:val="20"/>
              </w:rPr>
              <w:t>Vidējā vērtējuma starpība</w:t>
            </w:r>
          </w:p>
        </w:tc>
        <w:tc>
          <w:tcPr>
            <w:tcW w:w="330" w:type="pct"/>
            <w:shd w:val="clear" w:color="auto" w:fill="auto"/>
            <w:noWrap/>
            <w:vAlign w:val="bottom"/>
            <w:hideMark/>
          </w:tcPr>
          <w:p w14:paraId="0877B2CD" w14:textId="23636553"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color w:val="FF0000"/>
                <w:sz w:val="20"/>
                <w:szCs w:val="20"/>
              </w:rPr>
              <w:t>-0,1</w:t>
            </w:r>
          </w:p>
        </w:tc>
        <w:tc>
          <w:tcPr>
            <w:tcW w:w="264" w:type="pct"/>
            <w:shd w:val="clear" w:color="auto" w:fill="auto"/>
            <w:noWrap/>
            <w:vAlign w:val="bottom"/>
            <w:hideMark/>
          </w:tcPr>
          <w:p w14:paraId="73131E56" w14:textId="77777777"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color w:val="000000"/>
                <w:sz w:val="20"/>
                <w:szCs w:val="20"/>
              </w:rPr>
              <w:t>0</w:t>
            </w:r>
          </w:p>
        </w:tc>
        <w:tc>
          <w:tcPr>
            <w:tcW w:w="266" w:type="pct"/>
            <w:shd w:val="clear" w:color="auto" w:fill="auto"/>
            <w:noWrap/>
            <w:vAlign w:val="bottom"/>
            <w:hideMark/>
          </w:tcPr>
          <w:p w14:paraId="3F7FCE77" w14:textId="723CE200" w:rsidR="00D731A4" w:rsidRPr="006E696D" w:rsidRDefault="00D731A4" w:rsidP="00E60EA2">
            <w:pPr>
              <w:jc w:val="center"/>
              <w:rPr>
                <w:rFonts w:ascii="Times New Roman" w:hAnsi="Times New Roman" w:cs="Times New Roman"/>
                <w:color w:val="FF0000"/>
                <w:sz w:val="20"/>
                <w:szCs w:val="20"/>
              </w:rPr>
            </w:pPr>
            <w:r w:rsidRPr="006E696D">
              <w:rPr>
                <w:rFonts w:ascii="Times New Roman" w:hAnsi="Times New Roman" w:cs="Times New Roman"/>
                <w:color w:val="FF0000"/>
                <w:sz w:val="20"/>
                <w:szCs w:val="20"/>
              </w:rPr>
              <w:t>-0.5</w:t>
            </w:r>
          </w:p>
        </w:tc>
        <w:tc>
          <w:tcPr>
            <w:tcW w:w="330" w:type="pct"/>
            <w:shd w:val="clear" w:color="auto" w:fill="auto"/>
            <w:noWrap/>
            <w:vAlign w:val="bottom"/>
            <w:hideMark/>
          </w:tcPr>
          <w:p w14:paraId="25208393" w14:textId="3BC9C309" w:rsidR="00D731A4" w:rsidRPr="006E696D" w:rsidRDefault="00D731A4" w:rsidP="00E60EA2">
            <w:pPr>
              <w:jc w:val="center"/>
              <w:rPr>
                <w:rFonts w:ascii="Times New Roman" w:hAnsi="Times New Roman" w:cs="Times New Roman"/>
                <w:color w:val="FF0000"/>
                <w:sz w:val="20"/>
                <w:szCs w:val="20"/>
              </w:rPr>
            </w:pPr>
            <w:r w:rsidRPr="006E696D">
              <w:rPr>
                <w:rFonts w:ascii="Times New Roman" w:hAnsi="Times New Roman" w:cs="Times New Roman"/>
                <w:color w:val="FF0000"/>
                <w:sz w:val="20"/>
                <w:szCs w:val="20"/>
              </w:rPr>
              <w:t>-0.1</w:t>
            </w:r>
          </w:p>
        </w:tc>
        <w:tc>
          <w:tcPr>
            <w:tcW w:w="264" w:type="pct"/>
            <w:shd w:val="clear" w:color="auto" w:fill="auto"/>
            <w:noWrap/>
            <w:vAlign w:val="bottom"/>
            <w:hideMark/>
          </w:tcPr>
          <w:p w14:paraId="6B6457CC" w14:textId="74B6405E" w:rsidR="00D731A4" w:rsidRPr="006E696D" w:rsidRDefault="00D731A4" w:rsidP="00E60EA2">
            <w:pPr>
              <w:jc w:val="center"/>
              <w:rPr>
                <w:rFonts w:ascii="Times New Roman" w:hAnsi="Times New Roman" w:cs="Times New Roman"/>
                <w:color w:val="FF0000"/>
                <w:sz w:val="20"/>
                <w:szCs w:val="20"/>
              </w:rPr>
            </w:pPr>
            <w:r w:rsidRPr="006E696D">
              <w:rPr>
                <w:rFonts w:ascii="Times New Roman" w:hAnsi="Times New Roman" w:cs="Times New Roman"/>
                <w:color w:val="FF0000"/>
                <w:sz w:val="20"/>
                <w:szCs w:val="20"/>
              </w:rPr>
              <w:t>-0.2</w:t>
            </w:r>
          </w:p>
        </w:tc>
        <w:tc>
          <w:tcPr>
            <w:tcW w:w="264" w:type="pct"/>
            <w:shd w:val="clear" w:color="auto" w:fill="auto"/>
            <w:noWrap/>
            <w:vAlign w:val="bottom"/>
            <w:hideMark/>
          </w:tcPr>
          <w:p w14:paraId="03890C33" w14:textId="65465DCA"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color w:val="000000"/>
                <w:sz w:val="20"/>
                <w:szCs w:val="20"/>
              </w:rPr>
              <w:t>0</w:t>
            </w:r>
          </w:p>
        </w:tc>
        <w:tc>
          <w:tcPr>
            <w:tcW w:w="271" w:type="pct"/>
            <w:shd w:val="clear" w:color="auto" w:fill="auto"/>
            <w:noWrap/>
            <w:vAlign w:val="bottom"/>
            <w:hideMark/>
          </w:tcPr>
          <w:p w14:paraId="3BA5A0F9" w14:textId="3BDCB1E3" w:rsidR="00D731A4" w:rsidRPr="006E696D" w:rsidRDefault="00D731A4" w:rsidP="00E60EA2">
            <w:pPr>
              <w:jc w:val="center"/>
              <w:rPr>
                <w:rFonts w:ascii="Times New Roman" w:hAnsi="Times New Roman" w:cs="Times New Roman"/>
                <w:color w:val="FF0000"/>
                <w:sz w:val="20"/>
                <w:szCs w:val="20"/>
              </w:rPr>
            </w:pPr>
            <w:r w:rsidRPr="006E696D">
              <w:rPr>
                <w:rFonts w:ascii="Times New Roman" w:hAnsi="Times New Roman" w:cs="Times New Roman"/>
                <w:color w:val="FF0000"/>
                <w:sz w:val="20"/>
                <w:szCs w:val="20"/>
              </w:rPr>
              <w:t>-0.4</w:t>
            </w:r>
          </w:p>
        </w:tc>
        <w:tc>
          <w:tcPr>
            <w:tcW w:w="360" w:type="pct"/>
            <w:shd w:val="clear" w:color="auto" w:fill="92D050"/>
            <w:noWrap/>
            <w:vAlign w:val="bottom"/>
            <w:hideMark/>
          </w:tcPr>
          <w:p w14:paraId="5C1D3CE2" w14:textId="77777777" w:rsidR="00D731A4" w:rsidRPr="006E696D" w:rsidRDefault="00D731A4" w:rsidP="00E60EA2">
            <w:pPr>
              <w:jc w:val="center"/>
              <w:rPr>
                <w:rFonts w:ascii="Times New Roman" w:hAnsi="Times New Roman" w:cs="Times New Roman"/>
                <w:b/>
                <w:color w:val="000000"/>
                <w:sz w:val="20"/>
                <w:szCs w:val="20"/>
              </w:rPr>
            </w:pPr>
            <w:r w:rsidRPr="006E696D">
              <w:rPr>
                <w:rFonts w:ascii="Times New Roman" w:hAnsi="Times New Roman" w:cs="Times New Roman"/>
                <w:b/>
                <w:color w:val="000000"/>
                <w:sz w:val="20"/>
                <w:szCs w:val="20"/>
              </w:rPr>
              <w:t>0.4</w:t>
            </w:r>
          </w:p>
        </w:tc>
        <w:tc>
          <w:tcPr>
            <w:tcW w:w="262" w:type="pct"/>
            <w:shd w:val="clear" w:color="auto" w:fill="auto"/>
            <w:noWrap/>
            <w:vAlign w:val="bottom"/>
            <w:hideMark/>
          </w:tcPr>
          <w:p w14:paraId="68B58E6E" w14:textId="448CBB44"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sz w:val="20"/>
                <w:szCs w:val="20"/>
              </w:rPr>
              <w:t>0.2</w:t>
            </w:r>
          </w:p>
        </w:tc>
        <w:tc>
          <w:tcPr>
            <w:tcW w:w="238" w:type="pct"/>
            <w:shd w:val="clear" w:color="auto" w:fill="auto"/>
            <w:noWrap/>
            <w:vAlign w:val="bottom"/>
            <w:hideMark/>
          </w:tcPr>
          <w:p w14:paraId="1825F41F" w14:textId="76F4D6CE"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color w:val="000000"/>
                <w:sz w:val="20"/>
                <w:szCs w:val="20"/>
              </w:rPr>
              <w:t>0.</w:t>
            </w:r>
            <w:r w:rsidR="005E08E9" w:rsidRPr="006E696D">
              <w:rPr>
                <w:rFonts w:ascii="Times New Roman" w:hAnsi="Times New Roman" w:cs="Times New Roman"/>
                <w:color w:val="000000"/>
                <w:sz w:val="20"/>
                <w:szCs w:val="20"/>
              </w:rPr>
              <w:t>5</w:t>
            </w:r>
          </w:p>
        </w:tc>
        <w:tc>
          <w:tcPr>
            <w:tcW w:w="262" w:type="pct"/>
            <w:shd w:val="clear" w:color="auto" w:fill="auto"/>
            <w:noWrap/>
            <w:vAlign w:val="bottom"/>
            <w:hideMark/>
          </w:tcPr>
          <w:p w14:paraId="0312FACB" w14:textId="50664DF7" w:rsidR="00D731A4" w:rsidRPr="006E696D" w:rsidRDefault="00D731A4" w:rsidP="00E60EA2">
            <w:pPr>
              <w:jc w:val="center"/>
              <w:rPr>
                <w:rFonts w:ascii="Times New Roman" w:hAnsi="Times New Roman" w:cs="Times New Roman"/>
                <w:color w:val="000000"/>
                <w:sz w:val="20"/>
                <w:szCs w:val="20"/>
              </w:rPr>
            </w:pPr>
            <w:r w:rsidRPr="006E696D">
              <w:rPr>
                <w:rFonts w:ascii="Times New Roman" w:hAnsi="Times New Roman" w:cs="Times New Roman"/>
                <w:color w:val="000000"/>
                <w:sz w:val="20"/>
                <w:szCs w:val="20"/>
              </w:rPr>
              <w:t>0.</w:t>
            </w:r>
            <w:r w:rsidR="005E08E9" w:rsidRPr="006E696D">
              <w:rPr>
                <w:rFonts w:ascii="Times New Roman" w:hAnsi="Times New Roman" w:cs="Times New Roman"/>
                <w:color w:val="000000"/>
                <w:sz w:val="20"/>
                <w:szCs w:val="20"/>
              </w:rPr>
              <w:t>2</w:t>
            </w:r>
          </w:p>
        </w:tc>
        <w:tc>
          <w:tcPr>
            <w:tcW w:w="311" w:type="pct"/>
            <w:shd w:val="clear" w:color="auto" w:fill="auto"/>
            <w:noWrap/>
            <w:vAlign w:val="bottom"/>
            <w:hideMark/>
          </w:tcPr>
          <w:p w14:paraId="0A2BF3B3" w14:textId="67BBF8DF" w:rsidR="00D731A4" w:rsidRPr="006E696D" w:rsidRDefault="005E08E9" w:rsidP="00E60EA2">
            <w:pPr>
              <w:jc w:val="center"/>
              <w:rPr>
                <w:rFonts w:ascii="Times New Roman" w:hAnsi="Times New Roman" w:cs="Times New Roman"/>
                <w:color w:val="000000"/>
                <w:sz w:val="20"/>
                <w:szCs w:val="20"/>
              </w:rPr>
            </w:pPr>
            <w:r w:rsidRPr="006E696D">
              <w:rPr>
                <w:rFonts w:ascii="Times New Roman" w:hAnsi="Times New Roman" w:cs="Times New Roman"/>
                <w:color w:val="000000"/>
                <w:sz w:val="20"/>
                <w:szCs w:val="20"/>
              </w:rPr>
              <w:t>-0.4</w:t>
            </w:r>
          </w:p>
        </w:tc>
        <w:tc>
          <w:tcPr>
            <w:tcW w:w="339" w:type="pct"/>
            <w:shd w:val="clear" w:color="auto" w:fill="FFC000"/>
            <w:noWrap/>
            <w:vAlign w:val="bottom"/>
            <w:hideMark/>
          </w:tcPr>
          <w:p w14:paraId="5330C51D" w14:textId="1F0BCBF5" w:rsidR="00D731A4" w:rsidRPr="006E696D" w:rsidRDefault="00D731A4" w:rsidP="00E60EA2">
            <w:pPr>
              <w:jc w:val="center"/>
              <w:rPr>
                <w:rFonts w:ascii="Times New Roman" w:hAnsi="Times New Roman" w:cs="Times New Roman"/>
                <w:b/>
                <w:color w:val="000000"/>
                <w:sz w:val="20"/>
                <w:szCs w:val="20"/>
              </w:rPr>
            </w:pPr>
            <w:r w:rsidRPr="006E696D">
              <w:rPr>
                <w:rFonts w:ascii="Times New Roman" w:hAnsi="Times New Roman" w:cs="Times New Roman"/>
                <w:b/>
                <w:color w:val="000000"/>
                <w:sz w:val="20"/>
                <w:szCs w:val="20"/>
              </w:rPr>
              <w:t>0.</w:t>
            </w:r>
            <w:r w:rsidR="005E08E9" w:rsidRPr="006E696D">
              <w:rPr>
                <w:rFonts w:ascii="Times New Roman" w:hAnsi="Times New Roman" w:cs="Times New Roman"/>
                <w:b/>
                <w:color w:val="000000"/>
                <w:sz w:val="20"/>
                <w:szCs w:val="20"/>
              </w:rPr>
              <w:t>5</w:t>
            </w:r>
          </w:p>
        </w:tc>
        <w:tc>
          <w:tcPr>
            <w:tcW w:w="332" w:type="pct"/>
            <w:shd w:val="clear" w:color="auto" w:fill="00B0F0"/>
            <w:noWrap/>
            <w:vAlign w:val="bottom"/>
            <w:hideMark/>
          </w:tcPr>
          <w:p w14:paraId="1106C504" w14:textId="1F68F186" w:rsidR="00D731A4" w:rsidRPr="006E696D" w:rsidRDefault="005E08E9" w:rsidP="00E60EA2">
            <w:pPr>
              <w:jc w:val="center"/>
              <w:rPr>
                <w:rFonts w:ascii="Times New Roman" w:hAnsi="Times New Roman" w:cs="Times New Roman"/>
                <w:b/>
                <w:color w:val="000000"/>
                <w:sz w:val="20"/>
                <w:szCs w:val="20"/>
              </w:rPr>
            </w:pPr>
            <w:r w:rsidRPr="006E696D">
              <w:rPr>
                <w:rFonts w:ascii="Times New Roman" w:hAnsi="Times New Roman" w:cs="Times New Roman"/>
                <w:b/>
                <w:color w:val="FF0000"/>
                <w:sz w:val="20"/>
                <w:szCs w:val="20"/>
              </w:rPr>
              <w:t>-0.8</w:t>
            </w:r>
          </w:p>
        </w:tc>
      </w:tr>
    </w:tbl>
    <w:p w14:paraId="4CE01414" w14:textId="4B6F28F1" w:rsidR="00534F44" w:rsidRDefault="00534F44">
      <w:pPr>
        <w:spacing w:after="0" w:line="240" w:lineRule="auto"/>
        <w:ind w:firstLine="720"/>
        <w:jc w:val="both"/>
        <w:rPr>
          <w:rFonts w:ascii="Times New Roman" w:eastAsia="Calibri" w:hAnsi="Times New Roman" w:cs="Times New Roman"/>
          <w:sz w:val="24"/>
          <w:szCs w:val="24"/>
        </w:rPr>
      </w:pPr>
    </w:p>
    <w:p w14:paraId="0282920D" w14:textId="77033F78" w:rsidR="00534F44" w:rsidRDefault="005E08E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Šķirnes saimniecībās iegūto jaunzirgu skaits 2021.gadā ir tikai 4 jaunzirgi, kas iegūti divās saimniecībās (1/4 daļa no visiem vērtētajiem jaunzirgiem). Lai gan kopējais vērtējums un eksterjera vērtējums šķirnes saimniecībās nesasniedz populācijas vidējo 2021.gadā, darbaspēju vērtējums ir augstāks par 0.5 ballēm. Iegūtie aprēķini liecina par augstu vidējo eksterjera kvalitāti visiem vērtētajiem jaunzirgiem. </w:t>
      </w:r>
    </w:p>
    <w:p w14:paraId="0B56A3AB" w14:textId="77777777" w:rsidR="005E08E9" w:rsidRDefault="005E08E9" w:rsidP="005E08E9">
      <w:pPr>
        <w:spacing w:after="0" w:line="240" w:lineRule="auto"/>
        <w:jc w:val="both"/>
        <w:rPr>
          <w:rFonts w:ascii="Times New Roman" w:eastAsia="Calibri" w:hAnsi="Times New Roman" w:cs="Times New Roman"/>
          <w:sz w:val="24"/>
          <w:szCs w:val="24"/>
        </w:rPr>
      </w:pPr>
    </w:p>
    <w:p w14:paraId="507B2BBB" w14:textId="77777777" w:rsidR="001B59E1" w:rsidRPr="00B439FE" w:rsidRDefault="001B59E1" w:rsidP="001B59E1">
      <w:pPr>
        <w:spacing w:after="0" w:line="240" w:lineRule="auto"/>
        <w:jc w:val="center"/>
        <w:rPr>
          <w:rFonts w:ascii="Times New Roman" w:eastAsia="Calibri" w:hAnsi="Times New Roman" w:cs="Times New Roman"/>
          <w:b/>
          <w:sz w:val="28"/>
          <w:szCs w:val="28"/>
        </w:rPr>
      </w:pPr>
      <w:r w:rsidRPr="00B439FE">
        <w:rPr>
          <w:rFonts w:ascii="Times New Roman" w:eastAsia="Calibri" w:hAnsi="Times New Roman" w:cs="Times New Roman"/>
          <w:b/>
          <w:sz w:val="28"/>
          <w:szCs w:val="28"/>
        </w:rPr>
        <w:t>Kumeļu vērtēšana.</w:t>
      </w:r>
    </w:p>
    <w:p w14:paraId="20499481" w14:textId="77777777" w:rsidR="001B59E1" w:rsidRPr="00B439FE" w:rsidRDefault="001B59E1" w:rsidP="001B59E1">
      <w:pPr>
        <w:spacing w:after="0" w:line="240" w:lineRule="auto"/>
        <w:ind w:left="360"/>
        <w:jc w:val="both"/>
        <w:rPr>
          <w:rFonts w:ascii="Times New Roman" w:eastAsia="Calibri" w:hAnsi="Times New Roman" w:cs="Times New Roman"/>
          <w:sz w:val="24"/>
          <w:szCs w:val="24"/>
        </w:rPr>
      </w:pPr>
    </w:p>
    <w:p w14:paraId="41D2DE19" w14:textId="77777777" w:rsidR="001B59E1" w:rsidRPr="00B439FE" w:rsidRDefault="00A4301E" w:rsidP="001B59E1">
      <w:pPr>
        <w:ind w:left="360"/>
        <w:jc w:val="both"/>
        <w:rPr>
          <w:rFonts w:ascii="Times New Roman" w:eastAsia="Calibri" w:hAnsi="Times New Roman" w:cs="Times New Roman"/>
          <w:sz w:val="24"/>
          <w:szCs w:val="24"/>
        </w:rPr>
      </w:pPr>
      <w:r w:rsidRPr="00A4301E">
        <w:rPr>
          <w:rFonts w:ascii="Times New Roman" w:eastAsia="Calibri" w:hAnsi="Times New Roman" w:cs="Times New Roman"/>
          <w:sz w:val="24"/>
          <w:szCs w:val="24"/>
        </w:rPr>
        <w:t>Latvijas siltasiņu zirgu šķirnes braucamā tipa audzēšanas programmas</w:t>
      </w:r>
      <w:r w:rsidR="001B59E1" w:rsidRPr="00B439FE">
        <w:rPr>
          <w:rFonts w:ascii="Times New Roman" w:eastAsia="Calibri" w:hAnsi="Times New Roman" w:cs="Times New Roman"/>
          <w:sz w:val="24"/>
          <w:szCs w:val="24"/>
        </w:rPr>
        <w:t xml:space="preserve"> kumeļam vērtē četras pazīmes:</w:t>
      </w:r>
    </w:p>
    <w:p w14:paraId="519F38A0" w14:textId="77777777" w:rsidR="001B59E1" w:rsidRPr="00B439FE" w:rsidRDefault="001B59E1" w:rsidP="001B59E1">
      <w:pPr>
        <w:numPr>
          <w:ilvl w:val="1"/>
          <w:numId w:val="13"/>
        </w:numPr>
        <w:spacing w:after="0" w:line="240" w:lineRule="auto"/>
        <w:jc w:val="both"/>
        <w:rPr>
          <w:rFonts w:ascii="Times New Roman" w:eastAsia="Calibri" w:hAnsi="Times New Roman" w:cs="Times New Roman"/>
          <w:sz w:val="24"/>
          <w:szCs w:val="24"/>
        </w:rPr>
      </w:pPr>
      <w:r w:rsidRPr="00B439FE">
        <w:rPr>
          <w:rFonts w:ascii="Times New Roman" w:eastAsia="Calibri" w:hAnsi="Times New Roman" w:cs="Times New Roman"/>
          <w:sz w:val="24"/>
          <w:szCs w:val="24"/>
        </w:rPr>
        <w:t>izcelšanās;</w:t>
      </w:r>
    </w:p>
    <w:p w14:paraId="644C4045" w14:textId="77777777" w:rsidR="001B59E1" w:rsidRPr="00B439FE" w:rsidRDefault="001B59E1" w:rsidP="001B59E1">
      <w:pPr>
        <w:numPr>
          <w:ilvl w:val="1"/>
          <w:numId w:val="13"/>
        </w:numPr>
        <w:spacing w:after="0" w:line="240" w:lineRule="auto"/>
        <w:jc w:val="both"/>
        <w:rPr>
          <w:rFonts w:ascii="Times New Roman" w:eastAsia="Calibri" w:hAnsi="Times New Roman" w:cs="Times New Roman"/>
          <w:sz w:val="24"/>
          <w:szCs w:val="24"/>
        </w:rPr>
      </w:pPr>
      <w:r w:rsidRPr="00B439FE">
        <w:rPr>
          <w:rFonts w:ascii="Times New Roman" w:eastAsia="Calibri" w:hAnsi="Times New Roman" w:cs="Times New Roman"/>
          <w:sz w:val="24"/>
          <w:szCs w:val="24"/>
        </w:rPr>
        <w:t>eksterjers, ķermeņa proporcijas;</w:t>
      </w:r>
    </w:p>
    <w:p w14:paraId="5C4A715B" w14:textId="77777777" w:rsidR="001B59E1" w:rsidRPr="00B439FE" w:rsidRDefault="001B59E1" w:rsidP="001B59E1">
      <w:pPr>
        <w:numPr>
          <w:ilvl w:val="1"/>
          <w:numId w:val="13"/>
        </w:numPr>
        <w:spacing w:after="0" w:line="240" w:lineRule="auto"/>
        <w:jc w:val="both"/>
        <w:rPr>
          <w:rFonts w:ascii="Times New Roman" w:eastAsia="Calibri" w:hAnsi="Times New Roman" w:cs="Times New Roman"/>
          <w:sz w:val="24"/>
          <w:szCs w:val="24"/>
        </w:rPr>
      </w:pPr>
      <w:r w:rsidRPr="00B439FE">
        <w:rPr>
          <w:rFonts w:ascii="Times New Roman" w:eastAsia="Calibri" w:hAnsi="Times New Roman" w:cs="Times New Roman"/>
          <w:sz w:val="24"/>
          <w:szCs w:val="24"/>
        </w:rPr>
        <w:t>gaitu kvalitāte;</w:t>
      </w:r>
    </w:p>
    <w:p w14:paraId="2EEB852E" w14:textId="77777777" w:rsidR="001B59E1" w:rsidRPr="0041505B" w:rsidRDefault="001B59E1" w:rsidP="0041505B">
      <w:pPr>
        <w:numPr>
          <w:ilvl w:val="1"/>
          <w:numId w:val="13"/>
        </w:numPr>
        <w:spacing w:after="0" w:line="240" w:lineRule="auto"/>
        <w:jc w:val="both"/>
        <w:rPr>
          <w:rFonts w:ascii="Times New Roman" w:eastAsia="Calibri" w:hAnsi="Times New Roman" w:cs="Times New Roman"/>
          <w:sz w:val="24"/>
          <w:szCs w:val="24"/>
        </w:rPr>
      </w:pPr>
      <w:r w:rsidRPr="00B439FE">
        <w:rPr>
          <w:rFonts w:ascii="Times New Roman" w:eastAsia="Calibri" w:hAnsi="Times New Roman" w:cs="Times New Roman"/>
          <w:sz w:val="24"/>
          <w:szCs w:val="24"/>
        </w:rPr>
        <w:t>kopējais iespaids;</w:t>
      </w:r>
    </w:p>
    <w:p w14:paraId="1C60F660" w14:textId="2419035B" w:rsidR="001B59E1" w:rsidRDefault="001B59E1" w:rsidP="001B59E1">
      <w:pPr>
        <w:spacing w:after="0" w:line="240" w:lineRule="auto"/>
        <w:ind w:firstLine="720"/>
        <w:jc w:val="both"/>
        <w:rPr>
          <w:rFonts w:ascii="Times New Roman" w:eastAsia="Calibri" w:hAnsi="Times New Roman" w:cs="Times New Roman"/>
          <w:sz w:val="24"/>
          <w:szCs w:val="24"/>
        </w:rPr>
      </w:pPr>
      <w:r w:rsidRPr="00B439FE">
        <w:rPr>
          <w:rFonts w:ascii="Times New Roman" w:eastAsia="Calibri" w:hAnsi="Times New Roman" w:cs="Times New Roman"/>
          <w:sz w:val="24"/>
          <w:szCs w:val="24"/>
        </w:rPr>
        <w:t>katru pazīmi vērtē 10 punktu sistēmā. Maksimālais iegūst</w:t>
      </w:r>
      <w:r>
        <w:rPr>
          <w:rFonts w:ascii="Times New Roman" w:eastAsia="Calibri" w:hAnsi="Times New Roman" w:cs="Times New Roman"/>
          <w:sz w:val="24"/>
          <w:szCs w:val="24"/>
        </w:rPr>
        <w:t>amo punktu skaits ir 40 punkti.</w:t>
      </w:r>
    </w:p>
    <w:p w14:paraId="6EA2850F" w14:textId="18551ACA" w:rsidR="005A37E9" w:rsidRDefault="005A37E9" w:rsidP="001B59E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2021.gadā novērtēts lielāks skaits kumeļu nekā 2020.gadā (22 kumeļi 2021.gadā, 9 kumeļi 2020.gadā), kas parāda ievērojumu atražošanas rādītāju kāpumu.</w:t>
      </w:r>
    </w:p>
    <w:p w14:paraId="4ED89159" w14:textId="77777777" w:rsidR="008900AE" w:rsidRDefault="008900AE" w:rsidP="001B59E1">
      <w:pPr>
        <w:spacing w:after="0" w:line="240" w:lineRule="auto"/>
        <w:ind w:firstLine="720"/>
        <w:jc w:val="both"/>
        <w:rPr>
          <w:rFonts w:ascii="Times New Roman" w:eastAsia="Calibri" w:hAnsi="Times New Roman" w:cs="Times New Roman"/>
          <w:sz w:val="24"/>
          <w:szCs w:val="24"/>
        </w:rPr>
      </w:pPr>
    </w:p>
    <w:p w14:paraId="654CE051" w14:textId="77777777" w:rsidR="001B59E1" w:rsidRDefault="001B59E1" w:rsidP="001B59E1">
      <w:pPr>
        <w:spacing w:after="0" w:line="240" w:lineRule="auto"/>
        <w:jc w:val="both"/>
        <w:rPr>
          <w:rFonts w:ascii="Times New Roman" w:eastAsia="Calibri" w:hAnsi="Times New Roman" w:cs="Times New Roman"/>
          <w:sz w:val="24"/>
          <w:szCs w:val="24"/>
        </w:rPr>
      </w:pPr>
    </w:p>
    <w:p w14:paraId="51466D39" w14:textId="1D93A826" w:rsidR="001B59E1" w:rsidRDefault="001B59E1" w:rsidP="001A0BE4">
      <w:pPr>
        <w:spacing w:after="0" w:line="240" w:lineRule="auto"/>
        <w:jc w:val="center"/>
        <w:rPr>
          <w:rFonts w:ascii="Times New Roman" w:eastAsia="Times New Roman" w:hAnsi="Times New Roman" w:cs="Times New Roman"/>
          <w:b/>
          <w:bCs/>
          <w:color w:val="000000"/>
          <w:sz w:val="28"/>
          <w:szCs w:val="28"/>
        </w:rPr>
      </w:pPr>
      <w:r w:rsidRPr="00B439FE">
        <w:rPr>
          <w:rFonts w:ascii="Times New Roman" w:eastAsia="Times New Roman" w:hAnsi="Times New Roman" w:cs="Times New Roman"/>
          <w:b/>
          <w:bCs/>
          <w:color w:val="000000"/>
          <w:sz w:val="28"/>
          <w:szCs w:val="28"/>
        </w:rPr>
        <w:t>LŠZAA</w:t>
      </w:r>
      <w:r>
        <w:rPr>
          <w:rFonts w:ascii="Times New Roman" w:eastAsia="Times New Roman" w:hAnsi="Times New Roman" w:cs="Times New Roman"/>
          <w:b/>
          <w:bCs/>
          <w:color w:val="000000"/>
          <w:sz w:val="28"/>
          <w:szCs w:val="28"/>
        </w:rPr>
        <w:t xml:space="preserve"> LSB </w:t>
      </w:r>
      <w:r w:rsidRPr="00B439FE">
        <w:rPr>
          <w:rFonts w:ascii="Times New Roman" w:eastAsia="Times New Roman" w:hAnsi="Times New Roman" w:cs="Times New Roman"/>
          <w:b/>
          <w:bCs/>
          <w:color w:val="000000"/>
          <w:sz w:val="28"/>
          <w:szCs w:val="28"/>
        </w:rPr>
        <w:t>kumeļu vērtējumi 20</w:t>
      </w:r>
      <w:r w:rsidR="001A0BE4">
        <w:rPr>
          <w:rFonts w:ascii="Times New Roman" w:eastAsia="Times New Roman" w:hAnsi="Times New Roman" w:cs="Times New Roman"/>
          <w:b/>
          <w:bCs/>
          <w:color w:val="000000"/>
          <w:sz w:val="28"/>
          <w:szCs w:val="28"/>
        </w:rPr>
        <w:t>2</w:t>
      </w:r>
      <w:r w:rsidR="00A629E7">
        <w:rPr>
          <w:rFonts w:ascii="Times New Roman" w:eastAsia="Times New Roman" w:hAnsi="Times New Roman" w:cs="Times New Roman"/>
          <w:b/>
          <w:bCs/>
          <w:color w:val="000000"/>
          <w:sz w:val="28"/>
          <w:szCs w:val="28"/>
        </w:rPr>
        <w:t>1</w:t>
      </w:r>
      <w:r w:rsidRPr="00B439FE">
        <w:rPr>
          <w:rFonts w:ascii="Times New Roman" w:eastAsia="Times New Roman" w:hAnsi="Times New Roman" w:cs="Times New Roman"/>
          <w:b/>
          <w:bCs/>
          <w:color w:val="000000"/>
          <w:sz w:val="28"/>
          <w:szCs w:val="28"/>
        </w:rPr>
        <w:t xml:space="preserve">.gadā </w:t>
      </w:r>
    </w:p>
    <w:p w14:paraId="15D90FD5" w14:textId="77777777" w:rsidR="0041505B" w:rsidRPr="004775E5" w:rsidRDefault="0041505B" w:rsidP="001A0BE4">
      <w:pPr>
        <w:spacing w:after="0" w:line="240" w:lineRule="auto"/>
        <w:jc w:val="center"/>
        <w:rPr>
          <w:rFonts w:ascii="Times New Roman" w:hAnsi="Times New Roman" w:cs="Times New Roman"/>
        </w:rPr>
      </w:pPr>
    </w:p>
    <w:tbl>
      <w:tblPr>
        <w:tblW w:w="8024" w:type="dxa"/>
        <w:tblInd w:w="512" w:type="dxa"/>
        <w:tblLook w:val="04A0" w:firstRow="1" w:lastRow="0" w:firstColumn="1" w:lastColumn="0" w:noHBand="0" w:noVBand="1"/>
      </w:tblPr>
      <w:tblGrid>
        <w:gridCol w:w="1560"/>
        <w:gridCol w:w="2459"/>
        <w:gridCol w:w="839"/>
        <w:gridCol w:w="1072"/>
        <w:gridCol w:w="772"/>
        <w:gridCol w:w="1017"/>
        <w:gridCol w:w="872"/>
      </w:tblGrid>
      <w:tr w:rsidR="00A629E7" w:rsidRPr="002B51CD" w14:paraId="358B907A" w14:textId="77777777" w:rsidTr="002B51CD">
        <w:trPr>
          <w:trHeight w:val="28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115FA"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Kumeļa vārds</w:t>
            </w:r>
          </w:p>
        </w:tc>
        <w:tc>
          <w:tcPr>
            <w:tcW w:w="24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F4E91E"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Tēvs</w:t>
            </w:r>
          </w:p>
        </w:tc>
        <w:tc>
          <w:tcPr>
            <w:tcW w:w="313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D4BE808" w14:textId="77777777" w:rsidR="00A629E7" w:rsidRPr="002B51CD" w:rsidRDefault="00A629E7"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Vērtējumi</w:t>
            </w:r>
          </w:p>
        </w:tc>
        <w:tc>
          <w:tcPr>
            <w:tcW w:w="872"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center"/>
            <w:hideMark/>
          </w:tcPr>
          <w:p w14:paraId="541144DC" w14:textId="77777777" w:rsidR="00A629E7" w:rsidRPr="002B51CD" w:rsidRDefault="00A629E7" w:rsidP="001B59E1">
            <w:pPr>
              <w:spacing w:after="0" w:line="240" w:lineRule="auto"/>
              <w:jc w:val="center"/>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Summa</w:t>
            </w:r>
          </w:p>
        </w:tc>
      </w:tr>
      <w:tr w:rsidR="00A629E7" w:rsidRPr="002B51CD" w14:paraId="2F12A4E0" w14:textId="77777777" w:rsidTr="002B51CD">
        <w:trPr>
          <w:trHeight w:val="28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6326905"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p>
        </w:tc>
        <w:tc>
          <w:tcPr>
            <w:tcW w:w="2459" w:type="dxa"/>
            <w:vMerge/>
            <w:tcBorders>
              <w:top w:val="single" w:sz="4" w:space="0" w:color="auto"/>
              <w:left w:val="single" w:sz="4" w:space="0" w:color="auto"/>
              <w:bottom w:val="single" w:sz="4" w:space="0" w:color="000000"/>
              <w:right w:val="single" w:sz="4" w:space="0" w:color="auto"/>
            </w:tcBorders>
            <w:vAlign w:val="center"/>
            <w:hideMark/>
          </w:tcPr>
          <w:p w14:paraId="16F3B059"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p>
        </w:tc>
        <w:tc>
          <w:tcPr>
            <w:tcW w:w="272" w:type="dxa"/>
            <w:tcBorders>
              <w:top w:val="nil"/>
              <w:left w:val="nil"/>
              <w:bottom w:val="single" w:sz="4" w:space="0" w:color="auto"/>
              <w:right w:val="single" w:sz="4" w:space="0" w:color="auto"/>
            </w:tcBorders>
            <w:shd w:val="clear" w:color="auto" w:fill="auto"/>
            <w:noWrap/>
            <w:vAlign w:val="center"/>
            <w:hideMark/>
          </w:tcPr>
          <w:p w14:paraId="0FC645AB"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Izc/tips</w:t>
            </w:r>
          </w:p>
        </w:tc>
        <w:tc>
          <w:tcPr>
            <w:tcW w:w="1072" w:type="dxa"/>
            <w:tcBorders>
              <w:top w:val="nil"/>
              <w:left w:val="nil"/>
              <w:bottom w:val="single" w:sz="4" w:space="0" w:color="auto"/>
              <w:right w:val="single" w:sz="4" w:space="0" w:color="auto"/>
            </w:tcBorders>
            <w:shd w:val="clear" w:color="auto" w:fill="auto"/>
            <w:noWrap/>
            <w:vAlign w:val="center"/>
            <w:hideMark/>
          </w:tcPr>
          <w:p w14:paraId="446B5E27"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Ekst/prop</w:t>
            </w:r>
          </w:p>
        </w:tc>
        <w:tc>
          <w:tcPr>
            <w:tcW w:w="772" w:type="dxa"/>
            <w:tcBorders>
              <w:top w:val="nil"/>
              <w:left w:val="nil"/>
              <w:bottom w:val="single" w:sz="4" w:space="0" w:color="auto"/>
              <w:right w:val="single" w:sz="4" w:space="0" w:color="auto"/>
            </w:tcBorders>
            <w:shd w:val="clear" w:color="auto" w:fill="auto"/>
            <w:noWrap/>
            <w:vAlign w:val="center"/>
            <w:hideMark/>
          </w:tcPr>
          <w:p w14:paraId="6607DE60"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Gaitas</w:t>
            </w:r>
          </w:p>
        </w:tc>
        <w:tc>
          <w:tcPr>
            <w:tcW w:w="1017" w:type="dxa"/>
            <w:tcBorders>
              <w:top w:val="nil"/>
              <w:left w:val="nil"/>
              <w:bottom w:val="single" w:sz="4" w:space="0" w:color="auto"/>
              <w:right w:val="single" w:sz="4" w:space="0" w:color="auto"/>
            </w:tcBorders>
            <w:shd w:val="clear" w:color="auto" w:fill="auto"/>
            <w:noWrap/>
            <w:vAlign w:val="center"/>
            <w:hideMark/>
          </w:tcPr>
          <w:p w14:paraId="56EAEB68" w14:textId="77777777" w:rsidR="00A629E7" w:rsidRPr="002B51CD" w:rsidRDefault="00A629E7" w:rsidP="00ED6FD1">
            <w:pPr>
              <w:spacing w:after="0" w:line="240" w:lineRule="auto"/>
              <w:rPr>
                <w:rFonts w:ascii="Times New Roman" w:eastAsia="Times New Roman" w:hAnsi="Times New Roman" w:cs="Times New Roman"/>
                <w:b/>
                <w:bCs/>
                <w:color w:val="000000"/>
                <w:sz w:val="20"/>
                <w:szCs w:val="20"/>
              </w:rPr>
            </w:pPr>
            <w:r w:rsidRPr="002B51CD">
              <w:rPr>
                <w:rFonts w:ascii="Times New Roman" w:eastAsia="Times New Roman" w:hAnsi="Times New Roman" w:cs="Times New Roman"/>
                <w:b/>
                <w:bCs/>
                <w:color w:val="000000"/>
                <w:sz w:val="20"/>
                <w:szCs w:val="20"/>
              </w:rPr>
              <w:t>Kop.iesp.</w:t>
            </w:r>
          </w:p>
        </w:tc>
        <w:tc>
          <w:tcPr>
            <w:tcW w:w="872" w:type="dxa"/>
            <w:vMerge/>
            <w:tcBorders>
              <w:top w:val="single" w:sz="4" w:space="0" w:color="auto"/>
              <w:left w:val="single" w:sz="4" w:space="0" w:color="auto"/>
              <w:bottom w:val="single" w:sz="4" w:space="0" w:color="000000"/>
              <w:right w:val="single" w:sz="4" w:space="0" w:color="auto"/>
            </w:tcBorders>
            <w:vAlign w:val="center"/>
            <w:hideMark/>
          </w:tcPr>
          <w:p w14:paraId="0D55C927" w14:textId="77777777" w:rsidR="00A629E7" w:rsidRPr="002B51CD" w:rsidRDefault="00A629E7" w:rsidP="001B59E1">
            <w:pPr>
              <w:spacing w:after="0" w:line="240" w:lineRule="auto"/>
              <w:rPr>
                <w:rFonts w:ascii="Times New Roman" w:eastAsia="Times New Roman" w:hAnsi="Times New Roman" w:cs="Times New Roman"/>
                <w:b/>
                <w:bCs/>
                <w:color w:val="000000"/>
                <w:sz w:val="20"/>
                <w:szCs w:val="20"/>
              </w:rPr>
            </w:pPr>
          </w:p>
        </w:tc>
      </w:tr>
      <w:tr w:rsidR="00631C13" w:rsidRPr="002B51CD" w14:paraId="353498AA"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794BF8B1" w14:textId="19E2FA84" w:rsidR="00631C13" w:rsidRPr="002B51CD" w:rsidRDefault="00631C13" w:rsidP="00631C13">
            <w:pPr>
              <w:spacing w:after="0" w:line="240" w:lineRule="auto"/>
              <w:rPr>
                <w:rFonts w:ascii="Times New Roman" w:eastAsia="Times New Roman" w:hAnsi="Times New Roman" w:cs="Times New Roman"/>
                <w:b/>
                <w:bCs/>
                <w:color w:val="000000"/>
                <w:sz w:val="20"/>
                <w:szCs w:val="20"/>
              </w:rPr>
            </w:pPr>
            <w:r w:rsidRPr="002B51CD">
              <w:rPr>
                <w:rFonts w:ascii="Times New Roman" w:hAnsi="Times New Roman" w:cs="Times New Roman"/>
              </w:rPr>
              <w:t>Krimilde</w:t>
            </w:r>
          </w:p>
        </w:tc>
        <w:tc>
          <w:tcPr>
            <w:tcW w:w="2459" w:type="dxa"/>
            <w:tcBorders>
              <w:top w:val="nil"/>
              <w:left w:val="nil"/>
              <w:bottom w:val="single" w:sz="4" w:space="0" w:color="auto"/>
              <w:right w:val="single" w:sz="4" w:space="0" w:color="auto"/>
            </w:tcBorders>
            <w:shd w:val="clear" w:color="auto" w:fill="auto"/>
            <w:noWrap/>
          </w:tcPr>
          <w:p w14:paraId="72909DE7" w14:textId="33B15632"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CAPITANO</w:t>
            </w:r>
          </w:p>
        </w:tc>
        <w:tc>
          <w:tcPr>
            <w:tcW w:w="272" w:type="dxa"/>
            <w:tcBorders>
              <w:top w:val="nil"/>
              <w:left w:val="nil"/>
              <w:bottom w:val="single" w:sz="4" w:space="0" w:color="auto"/>
              <w:right w:val="single" w:sz="4" w:space="0" w:color="auto"/>
            </w:tcBorders>
            <w:shd w:val="clear" w:color="auto" w:fill="auto"/>
            <w:noWrap/>
          </w:tcPr>
          <w:p w14:paraId="6374CDFA" w14:textId="3544978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10</w:t>
            </w:r>
          </w:p>
        </w:tc>
        <w:tc>
          <w:tcPr>
            <w:tcW w:w="1072" w:type="dxa"/>
            <w:tcBorders>
              <w:top w:val="nil"/>
              <w:left w:val="nil"/>
              <w:bottom w:val="single" w:sz="4" w:space="0" w:color="auto"/>
              <w:right w:val="single" w:sz="4" w:space="0" w:color="auto"/>
            </w:tcBorders>
            <w:shd w:val="clear" w:color="auto" w:fill="auto"/>
            <w:noWrap/>
          </w:tcPr>
          <w:p w14:paraId="130EE443" w14:textId="2374F373"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10</w:t>
            </w:r>
          </w:p>
        </w:tc>
        <w:tc>
          <w:tcPr>
            <w:tcW w:w="772" w:type="dxa"/>
            <w:tcBorders>
              <w:top w:val="nil"/>
              <w:left w:val="nil"/>
              <w:bottom w:val="single" w:sz="4" w:space="0" w:color="auto"/>
              <w:right w:val="single" w:sz="4" w:space="0" w:color="auto"/>
            </w:tcBorders>
            <w:shd w:val="clear" w:color="auto" w:fill="auto"/>
            <w:noWrap/>
          </w:tcPr>
          <w:p w14:paraId="3D579C28" w14:textId="58AC567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650E7EC0" w14:textId="667E35A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78216BE1" w14:textId="12DDFFE6"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37</w:t>
            </w:r>
          </w:p>
        </w:tc>
      </w:tr>
      <w:tr w:rsidR="00631C13" w:rsidRPr="002B51CD" w14:paraId="25FF4AE2"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3DD18A66" w14:textId="69AECA0F"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Diplomāts</w:t>
            </w:r>
          </w:p>
        </w:tc>
        <w:tc>
          <w:tcPr>
            <w:tcW w:w="2459" w:type="dxa"/>
            <w:tcBorders>
              <w:top w:val="nil"/>
              <w:left w:val="nil"/>
              <w:bottom w:val="single" w:sz="4" w:space="0" w:color="auto"/>
              <w:right w:val="single" w:sz="4" w:space="0" w:color="auto"/>
            </w:tcBorders>
            <w:shd w:val="clear" w:color="auto" w:fill="auto"/>
            <w:noWrap/>
          </w:tcPr>
          <w:p w14:paraId="2AB74053" w14:textId="718A816E" w:rsidR="00631C13" w:rsidRPr="002B51CD" w:rsidRDefault="00631C13" w:rsidP="00631C13">
            <w:pPr>
              <w:rPr>
                <w:rFonts w:ascii="Times New Roman" w:hAnsi="Times New Roman" w:cs="Times New Roman"/>
                <w:b/>
                <w:bCs/>
                <w:color w:val="000000" w:themeColor="text1"/>
                <w:sz w:val="20"/>
                <w:szCs w:val="20"/>
              </w:rPr>
            </w:pPr>
            <w:r w:rsidRPr="002B51CD">
              <w:rPr>
                <w:rFonts w:ascii="Times New Roman" w:hAnsi="Times New Roman" w:cs="Times New Roman"/>
              </w:rPr>
              <w:t>DIPLOMS</w:t>
            </w:r>
          </w:p>
        </w:tc>
        <w:tc>
          <w:tcPr>
            <w:tcW w:w="272" w:type="dxa"/>
            <w:tcBorders>
              <w:top w:val="nil"/>
              <w:left w:val="nil"/>
              <w:bottom w:val="single" w:sz="4" w:space="0" w:color="auto"/>
              <w:right w:val="single" w:sz="4" w:space="0" w:color="auto"/>
            </w:tcBorders>
            <w:shd w:val="clear" w:color="auto" w:fill="auto"/>
            <w:noWrap/>
          </w:tcPr>
          <w:p w14:paraId="46AA7A58" w14:textId="69944CF3"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15245FB5" w14:textId="7958E702"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772" w:type="dxa"/>
            <w:tcBorders>
              <w:top w:val="nil"/>
              <w:left w:val="nil"/>
              <w:bottom w:val="single" w:sz="4" w:space="0" w:color="auto"/>
              <w:right w:val="single" w:sz="4" w:space="0" w:color="auto"/>
            </w:tcBorders>
            <w:shd w:val="clear" w:color="auto" w:fill="auto"/>
            <w:noWrap/>
          </w:tcPr>
          <w:p w14:paraId="2F785F26" w14:textId="62A324A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17" w:type="dxa"/>
            <w:tcBorders>
              <w:top w:val="nil"/>
              <w:left w:val="nil"/>
              <w:bottom w:val="single" w:sz="4" w:space="0" w:color="auto"/>
              <w:right w:val="single" w:sz="4" w:space="0" w:color="auto"/>
            </w:tcBorders>
            <w:shd w:val="clear" w:color="auto" w:fill="auto"/>
            <w:noWrap/>
          </w:tcPr>
          <w:p w14:paraId="37E6F7B7" w14:textId="27C2B885"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32BA0930" w14:textId="742D9E94"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36</w:t>
            </w:r>
          </w:p>
        </w:tc>
      </w:tr>
      <w:tr w:rsidR="00631C13" w:rsidRPr="002B51CD" w14:paraId="34EE2D1D"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4DE88EC7" w14:textId="152992EC"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Efeja</w:t>
            </w:r>
          </w:p>
        </w:tc>
        <w:tc>
          <w:tcPr>
            <w:tcW w:w="2459" w:type="dxa"/>
            <w:tcBorders>
              <w:top w:val="nil"/>
              <w:left w:val="nil"/>
              <w:bottom w:val="single" w:sz="4" w:space="0" w:color="auto"/>
              <w:right w:val="single" w:sz="4" w:space="0" w:color="auto"/>
            </w:tcBorders>
            <w:shd w:val="clear" w:color="auto" w:fill="auto"/>
            <w:noWrap/>
          </w:tcPr>
          <w:p w14:paraId="6DBA377D" w14:textId="76F624A6"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EMIRĀTS</w:t>
            </w:r>
          </w:p>
        </w:tc>
        <w:tc>
          <w:tcPr>
            <w:tcW w:w="272" w:type="dxa"/>
            <w:tcBorders>
              <w:top w:val="nil"/>
              <w:left w:val="nil"/>
              <w:bottom w:val="single" w:sz="4" w:space="0" w:color="auto"/>
              <w:right w:val="single" w:sz="4" w:space="0" w:color="auto"/>
            </w:tcBorders>
            <w:shd w:val="clear" w:color="auto" w:fill="auto"/>
            <w:noWrap/>
          </w:tcPr>
          <w:p w14:paraId="5634D718" w14:textId="5BE8E7F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442C9979" w14:textId="1118E680"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772" w:type="dxa"/>
            <w:tcBorders>
              <w:top w:val="nil"/>
              <w:left w:val="nil"/>
              <w:bottom w:val="single" w:sz="4" w:space="0" w:color="auto"/>
              <w:right w:val="single" w:sz="4" w:space="0" w:color="auto"/>
            </w:tcBorders>
            <w:shd w:val="clear" w:color="auto" w:fill="auto"/>
            <w:noWrap/>
          </w:tcPr>
          <w:p w14:paraId="7E08840E" w14:textId="034F6D35"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17" w:type="dxa"/>
            <w:tcBorders>
              <w:top w:val="nil"/>
              <w:left w:val="nil"/>
              <w:bottom w:val="single" w:sz="4" w:space="0" w:color="auto"/>
              <w:right w:val="single" w:sz="4" w:space="0" w:color="auto"/>
            </w:tcBorders>
            <w:shd w:val="clear" w:color="auto" w:fill="auto"/>
            <w:noWrap/>
          </w:tcPr>
          <w:p w14:paraId="27BF09C5" w14:textId="191D4048"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66E687A2" w14:textId="1237BC37"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36</w:t>
            </w:r>
          </w:p>
        </w:tc>
      </w:tr>
      <w:tr w:rsidR="00631C13" w:rsidRPr="002B51CD" w14:paraId="770D0968"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30459484" w14:textId="7F3C3AFB"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Krēsla</w:t>
            </w:r>
          </w:p>
        </w:tc>
        <w:tc>
          <w:tcPr>
            <w:tcW w:w="2459" w:type="dxa"/>
            <w:tcBorders>
              <w:top w:val="nil"/>
              <w:left w:val="nil"/>
              <w:bottom w:val="single" w:sz="4" w:space="0" w:color="auto"/>
              <w:right w:val="single" w:sz="4" w:space="0" w:color="auto"/>
            </w:tcBorders>
            <w:shd w:val="clear" w:color="auto" w:fill="auto"/>
            <w:noWrap/>
          </w:tcPr>
          <w:p w14:paraId="785F63C4" w14:textId="44AFA772"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KINGSTONS</w:t>
            </w:r>
          </w:p>
        </w:tc>
        <w:tc>
          <w:tcPr>
            <w:tcW w:w="272" w:type="dxa"/>
            <w:tcBorders>
              <w:top w:val="nil"/>
              <w:left w:val="nil"/>
              <w:bottom w:val="single" w:sz="4" w:space="0" w:color="auto"/>
              <w:right w:val="single" w:sz="4" w:space="0" w:color="auto"/>
            </w:tcBorders>
            <w:shd w:val="clear" w:color="auto" w:fill="auto"/>
            <w:noWrap/>
          </w:tcPr>
          <w:p w14:paraId="0EEA2D4A" w14:textId="21B7886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48D83B09" w14:textId="18F9601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772" w:type="dxa"/>
            <w:tcBorders>
              <w:top w:val="nil"/>
              <w:left w:val="nil"/>
              <w:bottom w:val="single" w:sz="4" w:space="0" w:color="auto"/>
              <w:right w:val="single" w:sz="4" w:space="0" w:color="auto"/>
            </w:tcBorders>
            <w:shd w:val="clear" w:color="auto" w:fill="auto"/>
            <w:noWrap/>
          </w:tcPr>
          <w:p w14:paraId="2A5DA93A" w14:textId="31E734EF"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6631F18E" w14:textId="0DE6769D"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250CCC79" w14:textId="5D612AF1"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35</w:t>
            </w:r>
          </w:p>
        </w:tc>
      </w:tr>
      <w:tr w:rsidR="00631C13" w:rsidRPr="002B51CD" w14:paraId="07DCA857"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4A2ED79D" w14:textId="73B94B72"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Fūga</w:t>
            </w:r>
          </w:p>
        </w:tc>
        <w:tc>
          <w:tcPr>
            <w:tcW w:w="2459" w:type="dxa"/>
            <w:tcBorders>
              <w:top w:val="nil"/>
              <w:left w:val="nil"/>
              <w:bottom w:val="single" w:sz="4" w:space="0" w:color="auto"/>
              <w:right w:val="single" w:sz="4" w:space="0" w:color="auto"/>
            </w:tcBorders>
            <w:shd w:val="clear" w:color="auto" w:fill="auto"/>
            <w:noWrap/>
          </w:tcPr>
          <w:p w14:paraId="02126D31" w14:textId="269043D6"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FEJS</w:t>
            </w:r>
          </w:p>
        </w:tc>
        <w:tc>
          <w:tcPr>
            <w:tcW w:w="272" w:type="dxa"/>
            <w:tcBorders>
              <w:top w:val="nil"/>
              <w:left w:val="nil"/>
              <w:bottom w:val="single" w:sz="4" w:space="0" w:color="auto"/>
              <w:right w:val="single" w:sz="4" w:space="0" w:color="auto"/>
            </w:tcBorders>
            <w:shd w:val="clear" w:color="auto" w:fill="auto"/>
            <w:noWrap/>
          </w:tcPr>
          <w:p w14:paraId="7A031D2E" w14:textId="0787201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6483563C" w14:textId="65E7DB4A"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nil"/>
              <w:left w:val="nil"/>
              <w:bottom w:val="single" w:sz="4" w:space="0" w:color="auto"/>
              <w:right w:val="single" w:sz="4" w:space="0" w:color="auto"/>
            </w:tcBorders>
            <w:shd w:val="clear" w:color="auto" w:fill="auto"/>
            <w:noWrap/>
          </w:tcPr>
          <w:p w14:paraId="1D9024A0" w14:textId="0AD48F2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3DD9C606" w14:textId="1784D33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668E9AFC" w14:textId="5DA89F9A"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34</w:t>
            </w:r>
          </w:p>
        </w:tc>
      </w:tr>
      <w:tr w:rsidR="00631C13" w:rsidRPr="002B51CD" w14:paraId="5D5D1A53"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3732CF92" w14:textId="28FFCBFC"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Figra</w:t>
            </w:r>
          </w:p>
        </w:tc>
        <w:tc>
          <w:tcPr>
            <w:tcW w:w="2459" w:type="dxa"/>
            <w:tcBorders>
              <w:top w:val="nil"/>
              <w:left w:val="nil"/>
              <w:bottom w:val="single" w:sz="4" w:space="0" w:color="auto"/>
              <w:right w:val="single" w:sz="4" w:space="0" w:color="auto"/>
            </w:tcBorders>
            <w:shd w:val="clear" w:color="auto" w:fill="auto"/>
            <w:noWrap/>
          </w:tcPr>
          <w:p w14:paraId="3351F632" w14:textId="784151BE"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FEJS</w:t>
            </w:r>
          </w:p>
        </w:tc>
        <w:tc>
          <w:tcPr>
            <w:tcW w:w="272" w:type="dxa"/>
            <w:tcBorders>
              <w:top w:val="nil"/>
              <w:left w:val="nil"/>
              <w:bottom w:val="single" w:sz="4" w:space="0" w:color="auto"/>
              <w:right w:val="single" w:sz="4" w:space="0" w:color="auto"/>
            </w:tcBorders>
            <w:shd w:val="clear" w:color="auto" w:fill="auto"/>
            <w:noWrap/>
          </w:tcPr>
          <w:p w14:paraId="4E2E5966" w14:textId="7CE9E5FF"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nil"/>
              <w:left w:val="nil"/>
              <w:bottom w:val="single" w:sz="4" w:space="0" w:color="auto"/>
              <w:right w:val="single" w:sz="4" w:space="0" w:color="auto"/>
            </w:tcBorders>
            <w:shd w:val="clear" w:color="auto" w:fill="auto"/>
            <w:noWrap/>
          </w:tcPr>
          <w:p w14:paraId="63286F80" w14:textId="34297122"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772" w:type="dxa"/>
            <w:tcBorders>
              <w:top w:val="nil"/>
              <w:left w:val="nil"/>
              <w:bottom w:val="single" w:sz="4" w:space="0" w:color="auto"/>
              <w:right w:val="single" w:sz="4" w:space="0" w:color="auto"/>
            </w:tcBorders>
            <w:shd w:val="clear" w:color="auto" w:fill="auto"/>
            <w:noWrap/>
          </w:tcPr>
          <w:p w14:paraId="214A6C5A" w14:textId="34E5E4D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3F2B6CEC" w14:textId="7287F9F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7FFE645C" w14:textId="658E7DD5"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34</w:t>
            </w:r>
          </w:p>
        </w:tc>
      </w:tr>
      <w:tr w:rsidR="00631C13" w:rsidRPr="002B51CD" w14:paraId="1AA56C8E"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57C7DA90" w14:textId="267E3843"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Spartaks</w:t>
            </w:r>
          </w:p>
        </w:tc>
        <w:tc>
          <w:tcPr>
            <w:tcW w:w="2459" w:type="dxa"/>
            <w:tcBorders>
              <w:top w:val="nil"/>
              <w:left w:val="nil"/>
              <w:bottom w:val="single" w:sz="4" w:space="0" w:color="auto"/>
              <w:right w:val="single" w:sz="4" w:space="0" w:color="auto"/>
            </w:tcBorders>
            <w:shd w:val="clear" w:color="auto" w:fill="auto"/>
            <w:noWrap/>
          </w:tcPr>
          <w:p w14:paraId="29189C2F" w14:textId="53411AAF"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SĀBO - SATĪNS</w:t>
            </w:r>
          </w:p>
        </w:tc>
        <w:tc>
          <w:tcPr>
            <w:tcW w:w="272" w:type="dxa"/>
            <w:tcBorders>
              <w:top w:val="nil"/>
              <w:left w:val="nil"/>
              <w:bottom w:val="single" w:sz="4" w:space="0" w:color="auto"/>
              <w:right w:val="single" w:sz="4" w:space="0" w:color="auto"/>
            </w:tcBorders>
            <w:shd w:val="clear" w:color="auto" w:fill="auto"/>
            <w:noWrap/>
          </w:tcPr>
          <w:p w14:paraId="33EC2A4A" w14:textId="03A99C32"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10</w:t>
            </w:r>
          </w:p>
        </w:tc>
        <w:tc>
          <w:tcPr>
            <w:tcW w:w="1072" w:type="dxa"/>
            <w:tcBorders>
              <w:top w:val="nil"/>
              <w:left w:val="nil"/>
              <w:bottom w:val="single" w:sz="4" w:space="0" w:color="auto"/>
              <w:right w:val="single" w:sz="4" w:space="0" w:color="auto"/>
            </w:tcBorders>
            <w:shd w:val="clear" w:color="auto" w:fill="auto"/>
            <w:noWrap/>
          </w:tcPr>
          <w:p w14:paraId="061F399E" w14:textId="1CD9DDD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nil"/>
              <w:left w:val="nil"/>
              <w:bottom w:val="single" w:sz="4" w:space="0" w:color="auto"/>
              <w:right w:val="single" w:sz="4" w:space="0" w:color="auto"/>
            </w:tcBorders>
            <w:shd w:val="clear" w:color="auto" w:fill="auto"/>
            <w:noWrap/>
          </w:tcPr>
          <w:p w14:paraId="76F228FA" w14:textId="6D214DD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1017" w:type="dxa"/>
            <w:tcBorders>
              <w:top w:val="nil"/>
              <w:left w:val="nil"/>
              <w:bottom w:val="single" w:sz="4" w:space="0" w:color="auto"/>
              <w:right w:val="single" w:sz="4" w:space="0" w:color="auto"/>
            </w:tcBorders>
            <w:shd w:val="clear" w:color="auto" w:fill="auto"/>
            <w:noWrap/>
          </w:tcPr>
          <w:p w14:paraId="431B0312" w14:textId="31B4E450"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872" w:type="dxa"/>
            <w:tcBorders>
              <w:top w:val="nil"/>
              <w:left w:val="nil"/>
              <w:bottom w:val="single" w:sz="4" w:space="0" w:color="auto"/>
              <w:right w:val="single" w:sz="4" w:space="0" w:color="auto"/>
            </w:tcBorders>
            <w:shd w:val="clear" w:color="000000" w:fill="00B0F0"/>
            <w:noWrap/>
          </w:tcPr>
          <w:p w14:paraId="7E5193F0" w14:textId="03A7A06A"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34</w:t>
            </w:r>
          </w:p>
        </w:tc>
      </w:tr>
      <w:tr w:rsidR="00631C13" w:rsidRPr="002B51CD" w14:paraId="54079523"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57423B8E" w14:textId="50C1C3B2"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Elodeja</w:t>
            </w:r>
          </w:p>
        </w:tc>
        <w:tc>
          <w:tcPr>
            <w:tcW w:w="2459" w:type="dxa"/>
            <w:tcBorders>
              <w:top w:val="nil"/>
              <w:left w:val="nil"/>
              <w:bottom w:val="single" w:sz="4" w:space="0" w:color="auto"/>
              <w:right w:val="single" w:sz="4" w:space="0" w:color="auto"/>
            </w:tcBorders>
            <w:shd w:val="clear" w:color="auto" w:fill="auto"/>
            <w:noWrap/>
          </w:tcPr>
          <w:p w14:paraId="22F3AABA" w14:textId="347D5E8E"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EMIRĀTS</w:t>
            </w:r>
          </w:p>
        </w:tc>
        <w:tc>
          <w:tcPr>
            <w:tcW w:w="272" w:type="dxa"/>
            <w:tcBorders>
              <w:top w:val="nil"/>
              <w:left w:val="nil"/>
              <w:bottom w:val="single" w:sz="4" w:space="0" w:color="auto"/>
              <w:right w:val="single" w:sz="4" w:space="0" w:color="auto"/>
            </w:tcBorders>
            <w:shd w:val="clear" w:color="auto" w:fill="auto"/>
            <w:noWrap/>
          </w:tcPr>
          <w:p w14:paraId="2D8F9B14" w14:textId="48A12DB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793D2CE6" w14:textId="6A63FEA0"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772" w:type="dxa"/>
            <w:tcBorders>
              <w:top w:val="nil"/>
              <w:left w:val="nil"/>
              <w:bottom w:val="single" w:sz="4" w:space="0" w:color="auto"/>
              <w:right w:val="single" w:sz="4" w:space="0" w:color="auto"/>
            </w:tcBorders>
            <w:shd w:val="clear" w:color="auto" w:fill="auto"/>
            <w:noWrap/>
          </w:tcPr>
          <w:p w14:paraId="3AF05D34" w14:textId="192C39F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3234723A" w14:textId="50B8532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nil"/>
              <w:left w:val="nil"/>
              <w:bottom w:val="single" w:sz="4" w:space="0" w:color="auto"/>
              <w:right w:val="single" w:sz="4" w:space="0" w:color="auto"/>
            </w:tcBorders>
            <w:shd w:val="clear" w:color="000000" w:fill="00B0F0"/>
            <w:noWrap/>
          </w:tcPr>
          <w:p w14:paraId="210EE8D9" w14:textId="4A5BEA1F"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34</w:t>
            </w:r>
          </w:p>
        </w:tc>
      </w:tr>
      <w:tr w:rsidR="00631C13" w:rsidRPr="002B51CD" w14:paraId="704BEF69" w14:textId="77777777" w:rsidTr="002B51CD">
        <w:trPr>
          <w:trHeight w:val="276"/>
        </w:trPr>
        <w:tc>
          <w:tcPr>
            <w:tcW w:w="1560" w:type="dxa"/>
            <w:tcBorders>
              <w:top w:val="nil"/>
              <w:left w:val="single" w:sz="4" w:space="0" w:color="auto"/>
              <w:bottom w:val="single" w:sz="4" w:space="0" w:color="auto"/>
              <w:right w:val="single" w:sz="4" w:space="0" w:color="auto"/>
            </w:tcBorders>
            <w:shd w:val="clear" w:color="auto" w:fill="auto"/>
            <w:noWrap/>
          </w:tcPr>
          <w:p w14:paraId="41F1446B" w14:textId="43317C01"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Etalons</w:t>
            </w:r>
          </w:p>
        </w:tc>
        <w:tc>
          <w:tcPr>
            <w:tcW w:w="2459" w:type="dxa"/>
            <w:tcBorders>
              <w:top w:val="nil"/>
              <w:left w:val="nil"/>
              <w:bottom w:val="single" w:sz="4" w:space="0" w:color="auto"/>
              <w:right w:val="single" w:sz="4" w:space="0" w:color="auto"/>
            </w:tcBorders>
            <w:shd w:val="clear" w:color="auto" w:fill="auto"/>
            <w:noWrap/>
          </w:tcPr>
          <w:p w14:paraId="5FDA9B81" w14:textId="5C6F1CE9"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w:t>
            </w:r>
          </w:p>
        </w:tc>
        <w:tc>
          <w:tcPr>
            <w:tcW w:w="272" w:type="dxa"/>
            <w:tcBorders>
              <w:top w:val="nil"/>
              <w:left w:val="nil"/>
              <w:bottom w:val="single" w:sz="4" w:space="0" w:color="auto"/>
              <w:right w:val="single" w:sz="4" w:space="0" w:color="auto"/>
            </w:tcBorders>
            <w:shd w:val="clear" w:color="auto" w:fill="auto"/>
            <w:noWrap/>
          </w:tcPr>
          <w:p w14:paraId="0B1DB8C7" w14:textId="2DB4FBB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nil"/>
              <w:left w:val="nil"/>
              <w:bottom w:val="single" w:sz="4" w:space="0" w:color="auto"/>
              <w:right w:val="single" w:sz="4" w:space="0" w:color="auto"/>
            </w:tcBorders>
            <w:shd w:val="clear" w:color="auto" w:fill="auto"/>
            <w:noWrap/>
          </w:tcPr>
          <w:p w14:paraId="0E466A23" w14:textId="1329C353"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nil"/>
              <w:left w:val="nil"/>
              <w:bottom w:val="single" w:sz="4" w:space="0" w:color="auto"/>
              <w:right w:val="single" w:sz="4" w:space="0" w:color="auto"/>
            </w:tcBorders>
            <w:shd w:val="clear" w:color="auto" w:fill="auto"/>
            <w:noWrap/>
          </w:tcPr>
          <w:p w14:paraId="3E626AE6" w14:textId="4436F5D5"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nil"/>
              <w:left w:val="nil"/>
              <w:bottom w:val="single" w:sz="4" w:space="0" w:color="auto"/>
              <w:right w:val="single" w:sz="4" w:space="0" w:color="auto"/>
            </w:tcBorders>
            <w:shd w:val="clear" w:color="auto" w:fill="auto"/>
            <w:noWrap/>
          </w:tcPr>
          <w:p w14:paraId="60ABDD82" w14:textId="0B81CC7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nil"/>
              <w:left w:val="nil"/>
              <w:bottom w:val="single" w:sz="4" w:space="0" w:color="auto"/>
              <w:right w:val="single" w:sz="4" w:space="0" w:color="auto"/>
            </w:tcBorders>
            <w:shd w:val="clear" w:color="000000" w:fill="00B0F0"/>
            <w:noWrap/>
          </w:tcPr>
          <w:p w14:paraId="3C5DA9E8" w14:textId="0D8CB949"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3A9FE66C"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4754839" w14:textId="6AACDBC4"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Eseja</w:t>
            </w:r>
          </w:p>
        </w:tc>
        <w:tc>
          <w:tcPr>
            <w:tcW w:w="2459" w:type="dxa"/>
            <w:tcBorders>
              <w:top w:val="single" w:sz="4" w:space="0" w:color="auto"/>
              <w:left w:val="nil"/>
              <w:bottom w:val="single" w:sz="4" w:space="0" w:color="auto"/>
              <w:right w:val="single" w:sz="4" w:space="0" w:color="auto"/>
            </w:tcBorders>
            <w:shd w:val="clear" w:color="auto" w:fill="auto"/>
            <w:noWrap/>
          </w:tcPr>
          <w:p w14:paraId="62608ECB" w14:textId="0477DB87"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w:t>
            </w:r>
          </w:p>
        </w:tc>
        <w:tc>
          <w:tcPr>
            <w:tcW w:w="272" w:type="dxa"/>
            <w:tcBorders>
              <w:top w:val="single" w:sz="4" w:space="0" w:color="auto"/>
              <w:left w:val="nil"/>
              <w:bottom w:val="single" w:sz="4" w:space="0" w:color="auto"/>
              <w:right w:val="single" w:sz="4" w:space="0" w:color="auto"/>
            </w:tcBorders>
            <w:shd w:val="clear" w:color="auto" w:fill="auto"/>
            <w:noWrap/>
          </w:tcPr>
          <w:p w14:paraId="2D52E4A7" w14:textId="052D7E0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single" w:sz="4" w:space="0" w:color="auto"/>
              <w:left w:val="nil"/>
              <w:bottom w:val="single" w:sz="4" w:space="0" w:color="auto"/>
              <w:right w:val="single" w:sz="4" w:space="0" w:color="auto"/>
            </w:tcBorders>
            <w:shd w:val="clear" w:color="auto" w:fill="auto"/>
            <w:noWrap/>
          </w:tcPr>
          <w:p w14:paraId="601AAB84" w14:textId="3D494815"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7A32C06A" w14:textId="3F5F3089"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080C9E11" w14:textId="41D5C89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6718B9E1" w14:textId="417E2EDD"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0A61DEF4"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357967A" w14:textId="20D8A97B"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Advokāts</w:t>
            </w:r>
          </w:p>
        </w:tc>
        <w:tc>
          <w:tcPr>
            <w:tcW w:w="2459" w:type="dxa"/>
            <w:tcBorders>
              <w:top w:val="single" w:sz="4" w:space="0" w:color="auto"/>
              <w:left w:val="nil"/>
              <w:bottom w:val="single" w:sz="4" w:space="0" w:color="auto"/>
              <w:right w:val="single" w:sz="4" w:space="0" w:color="auto"/>
            </w:tcBorders>
            <w:shd w:val="clear" w:color="auto" w:fill="auto"/>
            <w:noWrap/>
          </w:tcPr>
          <w:p w14:paraId="7234869B" w14:textId="32EA9B51"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AMADEJS</w:t>
            </w:r>
          </w:p>
        </w:tc>
        <w:tc>
          <w:tcPr>
            <w:tcW w:w="272" w:type="dxa"/>
            <w:tcBorders>
              <w:top w:val="single" w:sz="4" w:space="0" w:color="auto"/>
              <w:left w:val="nil"/>
              <w:bottom w:val="single" w:sz="4" w:space="0" w:color="auto"/>
              <w:right w:val="single" w:sz="4" w:space="0" w:color="auto"/>
            </w:tcBorders>
            <w:shd w:val="clear" w:color="auto" w:fill="auto"/>
            <w:noWrap/>
          </w:tcPr>
          <w:p w14:paraId="641CE2AA" w14:textId="6D553EC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single" w:sz="4" w:space="0" w:color="auto"/>
              <w:left w:val="nil"/>
              <w:bottom w:val="single" w:sz="4" w:space="0" w:color="auto"/>
              <w:right w:val="single" w:sz="4" w:space="0" w:color="auto"/>
            </w:tcBorders>
            <w:shd w:val="clear" w:color="auto" w:fill="auto"/>
            <w:noWrap/>
          </w:tcPr>
          <w:p w14:paraId="4330856D" w14:textId="7A5635A7"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377B6F21" w14:textId="58552E18"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1563183D" w14:textId="56D6343F"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15A58812" w14:textId="729F3372"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18C79340"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B2E3E5" w14:textId="60857F18"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Epifānija</w:t>
            </w:r>
          </w:p>
        </w:tc>
        <w:tc>
          <w:tcPr>
            <w:tcW w:w="2459" w:type="dxa"/>
            <w:tcBorders>
              <w:top w:val="single" w:sz="4" w:space="0" w:color="auto"/>
              <w:left w:val="nil"/>
              <w:bottom w:val="single" w:sz="4" w:space="0" w:color="auto"/>
              <w:right w:val="single" w:sz="4" w:space="0" w:color="auto"/>
            </w:tcBorders>
            <w:shd w:val="clear" w:color="auto" w:fill="auto"/>
            <w:noWrap/>
          </w:tcPr>
          <w:p w14:paraId="54DDBD4E" w14:textId="7C699E19"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EMIRĀTS</w:t>
            </w:r>
          </w:p>
        </w:tc>
        <w:tc>
          <w:tcPr>
            <w:tcW w:w="272" w:type="dxa"/>
            <w:tcBorders>
              <w:top w:val="single" w:sz="4" w:space="0" w:color="auto"/>
              <w:left w:val="nil"/>
              <w:bottom w:val="single" w:sz="4" w:space="0" w:color="auto"/>
              <w:right w:val="single" w:sz="4" w:space="0" w:color="auto"/>
            </w:tcBorders>
            <w:shd w:val="clear" w:color="auto" w:fill="auto"/>
            <w:noWrap/>
          </w:tcPr>
          <w:p w14:paraId="59B42F81" w14:textId="7AE311E0"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single" w:sz="4" w:space="0" w:color="auto"/>
              <w:left w:val="nil"/>
              <w:bottom w:val="single" w:sz="4" w:space="0" w:color="auto"/>
              <w:right w:val="single" w:sz="4" w:space="0" w:color="auto"/>
            </w:tcBorders>
            <w:shd w:val="clear" w:color="auto" w:fill="auto"/>
            <w:noWrap/>
          </w:tcPr>
          <w:p w14:paraId="708F3D5B" w14:textId="7431B4AF"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4231AF90" w14:textId="31ED9696"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0729098C" w14:textId="02B6B97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4C5FF85B" w14:textId="36F5837D"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727809B8"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B68D013" w14:textId="03C21EEB"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Enzis</w:t>
            </w:r>
          </w:p>
        </w:tc>
        <w:tc>
          <w:tcPr>
            <w:tcW w:w="2459" w:type="dxa"/>
            <w:tcBorders>
              <w:top w:val="single" w:sz="4" w:space="0" w:color="auto"/>
              <w:left w:val="nil"/>
              <w:bottom w:val="single" w:sz="4" w:space="0" w:color="auto"/>
              <w:right w:val="single" w:sz="4" w:space="0" w:color="auto"/>
            </w:tcBorders>
            <w:shd w:val="clear" w:color="auto" w:fill="auto"/>
            <w:noWrap/>
          </w:tcPr>
          <w:p w14:paraId="3F0329DE" w14:textId="4928D2F2"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EMIRĀTS</w:t>
            </w:r>
          </w:p>
        </w:tc>
        <w:tc>
          <w:tcPr>
            <w:tcW w:w="272" w:type="dxa"/>
            <w:tcBorders>
              <w:top w:val="single" w:sz="4" w:space="0" w:color="auto"/>
              <w:left w:val="nil"/>
              <w:bottom w:val="single" w:sz="4" w:space="0" w:color="auto"/>
              <w:right w:val="single" w:sz="4" w:space="0" w:color="auto"/>
            </w:tcBorders>
            <w:shd w:val="clear" w:color="auto" w:fill="auto"/>
            <w:noWrap/>
          </w:tcPr>
          <w:p w14:paraId="7769EFA1" w14:textId="3E3162E2"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single" w:sz="4" w:space="0" w:color="auto"/>
              <w:left w:val="nil"/>
              <w:bottom w:val="single" w:sz="4" w:space="0" w:color="auto"/>
              <w:right w:val="single" w:sz="4" w:space="0" w:color="auto"/>
            </w:tcBorders>
            <w:shd w:val="clear" w:color="auto" w:fill="auto"/>
            <w:noWrap/>
          </w:tcPr>
          <w:p w14:paraId="361AE65B" w14:textId="07AB5132"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4103F611" w14:textId="52569D84"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5003CF2E" w14:textId="5FE5AD30"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3D2FEBDB" w14:textId="0931FB48"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3E7850D5"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219DDE5" w14:textId="5D81C1C3"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Eridana</w:t>
            </w:r>
          </w:p>
        </w:tc>
        <w:tc>
          <w:tcPr>
            <w:tcW w:w="2459" w:type="dxa"/>
            <w:tcBorders>
              <w:top w:val="single" w:sz="4" w:space="0" w:color="auto"/>
              <w:left w:val="nil"/>
              <w:bottom w:val="single" w:sz="4" w:space="0" w:color="auto"/>
              <w:right w:val="single" w:sz="4" w:space="0" w:color="auto"/>
            </w:tcBorders>
            <w:shd w:val="clear" w:color="auto" w:fill="auto"/>
            <w:noWrap/>
          </w:tcPr>
          <w:p w14:paraId="35624C05" w14:textId="55F3300D"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EMIRĀTS</w:t>
            </w:r>
          </w:p>
        </w:tc>
        <w:tc>
          <w:tcPr>
            <w:tcW w:w="272" w:type="dxa"/>
            <w:tcBorders>
              <w:top w:val="single" w:sz="4" w:space="0" w:color="auto"/>
              <w:left w:val="nil"/>
              <w:bottom w:val="single" w:sz="4" w:space="0" w:color="auto"/>
              <w:right w:val="single" w:sz="4" w:space="0" w:color="auto"/>
            </w:tcBorders>
            <w:shd w:val="clear" w:color="auto" w:fill="auto"/>
            <w:noWrap/>
          </w:tcPr>
          <w:p w14:paraId="170B2DA5" w14:textId="6D87573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9</w:t>
            </w:r>
          </w:p>
        </w:tc>
        <w:tc>
          <w:tcPr>
            <w:tcW w:w="1072" w:type="dxa"/>
            <w:tcBorders>
              <w:top w:val="single" w:sz="4" w:space="0" w:color="auto"/>
              <w:left w:val="nil"/>
              <w:bottom w:val="single" w:sz="4" w:space="0" w:color="auto"/>
              <w:right w:val="single" w:sz="4" w:space="0" w:color="auto"/>
            </w:tcBorders>
            <w:shd w:val="clear" w:color="auto" w:fill="auto"/>
            <w:noWrap/>
          </w:tcPr>
          <w:p w14:paraId="22E2C48C" w14:textId="7C2A83F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709AEBC6" w14:textId="0614AB2B"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0253FEA0" w14:textId="61F7326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6B5BDE9E" w14:textId="6355E346"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33</w:t>
            </w:r>
          </w:p>
        </w:tc>
      </w:tr>
      <w:tr w:rsidR="00631C13" w:rsidRPr="002B51CD" w14:paraId="3E3A1E13"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8C1C87B" w14:textId="70FCDB4E"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Rūta</w:t>
            </w:r>
          </w:p>
        </w:tc>
        <w:tc>
          <w:tcPr>
            <w:tcW w:w="2459" w:type="dxa"/>
            <w:tcBorders>
              <w:top w:val="single" w:sz="4" w:space="0" w:color="auto"/>
              <w:left w:val="nil"/>
              <w:bottom w:val="single" w:sz="4" w:space="0" w:color="auto"/>
              <w:right w:val="single" w:sz="4" w:space="0" w:color="auto"/>
            </w:tcBorders>
            <w:shd w:val="clear" w:color="auto" w:fill="auto"/>
            <w:noWrap/>
          </w:tcPr>
          <w:p w14:paraId="2D34ED01" w14:textId="2F76283D"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FEJS</w:t>
            </w:r>
          </w:p>
        </w:tc>
        <w:tc>
          <w:tcPr>
            <w:tcW w:w="272" w:type="dxa"/>
            <w:tcBorders>
              <w:top w:val="single" w:sz="4" w:space="0" w:color="auto"/>
              <w:left w:val="nil"/>
              <w:bottom w:val="single" w:sz="4" w:space="0" w:color="auto"/>
              <w:right w:val="single" w:sz="4" w:space="0" w:color="auto"/>
            </w:tcBorders>
            <w:shd w:val="clear" w:color="auto" w:fill="auto"/>
            <w:noWrap/>
          </w:tcPr>
          <w:p w14:paraId="6274FC6E" w14:textId="62F26B0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3D04E339" w14:textId="0900AE3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7F8DE4AF" w14:textId="7A28DA3B"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018B0BC2" w14:textId="0C49109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4E4EC075" w14:textId="6A0ED7DB"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32</w:t>
            </w:r>
          </w:p>
        </w:tc>
      </w:tr>
      <w:tr w:rsidR="00631C13" w:rsidRPr="002B51CD" w14:paraId="25DBCC87"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6A08E7A" w14:textId="567BECAF"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Fifinella</w:t>
            </w:r>
          </w:p>
        </w:tc>
        <w:tc>
          <w:tcPr>
            <w:tcW w:w="2459" w:type="dxa"/>
            <w:tcBorders>
              <w:top w:val="single" w:sz="4" w:space="0" w:color="auto"/>
              <w:left w:val="nil"/>
              <w:bottom w:val="single" w:sz="4" w:space="0" w:color="auto"/>
              <w:right w:val="single" w:sz="4" w:space="0" w:color="auto"/>
            </w:tcBorders>
            <w:shd w:val="clear" w:color="auto" w:fill="auto"/>
            <w:noWrap/>
          </w:tcPr>
          <w:p w14:paraId="6886B469" w14:textId="6B33E6A4"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FEJS</w:t>
            </w:r>
          </w:p>
        </w:tc>
        <w:tc>
          <w:tcPr>
            <w:tcW w:w="272" w:type="dxa"/>
            <w:tcBorders>
              <w:top w:val="single" w:sz="4" w:space="0" w:color="auto"/>
              <w:left w:val="nil"/>
              <w:bottom w:val="single" w:sz="4" w:space="0" w:color="auto"/>
              <w:right w:val="single" w:sz="4" w:space="0" w:color="auto"/>
            </w:tcBorders>
            <w:shd w:val="clear" w:color="auto" w:fill="auto"/>
            <w:noWrap/>
          </w:tcPr>
          <w:p w14:paraId="12C41509" w14:textId="4123FF17"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0767BB89" w14:textId="1CFDE335"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31923244" w14:textId="53023787"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509F16B8" w14:textId="171916A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02377DA5" w14:textId="3885D723"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32</w:t>
            </w:r>
          </w:p>
        </w:tc>
      </w:tr>
      <w:tr w:rsidR="00631C13" w:rsidRPr="002B51CD" w14:paraId="4465D7D2"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C42299D" w14:textId="019B197C"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Smaragts</w:t>
            </w:r>
          </w:p>
        </w:tc>
        <w:tc>
          <w:tcPr>
            <w:tcW w:w="2459" w:type="dxa"/>
            <w:tcBorders>
              <w:top w:val="single" w:sz="4" w:space="0" w:color="auto"/>
              <w:left w:val="nil"/>
              <w:bottom w:val="single" w:sz="4" w:space="0" w:color="auto"/>
              <w:right w:val="single" w:sz="4" w:space="0" w:color="auto"/>
            </w:tcBorders>
            <w:shd w:val="clear" w:color="auto" w:fill="auto"/>
            <w:noWrap/>
          </w:tcPr>
          <w:p w14:paraId="11436353" w14:textId="362D4D44"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SULAINIS</w:t>
            </w:r>
          </w:p>
        </w:tc>
        <w:tc>
          <w:tcPr>
            <w:tcW w:w="272" w:type="dxa"/>
            <w:tcBorders>
              <w:top w:val="single" w:sz="4" w:space="0" w:color="auto"/>
              <w:left w:val="nil"/>
              <w:bottom w:val="single" w:sz="4" w:space="0" w:color="auto"/>
              <w:right w:val="single" w:sz="4" w:space="0" w:color="auto"/>
            </w:tcBorders>
            <w:shd w:val="clear" w:color="auto" w:fill="auto"/>
            <w:noWrap/>
          </w:tcPr>
          <w:p w14:paraId="61462138" w14:textId="02F9EB6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5A7558C7" w14:textId="48C9324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772" w:type="dxa"/>
            <w:tcBorders>
              <w:top w:val="single" w:sz="4" w:space="0" w:color="auto"/>
              <w:left w:val="nil"/>
              <w:bottom w:val="single" w:sz="4" w:space="0" w:color="auto"/>
              <w:right w:val="single" w:sz="4" w:space="0" w:color="auto"/>
            </w:tcBorders>
            <w:shd w:val="clear" w:color="auto" w:fill="auto"/>
            <w:noWrap/>
          </w:tcPr>
          <w:p w14:paraId="62DBB8A9" w14:textId="699A8F6E"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8</w:t>
            </w:r>
          </w:p>
        </w:tc>
        <w:tc>
          <w:tcPr>
            <w:tcW w:w="1017" w:type="dxa"/>
            <w:tcBorders>
              <w:top w:val="single" w:sz="4" w:space="0" w:color="auto"/>
              <w:left w:val="nil"/>
              <w:bottom w:val="single" w:sz="4" w:space="0" w:color="auto"/>
              <w:right w:val="single" w:sz="4" w:space="0" w:color="auto"/>
            </w:tcBorders>
            <w:shd w:val="clear" w:color="auto" w:fill="auto"/>
            <w:noWrap/>
          </w:tcPr>
          <w:p w14:paraId="22481A97" w14:textId="697D644C"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4330DB9C" w14:textId="0A7DA2AF"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31</w:t>
            </w:r>
          </w:p>
        </w:tc>
      </w:tr>
      <w:tr w:rsidR="00631C13" w:rsidRPr="002B51CD" w14:paraId="2A240F8C"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DC8DF2F" w14:textId="10D6DCB5"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Ametists</w:t>
            </w:r>
          </w:p>
        </w:tc>
        <w:tc>
          <w:tcPr>
            <w:tcW w:w="2459" w:type="dxa"/>
            <w:tcBorders>
              <w:top w:val="single" w:sz="4" w:space="0" w:color="auto"/>
              <w:left w:val="nil"/>
              <w:bottom w:val="single" w:sz="4" w:space="0" w:color="auto"/>
              <w:right w:val="single" w:sz="4" w:space="0" w:color="auto"/>
            </w:tcBorders>
            <w:shd w:val="clear" w:color="auto" w:fill="auto"/>
            <w:noWrap/>
          </w:tcPr>
          <w:p w14:paraId="3E26E0B8" w14:textId="1DDDCA06"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AMULETS</w:t>
            </w:r>
          </w:p>
        </w:tc>
        <w:tc>
          <w:tcPr>
            <w:tcW w:w="272" w:type="dxa"/>
            <w:tcBorders>
              <w:top w:val="single" w:sz="4" w:space="0" w:color="auto"/>
              <w:left w:val="nil"/>
              <w:bottom w:val="single" w:sz="4" w:space="0" w:color="auto"/>
              <w:right w:val="single" w:sz="4" w:space="0" w:color="auto"/>
            </w:tcBorders>
            <w:shd w:val="clear" w:color="auto" w:fill="auto"/>
            <w:noWrap/>
          </w:tcPr>
          <w:p w14:paraId="7487DA18" w14:textId="609BF97B"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1AC6B019" w14:textId="5ABED174"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772" w:type="dxa"/>
            <w:tcBorders>
              <w:top w:val="single" w:sz="4" w:space="0" w:color="auto"/>
              <w:left w:val="nil"/>
              <w:bottom w:val="single" w:sz="4" w:space="0" w:color="auto"/>
              <w:right w:val="single" w:sz="4" w:space="0" w:color="auto"/>
            </w:tcBorders>
            <w:shd w:val="clear" w:color="auto" w:fill="auto"/>
            <w:noWrap/>
          </w:tcPr>
          <w:p w14:paraId="535E7FC7" w14:textId="65762CF3"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7</w:t>
            </w:r>
          </w:p>
        </w:tc>
        <w:tc>
          <w:tcPr>
            <w:tcW w:w="1017" w:type="dxa"/>
            <w:tcBorders>
              <w:top w:val="single" w:sz="4" w:space="0" w:color="auto"/>
              <w:left w:val="nil"/>
              <w:bottom w:val="single" w:sz="4" w:space="0" w:color="auto"/>
              <w:right w:val="single" w:sz="4" w:space="0" w:color="auto"/>
            </w:tcBorders>
            <w:shd w:val="clear" w:color="auto" w:fill="auto"/>
            <w:noWrap/>
          </w:tcPr>
          <w:p w14:paraId="6B58E72F" w14:textId="01A75001"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4CA9D382" w14:textId="0AB4F528"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31</w:t>
            </w:r>
          </w:p>
        </w:tc>
      </w:tr>
      <w:tr w:rsidR="00631C13" w:rsidRPr="002B51CD" w14:paraId="0659E33C"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E2666E9" w14:textId="5B2DBB40"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Safars</w:t>
            </w:r>
          </w:p>
        </w:tc>
        <w:tc>
          <w:tcPr>
            <w:tcW w:w="2459" w:type="dxa"/>
            <w:tcBorders>
              <w:top w:val="single" w:sz="4" w:space="0" w:color="auto"/>
              <w:left w:val="nil"/>
              <w:bottom w:val="single" w:sz="4" w:space="0" w:color="auto"/>
              <w:right w:val="single" w:sz="4" w:space="0" w:color="auto"/>
            </w:tcBorders>
            <w:shd w:val="clear" w:color="auto" w:fill="auto"/>
            <w:noWrap/>
          </w:tcPr>
          <w:p w14:paraId="1246B9AF" w14:textId="047562AE"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FEJS</w:t>
            </w:r>
          </w:p>
        </w:tc>
        <w:tc>
          <w:tcPr>
            <w:tcW w:w="272" w:type="dxa"/>
            <w:tcBorders>
              <w:top w:val="single" w:sz="4" w:space="0" w:color="auto"/>
              <w:left w:val="nil"/>
              <w:bottom w:val="single" w:sz="4" w:space="0" w:color="auto"/>
              <w:right w:val="single" w:sz="4" w:space="0" w:color="auto"/>
            </w:tcBorders>
            <w:shd w:val="clear" w:color="auto" w:fill="auto"/>
            <w:noWrap/>
          </w:tcPr>
          <w:p w14:paraId="3E4E3B87" w14:textId="26574F88"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1072" w:type="dxa"/>
            <w:tcBorders>
              <w:top w:val="single" w:sz="4" w:space="0" w:color="auto"/>
              <w:left w:val="nil"/>
              <w:bottom w:val="single" w:sz="4" w:space="0" w:color="auto"/>
              <w:right w:val="single" w:sz="4" w:space="0" w:color="auto"/>
            </w:tcBorders>
            <w:shd w:val="clear" w:color="auto" w:fill="auto"/>
            <w:noWrap/>
          </w:tcPr>
          <w:p w14:paraId="5A4E726C" w14:textId="7E92CF39"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772" w:type="dxa"/>
            <w:tcBorders>
              <w:top w:val="single" w:sz="4" w:space="0" w:color="auto"/>
              <w:left w:val="nil"/>
              <w:bottom w:val="single" w:sz="4" w:space="0" w:color="auto"/>
              <w:right w:val="single" w:sz="4" w:space="0" w:color="auto"/>
            </w:tcBorders>
            <w:shd w:val="clear" w:color="auto" w:fill="auto"/>
            <w:noWrap/>
          </w:tcPr>
          <w:p w14:paraId="0E8884E9" w14:textId="6124AE19"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9</w:t>
            </w:r>
          </w:p>
        </w:tc>
        <w:tc>
          <w:tcPr>
            <w:tcW w:w="1017" w:type="dxa"/>
            <w:tcBorders>
              <w:top w:val="single" w:sz="4" w:space="0" w:color="auto"/>
              <w:left w:val="nil"/>
              <w:bottom w:val="single" w:sz="4" w:space="0" w:color="auto"/>
              <w:right w:val="single" w:sz="4" w:space="0" w:color="auto"/>
            </w:tcBorders>
            <w:shd w:val="clear" w:color="auto" w:fill="auto"/>
            <w:noWrap/>
          </w:tcPr>
          <w:p w14:paraId="265F92CC" w14:textId="5737E09A"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3B8F5FC5" w14:textId="15B066E3"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31</w:t>
            </w:r>
          </w:p>
        </w:tc>
      </w:tr>
      <w:tr w:rsidR="00631C13" w:rsidRPr="002B51CD" w14:paraId="1DBFC79C"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16F2008" w14:textId="2B67DE5E"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Alfa</w:t>
            </w:r>
          </w:p>
        </w:tc>
        <w:tc>
          <w:tcPr>
            <w:tcW w:w="2459" w:type="dxa"/>
            <w:tcBorders>
              <w:top w:val="single" w:sz="4" w:space="0" w:color="auto"/>
              <w:left w:val="nil"/>
              <w:bottom w:val="single" w:sz="4" w:space="0" w:color="auto"/>
              <w:right w:val="single" w:sz="4" w:space="0" w:color="auto"/>
            </w:tcBorders>
            <w:shd w:val="clear" w:color="auto" w:fill="auto"/>
            <w:noWrap/>
          </w:tcPr>
          <w:p w14:paraId="5F2CA553" w14:textId="4ACA9610"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ATOSS</w:t>
            </w:r>
          </w:p>
        </w:tc>
        <w:tc>
          <w:tcPr>
            <w:tcW w:w="272" w:type="dxa"/>
            <w:tcBorders>
              <w:top w:val="single" w:sz="4" w:space="0" w:color="auto"/>
              <w:left w:val="nil"/>
              <w:bottom w:val="single" w:sz="4" w:space="0" w:color="auto"/>
              <w:right w:val="single" w:sz="4" w:space="0" w:color="auto"/>
            </w:tcBorders>
            <w:shd w:val="clear" w:color="auto" w:fill="auto"/>
            <w:noWrap/>
          </w:tcPr>
          <w:p w14:paraId="4ECF59DC" w14:textId="58EBBC74"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03B73EAB" w14:textId="66A98368"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772" w:type="dxa"/>
            <w:tcBorders>
              <w:top w:val="single" w:sz="4" w:space="0" w:color="auto"/>
              <w:left w:val="nil"/>
              <w:bottom w:val="single" w:sz="4" w:space="0" w:color="auto"/>
              <w:right w:val="single" w:sz="4" w:space="0" w:color="auto"/>
            </w:tcBorders>
            <w:shd w:val="clear" w:color="auto" w:fill="auto"/>
            <w:noWrap/>
          </w:tcPr>
          <w:p w14:paraId="27EBCF42" w14:textId="102321BF"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7</w:t>
            </w:r>
          </w:p>
        </w:tc>
        <w:tc>
          <w:tcPr>
            <w:tcW w:w="1017" w:type="dxa"/>
            <w:tcBorders>
              <w:top w:val="single" w:sz="4" w:space="0" w:color="auto"/>
              <w:left w:val="nil"/>
              <w:bottom w:val="single" w:sz="4" w:space="0" w:color="auto"/>
              <w:right w:val="single" w:sz="4" w:space="0" w:color="auto"/>
            </w:tcBorders>
            <w:shd w:val="clear" w:color="auto" w:fill="auto"/>
            <w:noWrap/>
          </w:tcPr>
          <w:p w14:paraId="1C7AE61A" w14:textId="2ED2649E"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31DA4618" w14:textId="586ADF22"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30</w:t>
            </w:r>
          </w:p>
        </w:tc>
      </w:tr>
      <w:tr w:rsidR="00631C13" w:rsidRPr="002B51CD" w14:paraId="3B0FBBC2" w14:textId="77777777" w:rsidTr="002B51CD">
        <w:trPr>
          <w:trHeight w:val="27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1596AAF" w14:textId="16FEFE1C"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Sapņu Flirts</w:t>
            </w:r>
          </w:p>
        </w:tc>
        <w:tc>
          <w:tcPr>
            <w:tcW w:w="2459" w:type="dxa"/>
            <w:tcBorders>
              <w:top w:val="single" w:sz="4" w:space="0" w:color="auto"/>
              <w:left w:val="nil"/>
              <w:bottom w:val="single" w:sz="4" w:space="0" w:color="auto"/>
              <w:right w:val="single" w:sz="4" w:space="0" w:color="auto"/>
            </w:tcBorders>
            <w:shd w:val="clear" w:color="auto" w:fill="auto"/>
            <w:noWrap/>
          </w:tcPr>
          <w:p w14:paraId="3E5EB290" w14:textId="4F673B15"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SĪRIUSS SIG- GOLD</w:t>
            </w:r>
          </w:p>
        </w:tc>
        <w:tc>
          <w:tcPr>
            <w:tcW w:w="272" w:type="dxa"/>
            <w:tcBorders>
              <w:top w:val="single" w:sz="4" w:space="0" w:color="auto"/>
              <w:left w:val="nil"/>
              <w:bottom w:val="single" w:sz="4" w:space="0" w:color="auto"/>
              <w:right w:val="single" w:sz="4" w:space="0" w:color="auto"/>
            </w:tcBorders>
            <w:shd w:val="clear" w:color="auto" w:fill="auto"/>
            <w:noWrap/>
          </w:tcPr>
          <w:p w14:paraId="51F502DF" w14:textId="46527656"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1072" w:type="dxa"/>
            <w:tcBorders>
              <w:top w:val="single" w:sz="4" w:space="0" w:color="auto"/>
              <w:left w:val="nil"/>
              <w:bottom w:val="single" w:sz="4" w:space="0" w:color="auto"/>
              <w:right w:val="single" w:sz="4" w:space="0" w:color="auto"/>
            </w:tcBorders>
            <w:shd w:val="clear" w:color="auto" w:fill="auto"/>
            <w:noWrap/>
          </w:tcPr>
          <w:p w14:paraId="3F7C0692" w14:textId="649295AF"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772" w:type="dxa"/>
            <w:tcBorders>
              <w:top w:val="single" w:sz="4" w:space="0" w:color="auto"/>
              <w:left w:val="nil"/>
              <w:bottom w:val="single" w:sz="4" w:space="0" w:color="auto"/>
              <w:right w:val="single" w:sz="4" w:space="0" w:color="auto"/>
            </w:tcBorders>
            <w:shd w:val="clear" w:color="auto" w:fill="auto"/>
            <w:noWrap/>
          </w:tcPr>
          <w:p w14:paraId="1414D58D" w14:textId="66854F9C"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7</w:t>
            </w:r>
          </w:p>
        </w:tc>
        <w:tc>
          <w:tcPr>
            <w:tcW w:w="1017" w:type="dxa"/>
            <w:tcBorders>
              <w:top w:val="single" w:sz="4" w:space="0" w:color="auto"/>
              <w:left w:val="nil"/>
              <w:bottom w:val="single" w:sz="4" w:space="0" w:color="auto"/>
              <w:right w:val="single" w:sz="4" w:space="0" w:color="auto"/>
            </w:tcBorders>
            <w:shd w:val="clear" w:color="auto" w:fill="auto"/>
            <w:noWrap/>
          </w:tcPr>
          <w:p w14:paraId="7E5132C6" w14:textId="234C093D"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8</w:t>
            </w:r>
          </w:p>
        </w:tc>
        <w:tc>
          <w:tcPr>
            <w:tcW w:w="872" w:type="dxa"/>
            <w:tcBorders>
              <w:top w:val="single" w:sz="4" w:space="0" w:color="auto"/>
              <w:left w:val="nil"/>
              <w:bottom w:val="single" w:sz="4" w:space="0" w:color="auto"/>
              <w:right w:val="single" w:sz="4" w:space="0" w:color="auto"/>
            </w:tcBorders>
            <w:shd w:val="clear" w:color="000000" w:fill="00B0F0"/>
            <w:noWrap/>
          </w:tcPr>
          <w:p w14:paraId="0C15CABF" w14:textId="370B1C69"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30</w:t>
            </w:r>
          </w:p>
        </w:tc>
      </w:tr>
      <w:tr w:rsidR="00631C13" w:rsidRPr="002B51CD" w14:paraId="38BD90D1" w14:textId="77777777" w:rsidTr="002B51CD">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5A2C80F" w14:textId="404DCB46"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Staburags</w:t>
            </w:r>
          </w:p>
        </w:tc>
        <w:tc>
          <w:tcPr>
            <w:tcW w:w="2459" w:type="dxa"/>
            <w:tcBorders>
              <w:top w:val="single" w:sz="4" w:space="0" w:color="auto"/>
              <w:left w:val="nil"/>
              <w:bottom w:val="single" w:sz="4" w:space="0" w:color="auto"/>
              <w:right w:val="single" w:sz="4" w:space="0" w:color="auto"/>
            </w:tcBorders>
            <w:shd w:val="clear" w:color="auto" w:fill="auto"/>
            <w:noWrap/>
          </w:tcPr>
          <w:p w14:paraId="30E1C556" w14:textId="037C2230" w:rsidR="00631C13" w:rsidRPr="002B51CD" w:rsidRDefault="00631C13" w:rsidP="00631C13">
            <w:pPr>
              <w:rPr>
                <w:rFonts w:ascii="Times New Roman" w:hAnsi="Times New Roman" w:cs="Times New Roman"/>
                <w:b/>
                <w:bCs/>
                <w:color w:val="000000"/>
                <w:sz w:val="20"/>
                <w:szCs w:val="20"/>
              </w:rPr>
            </w:pPr>
            <w:r w:rsidRPr="002B51CD">
              <w:rPr>
                <w:rFonts w:ascii="Times New Roman" w:hAnsi="Times New Roman" w:cs="Times New Roman"/>
              </w:rPr>
              <w:t>SULAINIS</w:t>
            </w:r>
          </w:p>
        </w:tc>
        <w:tc>
          <w:tcPr>
            <w:tcW w:w="272" w:type="dxa"/>
            <w:tcBorders>
              <w:top w:val="single" w:sz="4" w:space="0" w:color="auto"/>
              <w:left w:val="nil"/>
              <w:bottom w:val="single" w:sz="4" w:space="0" w:color="auto"/>
              <w:right w:val="single" w:sz="4" w:space="0" w:color="auto"/>
            </w:tcBorders>
            <w:shd w:val="clear" w:color="auto" w:fill="auto"/>
            <w:noWrap/>
          </w:tcPr>
          <w:p w14:paraId="605C3E92" w14:textId="4C38322D"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1072" w:type="dxa"/>
            <w:tcBorders>
              <w:top w:val="single" w:sz="4" w:space="0" w:color="auto"/>
              <w:left w:val="nil"/>
              <w:bottom w:val="single" w:sz="4" w:space="0" w:color="auto"/>
              <w:right w:val="single" w:sz="4" w:space="0" w:color="auto"/>
            </w:tcBorders>
            <w:shd w:val="clear" w:color="auto" w:fill="auto"/>
            <w:noWrap/>
          </w:tcPr>
          <w:p w14:paraId="4DD94812" w14:textId="22E9BEAB"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772" w:type="dxa"/>
            <w:tcBorders>
              <w:top w:val="single" w:sz="4" w:space="0" w:color="auto"/>
              <w:left w:val="nil"/>
              <w:bottom w:val="single" w:sz="4" w:space="0" w:color="auto"/>
              <w:right w:val="single" w:sz="4" w:space="0" w:color="auto"/>
            </w:tcBorders>
            <w:shd w:val="clear" w:color="auto" w:fill="auto"/>
            <w:noWrap/>
          </w:tcPr>
          <w:p w14:paraId="23AEBCFF" w14:textId="7C44632F" w:rsidR="00631C13" w:rsidRPr="002B51CD" w:rsidRDefault="00631C13" w:rsidP="00631C13">
            <w:pPr>
              <w:jc w:val="center"/>
              <w:rPr>
                <w:rFonts w:ascii="Times New Roman" w:hAnsi="Times New Roman" w:cs="Times New Roman"/>
                <w:b/>
                <w:bCs/>
                <w:color w:val="FF0000"/>
                <w:sz w:val="20"/>
                <w:szCs w:val="20"/>
              </w:rPr>
            </w:pPr>
            <w:r w:rsidRPr="002B51CD">
              <w:rPr>
                <w:rFonts w:ascii="Times New Roman" w:hAnsi="Times New Roman" w:cs="Times New Roman"/>
              </w:rPr>
              <w:t>7</w:t>
            </w:r>
          </w:p>
        </w:tc>
        <w:tc>
          <w:tcPr>
            <w:tcW w:w="1017" w:type="dxa"/>
            <w:tcBorders>
              <w:top w:val="single" w:sz="4" w:space="0" w:color="auto"/>
              <w:left w:val="nil"/>
              <w:bottom w:val="single" w:sz="4" w:space="0" w:color="auto"/>
              <w:right w:val="single" w:sz="4" w:space="0" w:color="auto"/>
            </w:tcBorders>
            <w:shd w:val="clear" w:color="auto" w:fill="auto"/>
            <w:noWrap/>
          </w:tcPr>
          <w:p w14:paraId="0195500B" w14:textId="669E03B3" w:rsidR="00631C13" w:rsidRPr="002B51CD" w:rsidRDefault="00631C13" w:rsidP="00631C13">
            <w:pPr>
              <w:jc w:val="center"/>
              <w:rPr>
                <w:rFonts w:ascii="Times New Roman" w:hAnsi="Times New Roman" w:cs="Times New Roman"/>
                <w:color w:val="000000"/>
                <w:sz w:val="20"/>
                <w:szCs w:val="20"/>
              </w:rPr>
            </w:pPr>
            <w:r w:rsidRPr="002B51CD">
              <w:rPr>
                <w:rFonts w:ascii="Times New Roman" w:hAnsi="Times New Roman" w:cs="Times New Roman"/>
              </w:rPr>
              <w:t>7</w:t>
            </w:r>
          </w:p>
        </w:tc>
        <w:tc>
          <w:tcPr>
            <w:tcW w:w="872" w:type="dxa"/>
            <w:tcBorders>
              <w:top w:val="single" w:sz="4" w:space="0" w:color="auto"/>
              <w:left w:val="nil"/>
              <w:bottom w:val="single" w:sz="4" w:space="0" w:color="auto"/>
              <w:right w:val="single" w:sz="4" w:space="0" w:color="auto"/>
            </w:tcBorders>
            <w:shd w:val="clear" w:color="000000" w:fill="00B0F0"/>
            <w:noWrap/>
          </w:tcPr>
          <w:p w14:paraId="582C5B76" w14:textId="5700CD28" w:rsidR="00631C13" w:rsidRPr="002B51CD" w:rsidRDefault="00631C13" w:rsidP="00631C13">
            <w:pPr>
              <w:jc w:val="center"/>
              <w:rPr>
                <w:rFonts w:ascii="Times New Roman" w:hAnsi="Times New Roman" w:cs="Times New Roman"/>
                <w:b/>
                <w:bCs/>
                <w:color w:val="000000"/>
                <w:sz w:val="20"/>
                <w:szCs w:val="20"/>
              </w:rPr>
            </w:pPr>
            <w:r w:rsidRPr="002B51CD">
              <w:rPr>
                <w:rFonts w:ascii="Times New Roman" w:hAnsi="Times New Roman" w:cs="Times New Roman"/>
              </w:rPr>
              <w:t>28</w:t>
            </w:r>
          </w:p>
        </w:tc>
      </w:tr>
    </w:tbl>
    <w:p w14:paraId="2C2C8FF3" w14:textId="77777777" w:rsidR="001B59E1" w:rsidRPr="004775E5" w:rsidRDefault="001B59E1" w:rsidP="001B59E1">
      <w:pPr>
        <w:spacing w:after="0" w:line="240" w:lineRule="auto"/>
        <w:rPr>
          <w:rFonts w:ascii="Times New Roman" w:hAnsi="Times New Roman" w:cs="Times New Roman"/>
        </w:rPr>
      </w:pPr>
    </w:p>
    <w:p w14:paraId="449B1A0B" w14:textId="0ABE0EE6" w:rsidR="001B59E1" w:rsidRPr="001B083F" w:rsidRDefault="001B59E1" w:rsidP="001B59E1">
      <w:pPr>
        <w:spacing w:after="0" w:line="240" w:lineRule="auto"/>
        <w:rPr>
          <w:rFonts w:ascii="Times New Roman" w:hAnsi="Times New Roman" w:cs="Times New Roman"/>
          <w:i/>
        </w:rPr>
      </w:pPr>
      <w:r w:rsidRPr="001B083F">
        <w:rPr>
          <w:rFonts w:ascii="Times New Roman" w:hAnsi="Times New Roman" w:cs="Times New Roman"/>
          <w:i/>
        </w:rPr>
        <w:lastRenderedPageBreak/>
        <w:t>LS</w:t>
      </w:r>
      <w:r>
        <w:rPr>
          <w:rFonts w:ascii="Times New Roman" w:hAnsi="Times New Roman" w:cs="Times New Roman"/>
          <w:i/>
        </w:rPr>
        <w:t>B</w:t>
      </w:r>
      <w:r w:rsidRPr="001B083F">
        <w:rPr>
          <w:rFonts w:ascii="Times New Roman" w:hAnsi="Times New Roman" w:cs="Times New Roman"/>
          <w:i/>
        </w:rPr>
        <w:t xml:space="preserve"> </w:t>
      </w:r>
      <w:r>
        <w:rPr>
          <w:rFonts w:ascii="Times New Roman" w:hAnsi="Times New Roman" w:cs="Times New Roman"/>
          <w:i/>
        </w:rPr>
        <w:t>kumeļu</w:t>
      </w:r>
      <w:r w:rsidRPr="001B083F">
        <w:rPr>
          <w:rFonts w:ascii="Times New Roman" w:hAnsi="Times New Roman" w:cs="Times New Roman"/>
          <w:i/>
        </w:rPr>
        <w:t xml:space="preserve"> vērtēšanas datu analīze – 20</w:t>
      </w:r>
      <w:r w:rsidR="00A629E7">
        <w:rPr>
          <w:rFonts w:ascii="Times New Roman" w:hAnsi="Times New Roman" w:cs="Times New Roman"/>
          <w:i/>
        </w:rPr>
        <w:t>20</w:t>
      </w:r>
      <w:r w:rsidRPr="001B083F">
        <w:rPr>
          <w:rFonts w:ascii="Times New Roman" w:hAnsi="Times New Roman" w:cs="Times New Roman"/>
          <w:i/>
        </w:rPr>
        <w:t>.gadā un 20</w:t>
      </w:r>
      <w:r w:rsidR="0074581B">
        <w:rPr>
          <w:rFonts w:ascii="Times New Roman" w:hAnsi="Times New Roman" w:cs="Times New Roman"/>
          <w:i/>
        </w:rPr>
        <w:t>2</w:t>
      </w:r>
      <w:r w:rsidR="00A629E7">
        <w:rPr>
          <w:rFonts w:ascii="Times New Roman" w:hAnsi="Times New Roman" w:cs="Times New Roman"/>
          <w:i/>
        </w:rPr>
        <w:t>1</w:t>
      </w:r>
      <w:r w:rsidRPr="001B083F">
        <w:rPr>
          <w:rFonts w:ascii="Times New Roman" w:hAnsi="Times New Roman" w:cs="Times New Roman"/>
          <w:i/>
        </w:rPr>
        <w:t xml:space="preserve">.gadā vērtēto </w:t>
      </w:r>
      <w:r w:rsidR="00580108">
        <w:rPr>
          <w:rFonts w:ascii="Times New Roman" w:hAnsi="Times New Roman" w:cs="Times New Roman"/>
          <w:i/>
        </w:rPr>
        <w:t>Latvijas siltasiņu zirgu šķirnes</w:t>
      </w:r>
      <w:r w:rsidRPr="001B083F">
        <w:rPr>
          <w:rFonts w:ascii="Times New Roman" w:hAnsi="Times New Roman" w:cs="Times New Roman"/>
          <w:i/>
        </w:rPr>
        <w:t xml:space="preserve"> </w:t>
      </w:r>
      <w:r>
        <w:rPr>
          <w:rFonts w:ascii="Times New Roman" w:hAnsi="Times New Roman" w:cs="Times New Roman"/>
          <w:i/>
        </w:rPr>
        <w:t>braucamā</w:t>
      </w:r>
      <w:r w:rsidRPr="001B083F">
        <w:rPr>
          <w:rFonts w:ascii="Times New Roman" w:hAnsi="Times New Roman" w:cs="Times New Roman"/>
          <w:i/>
        </w:rPr>
        <w:t xml:space="preserve"> tipa </w:t>
      </w:r>
      <w:r>
        <w:rPr>
          <w:rFonts w:ascii="Times New Roman" w:hAnsi="Times New Roman" w:cs="Times New Roman"/>
          <w:i/>
        </w:rPr>
        <w:t>kumeļu</w:t>
      </w:r>
      <w:r w:rsidRPr="001B083F">
        <w:rPr>
          <w:rFonts w:ascii="Times New Roman" w:hAnsi="Times New Roman" w:cs="Times New Roman"/>
          <w:i/>
        </w:rPr>
        <w:t xml:space="preserve"> rādītāji:</w:t>
      </w:r>
    </w:p>
    <w:p w14:paraId="0D42FDC1" w14:textId="77777777" w:rsidR="001B59E1" w:rsidRDefault="001B59E1" w:rsidP="001B59E1">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2330"/>
        <w:gridCol w:w="2331"/>
      </w:tblGrid>
      <w:tr w:rsidR="001B59E1" w14:paraId="4D32F505" w14:textId="77777777" w:rsidTr="00AA6E21">
        <w:trPr>
          <w:trHeight w:val="302"/>
          <w:jc w:val="center"/>
        </w:trPr>
        <w:tc>
          <w:tcPr>
            <w:tcW w:w="2330" w:type="dxa"/>
            <w:vAlign w:val="center"/>
          </w:tcPr>
          <w:p w14:paraId="5E0D7BDA" w14:textId="765C2CDC" w:rsidR="001B59E1" w:rsidRDefault="001B59E1" w:rsidP="001B59E1">
            <w:pPr>
              <w:spacing w:after="0" w:line="240" w:lineRule="auto"/>
              <w:jc w:val="center"/>
              <w:rPr>
                <w:rFonts w:ascii="Times New Roman" w:hAnsi="Times New Roman" w:cs="Times New Roman"/>
              </w:rPr>
            </w:pPr>
            <w:r>
              <w:rPr>
                <w:rFonts w:ascii="Times New Roman" w:hAnsi="Times New Roman" w:cs="Times New Roman"/>
              </w:rPr>
              <w:t>20</w:t>
            </w:r>
            <w:r w:rsidR="00A629E7">
              <w:rPr>
                <w:rFonts w:ascii="Times New Roman" w:hAnsi="Times New Roman" w:cs="Times New Roman"/>
              </w:rPr>
              <w:t>20</w:t>
            </w:r>
          </w:p>
        </w:tc>
        <w:tc>
          <w:tcPr>
            <w:tcW w:w="2331" w:type="dxa"/>
            <w:vAlign w:val="center"/>
          </w:tcPr>
          <w:p w14:paraId="46553083" w14:textId="1C07C608" w:rsidR="001B59E1" w:rsidRDefault="001B59E1" w:rsidP="00ED6FD1">
            <w:pPr>
              <w:spacing w:after="0" w:line="240" w:lineRule="auto"/>
              <w:jc w:val="center"/>
              <w:rPr>
                <w:rFonts w:ascii="Times New Roman" w:hAnsi="Times New Roman" w:cs="Times New Roman"/>
              </w:rPr>
            </w:pPr>
            <w:r>
              <w:rPr>
                <w:rFonts w:ascii="Times New Roman" w:hAnsi="Times New Roman" w:cs="Times New Roman"/>
              </w:rPr>
              <w:t>20</w:t>
            </w:r>
            <w:r w:rsidR="00ED6FD1">
              <w:rPr>
                <w:rFonts w:ascii="Times New Roman" w:hAnsi="Times New Roman" w:cs="Times New Roman"/>
              </w:rPr>
              <w:t>2</w:t>
            </w:r>
            <w:r w:rsidR="00A629E7">
              <w:rPr>
                <w:rFonts w:ascii="Times New Roman" w:hAnsi="Times New Roman" w:cs="Times New Roman"/>
              </w:rPr>
              <w:t>1</w:t>
            </w:r>
          </w:p>
        </w:tc>
      </w:tr>
      <w:tr w:rsidR="0074581B" w14:paraId="79EBDEB3" w14:textId="77777777" w:rsidTr="00AA6E21">
        <w:trPr>
          <w:trHeight w:val="288"/>
          <w:jc w:val="center"/>
        </w:trPr>
        <w:tc>
          <w:tcPr>
            <w:tcW w:w="2330" w:type="dxa"/>
            <w:vAlign w:val="center"/>
          </w:tcPr>
          <w:p w14:paraId="36EE9C14" w14:textId="77777777" w:rsidR="0074581B" w:rsidRDefault="0074581B" w:rsidP="0074581B">
            <w:pPr>
              <w:spacing w:after="0" w:line="240" w:lineRule="auto"/>
              <w:jc w:val="center"/>
              <w:rPr>
                <w:rFonts w:ascii="Times New Roman" w:hAnsi="Times New Roman" w:cs="Times New Roman"/>
              </w:rPr>
            </w:pPr>
            <w:r>
              <w:rPr>
                <w:rFonts w:ascii="Times New Roman" w:hAnsi="Times New Roman" w:cs="Times New Roman"/>
              </w:rPr>
              <w:t>Vid.kopvērt</w:t>
            </w:r>
          </w:p>
        </w:tc>
        <w:tc>
          <w:tcPr>
            <w:tcW w:w="2331" w:type="dxa"/>
            <w:vAlign w:val="center"/>
          </w:tcPr>
          <w:p w14:paraId="7AE68E3E" w14:textId="77777777" w:rsidR="0074581B" w:rsidRDefault="0074581B" w:rsidP="0074581B">
            <w:pPr>
              <w:spacing w:after="0" w:line="240" w:lineRule="auto"/>
              <w:jc w:val="center"/>
              <w:rPr>
                <w:rFonts w:ascii="Times New Roman" w:hAnsi="Times New Roman" w:cs="Times New Roman"/>
              </w:rPr>
            </w:pPr>
            <w:r>
              <w:rPr>
                <w:rFonts w:ascii="Times New Roman" w:hAnsi="Times New Roman" w:cs="Times New Roman"/>
              </w:rPr>
              <w:t>Vid.kopvērt</w:t>
            </w:r>
          </w:p>
        </w:tc>
      </w:tr>
      <w:tr w:rsidR="001B59E1" w14:paraId="179E59A2" w14:textId="77777777" w:rsidTr="00AA6E21">
        <w:trPr>
          <w:trHeight w:val="302"/>
          <w:jc w:val="center"/>
        </w:trPr>
        <w:tc>
          <w:tcPr>
            <w:tcW w:w="2330" w:type="dxa"/>
            <w:vAlign w:val="center"/>
          </w:tcPr>
          <w:p w14:paraId="68CB74BB" w14:textId="7EA910F9" w:rsidR="001B59E1" w:rsidRDefault="00A629E7" w:rsidP="001B59E1">
            <w:pPr>
              <w:spacing w:after="0" w:line="240" w:lineRule="auto"/>
              <w:jc w:val="center"/>
              <w:rPr>
                <w:rFonts w:ascii="Times New Roman" w:hAnsi="Times New Roman" w:cs="Times New Roman"/>
              </w:rPr>
            </w:pPr>
            <w:r>
              <w:rPr>
                <w:rFonts w:ascii="Times New Roman" w:hAnsi="Times New Roman" w:cs="Times New Roman"/>
              </w:rPr>
              <w:t>33.8</w:t>
            </w:r>
          </w:p>
        </w:tc>
        <w:tc>
          <w:tcPr>
            <w:tcW w:w="2331" w:type="dxa"/>
            <w:vAlign w:val="center"/>
          </w:tcPr>
          <w:p w14:paraId="604A25F0" w14:textId="45B35269" w:rsidR="001B59E1" w:rsidRDefault="00A629E7" w:rsidP="00ED6FD1">
            <w:pPr>
              <w:spacing w:after="0" w:line="240" w:lineRule="auto"/>
              <w:jc w:val="center"/>
              <w:rPr>
                <w:rFonts w:ascii="Times New Roman" w:hAnsi="Times New Roman" w:cs="Times New Roman"/>
              </w:rPr>
            </w:pPr>
            <w:r>
              <w:rPr>
                <w:rFonts w:ascii="Times New Roman" w:hAnsi="Times New Roman" w:cs="Times New Roman"/>
              </w:rPr>
              <w:t>32.9</w:t>
            </w:r>
          </w:p>
        </w:tc>
      </w:tr>
    </w:tbl>
    <w:p w14:paraId="4EB2DAEE" w14:textId="6C9BC149" w:rsidR="00AA6E21" w:rsidRDefault="00A4301E" w:rsidP="001B59E1">
      <w:pPr>
        <w:spacing w:after="0" w:line="240" w:lineRule="auto"/>
        <w:jc w:val="both"/>
        <w:rPr>
          <w:rFonts w:ascii="Times New Roman" w:hAnsi="Times New Roman" w:cs="Times New Roman"/>
          <w:color w:val="000000" w:themeColor="text1"/>
          <w:sz w:val="24"/>
          <w:szCs w:val="24"/>
        </w:rPr>
      </w:pPr>
      <w:r w:rsidRPr="0041505B">
        <w:rPr>
          <w:rFonts w:ascii="Times New Roman" w:hAnsi="Times New Roman" w:cs="Times New Roman"/>
          <w:color w:val="000000" w:themeColor="text1"/>
          <w:sz w:val="24"/>
          <w:szCs w:val="24"/>
        </w:rPr>
        <w:t>Kumeļu vērtējumi 20</w:t>
      </w:r>
      <w:r w:rsidR="00ED6FD1" w:rsidRPr="0041505B">
        <w:rPr>
          <w:rFonts w:ascii="Times New Roman" w:hAnsi="Times New Roman" w:cs="Times New Roman"/>
          <w:color w:val="000000" w:themeColor="text1"/>
          <w:sz w:val="24"/>
          <w:szCs w:val="24"/>
        </w:rPr>
        <w:t>2</w:t>
      </w:r>
      <w:r w:rsidR="00A629E7">
        <w:rPr>
          <w:rFonts w:ascii="Times New Roman" w:hAnsi="Times New Roman" w:cs="Times New Roman"/>
          <w:color w:val="000000" w:themeColor="text1"/>
          <w:sz w:val="24"/>
          <w:szCs w:val="24"/>
        </w:rPr>
        <w:t>1</w:t>
      </w:r>
      <w:r w:rsidRPr="0041505B">
        <w:rPr>
          <w:rFonts w:ascii="Times New Roman" w:hAnsi="Times New Roman" w:cs="Times New Roman"/>
          <w:color w:val="000000" w:themeColor="text1"/>
          <w:sz w:val="24"/>
          <w:szCs w:val="24"/>
        </w:rPr>
        <w:t>.</w:t>
      </w:r>
      <w:r w:rsidR="0081490E" w:rsidRPr="0041505B">
        <w:rPr>
          <w:rFonts w:ascii="Times New Roman" w:hAnsi="Times New Roman" w:cs="Times New Roman"/>
          <w:color w:val="000000" w:themeColor="text1"/>
          <w:sz w:val="24"/>
          <w:szCs w:val="24"/>
        </w:rPr>
        <w:t xml:space="preserve"> </w:t>
      </w:r>
      <w:r w:rsidRPr="0041505B">
        <w:rPr>
          <w:rFonts w:ascii="Times New Roman" w:hAnsi="Times New Roman" w:cs="Times New Roman"/>
          <w:color w:val="000000" w:themeColor="text1"/>
          <w:sz w:val="24"/>
          <w:szCs w:val="24"/>
        </w:rPr>
        <w:t>gad</w:t>
      </w:r>
      <w:r w:rsidR="00A629E7">
        <w:rPr>
          <w:rFonts w:ascii="Times New Roman" w:hAnsi="Times New Roman" w:cs="Times New Roman"/>
          <w:color w:val="000000" w:themeColor="text1"/>
          <w:sz w:val="24"/>
          <w:szCs w:val="24"/>
        </w:rPr>
        <w:t>ā</w:t>
      </w:r>
      <w:r w:rsidR="00ED6FD1" w:rsidRPr="0041505B">
        <w:rPr>
          <w:rFonts w:ascii="Times New Roman" w:hAnsi="Times New Roman" w:cs="Times New Roman"/>
          <w:color w:val="000000" w:themeColor="text1"/>
          <w:sz w:val="24"/>
          <w:szCs w:val="24"/>
        </w:rPr>
        <w:t>, salīdzinot ar 20</w:t>
      </w:r>
      <w:r w:rsidR="00A629E7">
        <w:rPr>
          <w:rFonts w:ascii="Times New Roman" w:hAnsi="Times New Roman" w:cs="Times New Roman"/>
          <w:color w:val="000000" w:themeColor="text1"/>
          <w:sz w:val="24"/>
          <w:szCs w:val="24"/>
        </w:rPr>
        <w:t>20</w:t>
      </w:r>
      <w:r w:rsidR="00ED6FD1" w:rsidRPr="0041505B">
        <w:rPr>
          <w:rFonts w:ascii="Times New Roman" w:hAnsi="Times New Roman" w:cs="Times New Roman"/>
          <w:color w:val="000000" w:themeColor="text1"/>
          <w:sz w:val="24"/>
          <w:szCs w:val="24"/>
        </w:rPr>
        <w:t>.</w:t>
      </w:r>
      <w:r w:rsidR="00CE05B0" w:rsidRPr="0041505B">
        <w:rPr>
          <w:rFonts w:ascii="Times New Roman" w:hAnsi="Times New Roman" w:cs="Times New Roman"/>
          <w:color w:val="000000" w:themeColor="text1"/>
          <w:sz w:val="24"/>
          <w:szCs w:val="24"/>
        </w:rPr>
        <w:t xml:space="preserve"> </w:t>
      </w:r>
      <w:r w:rsidR="00ED6FD1" w:rsidRPr="0041505B">
        <w:rPr>
          <w:rFonts w:ascii="Times New Roman" w:hAnsi="Times New Roman" w:cs="Times New Roman"/>
          <w:color w:val="000000" w:themeColor="text1"/>
          <w:sz w:val="24"/>
          <w:szCs w:val="24"/>
        </w:rPr>
        <w:t>gada vērtējumiem</w:t>
      </w:r>
      <w:r w:rsidR="00A629E7">
        <w:rPr>
          <w:rFonts w:ascii="Times New Roman" w:hAnsi="Times New Roman" w:cs="Times New Roman"/>
          <w:color w:val="000000" w:themeColor="text1"/>
          <w:sz w:val="24"/>
          <w:szCs w:val="24"/>
        </w:rPr>
        <w:t>, ir zemāki, tomēr tas skaidrojams ar divkārt lielāku vērtējamo kumeļu skaitu</w:t>
      </w:r>
      <w:r w:rsidR="00ED6FD1" w:rsidRPr="0041505B">
        <w:rPr>
          <w:rFonts w:ascii="Times New Roman" w:hAnsi="Times New Roman" w:cs="Times New Roman"/>
          <w:color w:val="000000" w:themeColor="text1"/>
          <w:sz w:val="24"/>
          <w:szCs w:val="24"/>
        </w:rPr>
        <w:t>.</w:t>
      </w:r>
      <w:r w:rsidR="00534F44">
        <w:rPr>
          <w:rFonts w:ascii="Times New Roman" w:hAnsi="Times New Roman" w:cs="Times New Roman"/>
          <w:color w:val="000000" w:themeColor="text1"/>
          <w:sz w:val="24"/>
          <w:szCs w:val="24"/>
        </w:rPr>
        <w:t xml:space="preserve"> Pagājušajā gadā kopējā vidējā vērtējumā nav iekļauts kumeļš, kuru nevērtēja pēc visiem kritērijiem eksterjera un gaitas defekta dēļ, kopā ar šo kumeļu vidējais vērtējums bija 32.3 balles. </w:t>
      </w:r>
      <w:r w:rsidR="00ED6FD1" w:rsidRPr="0041505B">
        <w:rPr>
          <w:rFonts w:ascii="Times New Roman" w:hAnsi="Times New Roman" w:cs="Times New Roman"/>
          <w:color w:val="000000" w:themeColor="text1"/>
          <w:sz w:val="24"/>
          <w:szCs w:val="24"/>
        </w:rPr>
        <w:t>Viens kumeļš</w:t>
      </w:r>
      <w:r w:rsidR="003A5586" w:rsidRPr="0041505B">
        <w:rPr>
          <w:rFonts w:ascii="Times New Roman" w:hAnsi="Times New Roman" w:cs="Times New Roman"/>
          <w:color w:val="000000" w:themeColor="text1"/>
          <w:sz w:val="24"/>
          <w:szCs w:val="24"/>
        </w:rPr>
        <w:t>, ķēvīte,</w:t>
      </w:r>
      <w:r w:rsidR="00ED6FD1" w:rsidRPr="0041505B">
        <w:rPr>
          <w:rFonts w:ascii="Times New Roman" w:hAnsi="Times New Roman" w:cs="Times New Roman"/>
          <w:color w:val="000000" w:themeColor="text1"/>
          <w:sz w:val="24"/>
          <w:szCs w:val="24"/>
        </w:rPr>
        <w:t xml:space="preserve"> iegūts mākslīgās apsēklošanas ceļā, izmantojot kvalitatīvu un rekomendētu Saksijas-Tīringenes smago siltasiņu šķirnes vaislas ērzeli</w:t>
      </w:r>
      <w:r w:rsidR="00580108">
        <w:rPr>
          <w:rFonts w:ascii="Times New Roman" w:hAnsi="Times New Roman" w:cs="Times New Roman"/>
          <w:color w:val="000000" w:themeColor="text1"/>
          <w:sz w:val="24"/>
          <w:szCs w:val="24"/>
        </w:rPr>
        <w:t xml:space="preserve"> Capitano, ķēvīte ieguvusi visaugstāko novērtējumu</w:t>
      </w:r>
      <w:r w:rsidR="00ED6FD1" w:rsidRPr="0041505B">
        <w:rPr>
          <w:rFonts w:ascii="Times New Roman" w:hAnsi="Times New Roman" w:cs="Times New Roman"/>
          <w:color w:val="000000" w:themeColor="text1"/>
          <w:sz w:val="24"/>
          <w:szCs w:val="24"/>
        </w:rPr>
        <w:t xml:space="preserve">. </w:t>
      </w:r>
      <w:r w:rsidR="003A5586" w:rsidRPr="0041505B">
        <w:rPr>
          <w:rFonts w:ascii="Times New Roman" w:hAnsi="Times New Roman" w:cs="Times New Roman"/>
          <w:color w:val="000000" w:themeColor="text1"/>
          <w:sz w:val="24"/>
          <w:szCs w:val="24"/>
        </w:rPr>
        <w:t>202</w:t>
      </w:r>
      <w:r w:rsidR="00580108">
        <w:rPr>
          <w:rFonts w:ascii="Times New Roman" w:hAnsi="Times New Roman" w:cs="Times New Roman"/>
          <w:color w:val="000000" w:themeColor="text1"/>
          <w:sz w:val="24"/>
          <w:szCs w:val="24"/>
        </w:rPr>
        <w:t>1</w:t>
      </w:r>
      <w:r w:rsidR="003A5586" w:rsidRPr="0041505B">
        <w:rPr>
          <w:rFonts w:ascii="Times New Roman" w:hAnsi="Times New Roman" w:cs="Times New Roman"/>
          <w:color w:val="000000" w:themeColor="text1"/>
          <w:sz w:val="24"/>
          <w:szCs w:val="24"/>
        </w:rPr>
        <w:t>.</w:t>
      </w:r>
      <w:r w:rsidR="0081490E" w:rsidRPr="0041505B">
        <w:rPr>
          <w:rFonts w:ascii="Times New Roman" w:hAnsi="Times New Roman" w:cs="Times New Roman"/>
          <w:color w:val="000000" w:themeColor="text1"/>
          <w:sz w:val="24"/>
          <w:szCs w:val="24"/>
        </w:rPr>
        <w:t xml:space="preserve"> </w:t>
      </w:r>
      <w:r w:rsidR="003A5586" w:rsidRPr="0041505B">
        <w:rPr>
          <w:rFonts w:ascii="Times New Roman" w:hAnsi="Times New Roman" w:cs="Times New Roman"/>
          <w:color w:val="000000" w:themeColor="text1"/>
          <w:sz w:val="24"/>
          <w:szCs w:val="24"/>
        </w:rPr>
        <w:t xml:space="preserve">gadā no visiem atražotajiem kumeļiem </w:t>
      </w:r>
      <w:r w:rsidR="00580108">
        <w:rPr>
          <w:rFonts w:ascii="Times New Roman" w:hAnsi="Times New Roman" w:cs="Times New Roman"/>
          <w:color w:val="000000" w:themeColor="text1"/>
          <w:sz w:val="24"/>
          <w:szCs w:val="24"/>
        </w:rPr>
        <w:t xml:space="preserve">12 </w:t>
      </w:r>
      <w:r w:rsidR="003A5586" w:rsidRPr="0041505B">
        <w:rPr>
          <w:rFonts w:ascii="Times New Roman" w:hAnsi="Times New Roman" w:cs="Times New Roman"/>
          <w:color w:val="000000" w:themeColor="text1"/>
          <w:sz w:val="24"/>
          <w:szCs w:val="24"/>
        </w:rPr>
        <w:t xml:space="preserve">ir </w:t>
      </w:r>
      <w:r w:rsidR="00580108">
        <w:rPr>
          <w:rFonts w:ascii="Times New Roman" w:hAnsi="Times New Roman" w:cs="Times New Roman"/>
          <w:color w:val="000000" w:themeColor="text1"/>
          <w:sz w:val="24"/>
          <w:szCs w:val="24"/>
        </w:rPr>
        <w:t>ķēvītes</w:t>
      </w:r>
      <w:r w:rsidR="003A5586" w:rsidRPr="0041505B">
        <w:rPr>
          <w:rFonts w:ascii="Times New Roman" w:hAnsi="Times New Roman" w:cs="Times New Roman"/>
          <w:color w:val="000000" w:themeColor="text1"/>
          <w:sz w:val="24"/>
          <w:szCs w:val="24"/>
        </w:rPr>
        <w:t xml:space="preserve"> un </w:t>
      </w:r>
      <w:r w:rsidR="00580108">
        <w:rPr>
          <w:rFonts w:ascii="Times New Roman" w:hAnsi="Times New Roman" w:cs="Times New Roman"/>
          <w:color w:val="000000" w:themeColor="text1"/>
          <w:sz w:val="24"/>
          <w:szCs w:val="24"/>
        </w:rPr>
        <w:t>9</w:t>
      </w:r>
      <w:r w:rsidR="003A5586" w:rsidRPr="0041505B">
        <w:rPr>
          <w:rFonts w:ascii="Times New Roman" w:hAnsi="Times New Roman" w:cs="Times New Roman"/>
          <w:color w:val="000000" w:themeColor="text1"/>
          <w:sz w:val="24"/>
          <w:szCs w:val="24"/>
        </w:rPr>
        <w:t xml:space="preserve"> </w:t>
      </w:r>
      <w:r w:rsidR="00580108">
        <w:rPr>
          <w:rFonts w:ascii="Times New Roman" w:hAnsi="Times New Roman" w:cs="Times New Roman"/>
          <w:color w:val="000000" w:themeColor="text1"/>
          <w:sz w:val="24"/>
          <w:szCs w:val="24"/>
        </w:rPr>
        <w:t>ērzelīši, atražošanas rādītāji būtiski atšķiras no iepriekšējā gada, kad iegūta tika tikai viena ķēvīte.</w:t>
      </w:r>
      <w:r w:rsidR="003A5586" w:rsidRPr="0041505B">
        <w:rPr>
          <w:rFonts w:ascii="Times New Roman" w:hAnsi="Times New Roman" w:cs="Times New Roman"/>
          <w:color w:val="000000" w:themeColor="text1"/>
          <w:sz w:val="24"/>
          <w:szCs w:val="24"/>
        </w:rPr>
        <w:t xml:space="preserve"> </w:t>
      </w:r>
      <w:r w:rsidR="00580108" w:rsidRPr="0041505B">
        <w:rPr>
          <w:rFonts w:ascii="Times New Roman" w:hAnsi="Times New Roman" w:cs="Times New Roman"/>
          <w:color w:val="000000" w:themeColor="text1"/>
          <w:sz w:val="24"/>
          <w:szCs w:val="24"/>
        </w:rPr>
        <w:t>Vērtējot 202</w:t>
      </w:r>
      <w:r w:rsidR="00580108">
        <w:rPr>
          <w:rFonts w:ascii="Times New Roman" w:hAnsi="Times New Roman" w:cs="Times New Roman"/>
          <w:color w:val="000000" w:themeColor="text1"/>
          <w:sz w:val="24"/>
          <w:szCs w:val="24"/>
        </w:rPr>
        <w:t>1</w:t>
      </w:r>
      <w:r w:rsidR="00580108" w:rsidRPr="0041505B">
        <w:rPr>
          <w:rFonts w:ascii="Times New Roman" w:hAnsi="Times New Roman" w:cs="Times New Roman"/>
          <w:color w:val="000000" w:themeColor="text1"/>
          <w:sz w:val="24"/>
          <w:szCs w:val="24"/>
        </w:rPr>
        <w:t xml:space="preserve">. gadā atražotos ērzelīšus, </w:t>
      </w:r>
      <w:r w:rsidR="00580108">
        <w:rPr>
          <w:rFonts w:ascii="Times New Roman" w:hAnsi="Times New Roman" w:cs="Times New Roman"/>
          <w:color w:val="000000" w:themeColor="text1"/>
          <w:sz w:val="24"/>
          <w:szCs w:val="24"/>
        </w:rPr>
        <w:t xml:space="preserve">tikai viens ir retas </w:t>
      </w:r>
      <w:r w:rsidR="00580108" w:rsidRPr="0041505B">
        <w:rPr>
          <w:rFonts w:ascii="Times New Roman" w:hAnsi="Times New Roman" w:cs="Times New Roman"/>
          <w:color w:val="000000" w:themeColor="text1"/>
          <w:sz w:val="24"/>
          <w:szCs w:val="24"/>
        </w:rPr>
        <w:t>–</w:t>
      </w:r>
      <w:r w:rsidR="00580108">
        <w:rPr>
          <w:rFonts w:ascii="Times New Roman" w:hAnsi="Times New Roman" w:cs="Times New Roman"/>
          <w:color w:val="000000" w:themeColor="text1"/>
          <w:sz w:val="24"/>
          <w:szCs w:val="24"/>
        </w:rPr>
        <w:t xml:space="preserve"> Gintera</w:t>
      </w:r>
      <w:r w:rsidR="00580108" w:rsidRPr="0041505B">
        <w:rPr>
          <w:rFonts w:ascii="Times New Roman" w:hAnsi="Times New Roman" w:cs="Times New Roman"/>
          <w:color w:val="000000" w:themeColor="text1"/>
          <w:sz w:val="24"/>
          <w:szCs w:val="24"/>
        </w:rPr>
        <w:t xml:space="preserve"> </w:t>
      </w:r>
      <w:r w:rsidR="00580108">
        <w:rPr>
          <w:rFonts w:ascii="Times New Roman" w:hAnsi="Times New Roman" w:cs="Times New Roman"/>
          <w:color w:val="000000" w:themeColor="text1"/>
          <w:sz w:val="24"/>
          <w:szCs w:val="24"/>
        </w:rPr>
        <w:t xml:space="preserve">– radniecīgās grupas </w:t>
      </w:r>
      <w:r w:rsidR="00580108" w:rsidRPr="0041505B">
        <w:rPr>
          <w:rFonts w:ascii="Times New Roman" w:hAnsi="Times New Roman" w:cs="Times New Roman"/>
          <w:color w:val="000000" w:themeColor="text1"/>
          <w:sz w:val="24"/>
          <w:szCs w:val="24"/>
        </w:rPr>
        <w:t>turpinātā</w:t>
      </w:r>
      <w:r w:rsidR="00580108">
        <w:rPr>
          <w:rFonts w:ascii="Times New Roman" w:hAnsi="Times New Roman" w:cs="Times New Roman"/>
          <w:color w:val="000000" w:themeColor="text1"/>
          <w:sz w:val="24"/>
          <w:szCs w:val="24"/>
        </w:rPr>
        <w:t>js</w:t>
      </w:r>
      <w:r w:rsidR="00580108" w:rsidRPr="0041505B">
        <w:rPr>
          <w:rFonts w:ascii="Times New Roman" w:hAnsi="Times New Roman" w:cs="Times New Roman"/>
          <w:color w:val="000000" w:themeColor="text1"/>
          <w:sz w:val="24"/>
          <w:szCs w:val="24"/>
        </w:rPr>
        <w:t xml:space="preserve">. </w:t>
      </w:r>
      <w:r w:rsidR="00580108">
        <w:rPr>
          <w:rFonts w:ascii="Times New Roman" w:hAnsi="Times New Roman" w:cs="Times New Roman"/>
          <w:color w:val="000000" w:themeColor="text1"/>
          <w:sz w:val="24"/>
          <w:szCs w:val="24"/>
        </w:rPr>
        <w:t xml:space="preserve">No Ammon līnijas ērzeļa Amuleta, kurš jau kritis, izdevies iegūt jaunu potenciālo līnijas turpinātāju. Kopumā iegūti trīs Ammon līnijas kumeļi, katrs no sava vaislas ērzeļa. </w:t>
      </w:r>
    </w:p>
    <w:p w14:paraId="05F2346A" w14:textId="77777777" w:rsidR="00AD58BA" w:rsidRDefault="00AD58BA" w:rsidP="001B59E1">
      <w:pPr>
        <w:spacing w:after="0" w:line="240" w:lineRule="auto"/>
        <w:jc w:val="both"/>
        <w:rPr>
          <w:rFonts w:ascii="Times New Roman" w:hAnsi="Times New Roman" w:cs="Times New Roman"/>
          <w:color w:val="000000" w:themeColor="text1"/>
          <w:sz w:val="24"/>
          <w:szCs w:val="24"/>
        </w:rPr>
      </w:pPr>
    </w:p>
    <w:p w14:paraId="106BA311" w14:textId="76BD6079" w:rsidR="00AD58BA" w:rsidRDefault="00AD58BA" w:rsidP="001B59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LSB vaislas ērzeļu salīdzinājums pēc kumeļu vērtējumiem</w:t>
      </w:r>
      <w:r w:rsidRPr="00AD58BA">
        <w:rPr>
          <w:rFonts w:ascii="Times New Roman" w:hAnsi="Times New Roman" w:cs="Times New Roman"/>
          <w:color w:val="000000" w:themeColor="text1"/>
          <w:sz w:val="24"/>
          <w:szCs w:val="24"/>
        </w:rPr>
        <w:t xml:space="preserve"> (kam vērtēti </w:t>
      </w:r>
      <w:r>
        <w:rPr>
          <w:rFonts w:ascii="Times New Roman" w:hAnsi="Times New Roman" w:cs="Times New Roman"/>
          <w:color w:val="000000" w:themeColor="text1"/>
          <w:sz w:val="24"/>
          <w:szCs w:val="24"/>
        </w:rPr>
        <w:t>2</w:t>
      </w:r>
      <w:r w:rsidRPr="00AD58BA">
        <w:rPr>
          <w:rFonts w:ascii="Times New Roman" w:hAnsi="Times New Roman" w:cs="Times New Roman"/>
          <w:color w:val="000000" w:themeColor="text1"/>
          <w:sz w:val="24"/>
          <w:szCs w:val="24"/>
        </w:rPr>
        <w:t xml:space="preserve"> un vairāk pēcnācēji) 2021. gadā:</w:t>
      </w:r>
    </w:p>
    <w:p w14:paraId="4F98710A" w14:textId="26356307" w:rsidR="00AD58BA" w:rsidRDefault="00AD58BA" w:rsidP="001B59E1">
      <w:pPr>
        <w:spacing w:after="0" w:line="240" w:lineRule="auto"/>
        <w:jc w:val="both"/>
        <w:rPr>
          <w:rFonts w:ascii="Times New Roman" w:hAnsi="Times New Roman" w:cs="Times New Roman"/>
          <w:color w:val="000000" w:themeColor="text1"/>
          <w:sz w:val="24"/>
          <w:szCs w:val="24"/>
        </w:rPr>
      </w:pPr>
    </w:p>
    <w:tbl>
      <w:tblPr>
        <w:tblW w:w="10124" w:type="dxa"/>
        <w:tblInd w:w="-5" w:type="dxa"/>
        <w:tblLook w:val="04A0" w:firstRow="1" w:lastRow="0" w:firstColumn="1" w:lastColumn="0" w:noHBand="0" w:noVBand="1"/>
      </w:tblPr>
      <w:tblGrid>
        <w:gridCol w:w="1262"/>
        <w:gridCol w:w="1830"/>
        <w:gridCol w:w="724"/>
        <w:gridCol w:w="1359"/>
        <w:gridCol w:w="901"/>
        <w:gridCol w:w="1158"/>
        <w:gridCol w:w="935"/>
        <w:gridCol w:w="1097"/>
        <w:gridCol w:w="858"/>
      </w:tblGrid>
      <w:tr w:rsidR="00631C13" w:rsidRPr="004D1403" w14:paraId="5B381D16" w14:textId="77777777" w:rsidTr="002B51CD">
        <w:trPr>
          <w:trHeight w:val="288"/>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7D517" w14:textId="77777777"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eastAsia="Times New Roman" w:hAnsi="Times New Roman" w:cs="Times New Roman"/>
                <w:b/>
                <w:bCs/>
                <w:color w:val="000000"/>
              </w:rPr>
              <w:t>Ērzelis</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4EC6A5B3" w14:textId="77777777"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eastAsia="Times New Roman" w:hAnsi="Times New Roman" w:cs="Times New Roman"/>
                <w:b/>
                <w:bCs/>
                <w:color w:val="000000"/>
              </w:rPr>
              <w:t>ID Nr.</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35CFB5C5" w14:textId="29F1D8B9"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eastAsia="Times New Roman" w:hAnsi="Times New Roman" w:cs="Times New Roman"/>
                <w:b/>
                <w:bCs/>
                <w:color w:val="000000"/>
              </w:rPr>
              <w:t>Pēcn.</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0401F1A9" w14:textId="77777777"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eastAsia="Times New Roman" w:hAnsi="Times New Roman" w:cs="Times New Roman"/>
                <w:b/>
                <w:bCs/>
                <w:color w:val="000000"/>
              </w:rPr>
              <w:t>Vērt.</w:t>
            </w:r>
          </w:p>
          <w:p w14:paraId="7C7D1610" w14:textId="0FEFED68" w:rsidR="00631C13" w:rsidRPr="00631C13" w:rsidRDefault="00631C13" w:rsidP="00631C13">
            <w:pPr>
              <w:spacing w:after="0" w:line="240" w:lineRule="auto"/>
              <w:rPr>
                <w:rFonts w:ascii="Times New Roman" w:eastAsia="Times New Roman" w:hAnsi="Times New Roman" w:cs="Times New Roman"/>
                <w:b/>
                <w:bCs/>
                <w:color w:val="000000"/>
              </w:rPr>
            </w:pPr>
            <w:r w:rsidRPr="00631C13">
              <w:rPr>
                <w:rFonts w:ascii="Times New Roman" w:eastAsia="Times New Roman" w:hAnsi="Times New Roman" w:cs="Times New Roman"/>
                <w:b/>
                <w:bCs/>
                <w:color w:val="000000"/>
              </w:rPr>
              <w:t>kum.2021.g.</w:t>
            </w:r>
          </w:p>
        </w:tc>
        <w:tc>
          <w:tcPr>
            <w:tcW w:w="901" w:type="dxa"/>
            <w:tcBorders>
              <w:top w:val="single" w:sz="4" w:space="0" w:color="auto"/>
              <w:left w:val="nil"/>
              <w:bottom w:val="single" w:sz="4" w:space="0" w:color="auto"/>
              <w:right w:val="single" w:sz="4" w:space="0" w:color="auto"/>
            </w:tcBorders>
            <w:shd w:val="clear" w:color="auto" w:fill="auto"/>
            <w:noWrap/>
            <w:hideMark/>
          </w:tcPr>
          <w:p w14:paraId="65C4594C" w14:textId="6CFB808E"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hAnsi="Times New Roman" w:cs="Times New Roman"/>
                <w:b/>
                <w:bCs/>
              </w:rPr>
              <w:t>Izc/tips</w:t>
            </w:r>
          </w:p>
        </w:tc>
        <w:tc>
          <w:tcPr>
            <w:tcW w:w="1158" w:type="dxa"/>
            <w:tcBorders>
              <w:top w:val="single" w:sz="4" w:space="0" w:color="auto"/>
              <w:left w:val="nil"/>
              <w:bottom w:val="single" w:sz="4" w:space="0" w:color="auto"/>
              <w:right w:val="single" w:sz="4" w:space="0" w:color="auto"/>
            </w:tcBorders>
            <w:shd w:val="clear" w:color="auto" w:fill="auto"/>
            <w:noWrap/>
            <w:hideMark/>
          </w:tcPr>
          <w:p w14:paraId="38A2B19F" w14:textId="4B00EF10"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hAnsi="Times New Roman" w:cs="Times New Roman"/>
                <w:b/>
                <w:bCs/>
              </w:rPr>
              <w:t>Ekst/prop</w:t>
            </w:r>
          </w:p>
        </w:tc>
        <w:tc>
          <w:tcPr>
            <w:tcW w:w="935" w:type="dxa"/>
            <w:tcBorders>
              <w:top w:val="single" w:sz="4" w:space="0" w:color="auto"/>
              <w:left w:val="nil"/>
              <w:bottom w:val="single" w:sz="4" w:space="0" w:color="auto"/>
              <w:right w:val="single" w:sz="4" w:space="0" w:color="auto"/>
            </w:tcBorders>
            <w:shd w:val="clear" w:color="auto" w:fill="auto"/>
            <w:noWrap/>
            <w:hideMark/>
          </w:tcPr>
          <w:p w14:paraId="5484E1A6" w14:textId="17B7082A"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hAnsi="Times New Roman" w:cs="Times New Roman"/>
                <w:b/>
                <w:bCs/>
              </w:rPr>
              <w:t>Gaitas</w:t>
            </w:r>
          </w:p>
        </w:tc>
        <w:tc>
          <w:tcPr>
            <w:tcW w:w="1097" w:type="dxa"/>
            <w:tcBorders>
              <w:top w:val="single" w:sz="4" w:space="0" w:color="auto"/>
              <w:left w:val="nil"/>
              <w:bottom w:val="single" w:sz="4" w:space="0" w:color="auto"/>
              <w:right w:val="single" w:sz="4" w:space="0" w:color="auto"/>
            </w:tcBorders>
            <w:shd w:val="clear" w:color="auto" w:fill="C5E0B3"/>
            <w:noWrap/>
            <w:hideMark/>
          </w:tcPr>
          <w:p w14:paraId="08D182B0" w14:textId="795DD79B"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hAnsi="Times New Roman" w:cs="Times New Roman"/>
                <w:b/>
                <w:bCs/>
              </w:rPr>
              <w:t>Kop.iesp.</w:t>
            </w:r>
          </w:p>
        </w:tc>
        <w:tc>
          <w:tcPr>
            <w:tcW w:w="858" w:type="dxa"/>
            <w:tcBorders>
              <w:top w:val="single" w:sz="4" w:space="0" w:color="auto"/>
              <w:left w:val="nil"/>
              <w:bottom w:val="single" w:sz="4" w:space="0" w:color="auto"/>
              <w:right w:val="single" w:sz="4" w:space="0" w:color="auto"/>
            </w:tcBorders>
            <w:shd w:val="clear" w:color="auto" w:fill="C5E0B3"/>
          </w:tcPr>
          <w:p w14:paraId="688F4432" w14:textId="177551F7" w:rsidR="00631C13" w:rsidRPr="00631C13" w:rsidRDefault="00631C13" w:rsidP="00631C13">
            <w:pPr>
              <w:spacing w:after="0" w:line="240" w:lineRule="auto"/>
              <w:jc w:val="center"/>
              <w:rPr>
                <w:rFonts w:ascii="Times New Roman" w:eastAsia="Times New Roman" w:hAnsi="Times New Roman" w:cs="Times New Roman"/>
                <w:b/>
                <w:bCs/>
                <w:color w:val="000000"/>
              </w:rPr>
            </w:pPr>
            <w:r w:rsidRPr="00631C13">
              <w:rPr>
                <w:rFonts w:ascii="Times New Roman" w:hAnsi="Times New Roman" w:cs="Times New Roman"/>
                <w:b/>
                <w:bCs/>
              </w:rPr>
              <w:t>Kopv’.</w:t>
            </w:r>
          </w:p>
        </w:tc>
      </w:tr>
      <w:tr w:rsidR="00631C13" w:rsidRPr="004D1403" w14:paraId="3B586FA6" w14:textId="77777777" w:rsidTr="002B51CD">
        <w:trPr>
          <w:trHeight w:val="288"/>
        </w:trPr>
        <w:tc>
          <w:tcPr>
            <w:tcW w:w="1262" w:type="dxa"/>
            <w:tcBorders>
              <w:top w:val="nil"/>
              <w:left w:val="single" w:sz="4" w:space="0" w:color="auto"/>
              <w:bottom w:val="single" w:sz="4" w:space="0" w:color="auto"/>
              <w:right w:val="single" w:sz="4" w:space="0" w:color="auto"/>
            </w:tcBorders>
            <w:shd w:val="clear" w:color="auto" w:fill="auto"/>
            <w:noWrap/>
          </w:tcPr>
          <w:p w14:paraId="12C0B68D" w14:textId="33521FFF" w:rsidR="00631C13" w:rsidRPr="00631C13" w:rsidRDefault="00631C13" w:rsidP="00631C13">
            <w:pPr>
              <w:spacing w:after="0" w:line="240" w:lineRule="auto"/>
              <w:rPr>
                <w:rFonts w:ascii="Times New Roman" w:eastAsia="Times New Roman" w:hAnsi="Times New Roman" w:cs="Times New Roman"/>
                <w:b/>
                <w:bCs/>
                <w:color w:val="000000"/>
              </w:rPr>
            </w:pPr>
            <w:r w:rsidRPr="00631C13">
              <w:rPr>
                <w:rFonts w:ascii="Times New Roman" w:hAnsi="Times New Roman" w:cs="Times New Roman"/>
              </w:rPr>
              <w:t>EMIRĀTS</w:t>
            </w:r>
          </w:p>
        </w:tc>
        <w:tc>
          <w:tcPr>
            <w:tcW w:w="1830" w:type="dxa"/>
            <w:tcBorders>
              <w:top w:val="nil"/>
              <w:left w:val="nil"/>
              <w:bottom w:val="single" w:sz="4" w:space="0" w:color="auto"/>
              <w:right w:val="single" w:sz="4" w:space="0" w:color="auto"/>
            </w:tcBorders>
            <w:shd w:val="clear" w:color="auto" w:fill="auto"/>
            <w:noWrap/>
          </w:tcPr>
          <w:p w14:paraId="062805BC" w14:textId="70A25126" w:rsidR="00631C13" w:rsidRPr="00631C13" w:rsidRDefault="00631C13" w:rsidP="00631C13">
            <w:pPr>
              <w:rPr>
                <w:rFonts w:ascii="Times New Roman" w:eastAsia="Times New Roman" w:hAnsi="Times New Roman" w:cs="Times New Roman"/>
                <w:color w:val="000000"/>
              </w:rPr>
            </w:pPr>
            <w:r w:rsidRPr="00631C13">
              <w:rPr>
                <w:rFonts w:ascii="Times New Roman" w:hAnsi="Times New Roman" w:cs="Times New Roman"/>
              </w:rPr>
              <w:t>LV001000001464</w:t>
            </w:r>
          </w:p>
        </w:tc>
        <w:tc>
          <w:tcPr>
            <w:tcW w:w="724" w:type="dxa"/>
            <w:tcBorders>
              <w:top w:val="nil"/>
              <w:left w:val="nil"/>
              <w:bottom w:val="single" w:sz="4" w:space="0" w:color="auto"/>
              <w:right w:val="single" w:sz="4" w:space="0" w:color="auto"/>
            </w:tcBorders>
            <w:shd w:val="clear" w:color="auto" w:fill="auto"/>
            <w:noWrap/>
          </w:tcPr>
          <w:p w14:paraId="4870ADDA" w14:textId="1E102501"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13</w:t>
            </w:r>
          </w:p>
        </w:tc>
        <w:tc>
          <w:tcPr>
            <w:tcW w:w="1359" w:type="dxa"/>
            <w:tcBorders>
              <w:top w:val="nil"/>
              <w:left w:val="single" w:sz="4" w:space="0" w:color="auto"/>
              <w:bottom w:val="single" w:sz="4" w:space="0" w:color="auto"/>
              <w:right w:val="single" w:sz="4" w:space="0" w:color="auto"/>
            </w:tcBorders>
            <w:shd w:val="clear" w:color="auto" w:fill="auto"/>
            <w:noWrap/>
          </w:tcPr>
          <w:p w14:paraId="25CA52A6" w14:textId="6C685720"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5</w:t>
            </w:r>
          </w:p>
        </w:tc>
        <w:tc>
          <w:tcPr>
            <w:tcW w:w="901" w:type="dxa"/>
            <w:tcBorders>
              <w:top w:val="nil"/>
              <w:left w:val="nil"/>
              <w:bottom w:val="single" w:sz="4" w:space="0" w:color="auto"/>
              <w:right w:val="single" w:sz="4" w:space="0" w:color="auto"/>
            </w:tcBorders>
            <w:shd w:val="clear" w:color="auto" w:fill="auto"/>
            <w:noWrap/>
          </w:tcPr>
          <w:p w14:paraId="5DD16499" w14:textId="36429820" w:rsidR="00631C13" w:rsidRPr="00631C13" w:rsidRDefault="00631C13" w:rsidP="00631C13">
            <w:pPr>
              <w:jc w:val="center"/>
              <w:rPr>
                <w:rFonts w:ascii="Times New Roman" w:eastAsia="Times New Roman" w:hAnsi="Times New Roman" w:cs="Times New Roman"/>
                <w:color w:val="000000"/>
              </w:rPr>
            </w:pPr>
            <w:r w:rsidRPr="000B6D34">
              <w:t>9</w:t>
            </w:r>
          </w:p>
        </w:tc>
        <w:tc>
          <w:tcPr>
            <w:tcW w:w="1158" w:type="dxa"/>
            <w:tcBorders>
              <w:top w:val="nil"/>
              <w:left w:val="nil"/>
              <w:bottom w:val="single" w:sz="4" w:space="0" w:color="auto"/>
              <w:right w:val="single" w:sz="4" w:space="0" w:color="auto"/>
            </w:tcBorders>
            <w:shd w:val="clear" w:color="auto" w:fill="auto"/>
            <w:noWrap/>
          </w:tcPr>
          <w:p w14:paraId="450D278F" w14:textId="4501E95C" w:rsidR="00631C13" w:rsidRPr="00631C13" w:rsidRDefault="00631C13" w:rsidP="00631C13">
            <w:pPr>
              <w:jc w:val="center"/>
              <w:rPr>
                <w:rFonts w:ascii="Times New Roman" w:eastAsia="Times New Roman" w:hAnsi="Times New Roman" w:cs="Times New Roman"/>
                <w:color w:val="000000"/>
              </w:rPr>
            </w:pPr>
            <w:r w:rsidRPr="000B6D34">
              <w:t>8</w:t>
            </w:r>
            <w:r w:rsidR="006B4A45">
              <w:t>.</w:t>
            </w:r>
            <w:r w:rsidRPr="000B6D34">
              <w:t>4</w:t>
            </w:r>
          </w:p>
        </w:tc>
        <w:tc>
          <w:tcPr>
            <w:tcW w:w="935" w:type="dxa"/>
            <w:tcBorders>
              <w:top w:val="nil"/>
              <w:left w:val="nil"/>
              <w:bottom w:val="single" w:sz="4" w:space="0" w:color="auto"/>
              <w:right w:val="single" w:sz="4" w:space="0" w:color="auto"/>
            </w:tcBorders>
            <w:shd w:val="clear" w:color="auto" w:fill="auto"/>
            <w:noWrap/>
          </w:tcPr>
          <w:p w14:paraId="24B37AF5" w14:textId="7759D1B0" w:rsidR="00631C13" w:rsidRPr="00631C13" w:rsidRDefault="00631C13" w:rsidP="00631C13">
            <w:pPr>
              <w:jc w:val="center"/>
              <w:rPr>
                <w:rFonts w:ascii="Times New Roman" w:eastAsia="Times New Roman" w:hAnsi="Times New Roman" w:cs="Times New Roman"/>
                <w:color w:val="000000"/>
              </w:rPr>
            </w:pPr>
            <w:r w:rsidRPr="000B6D34">
              <w:t>8</w:t>
            </w:r>
            <w:r w:rsidR="006B4A45">
              <w:t>.</w:t>
            </w:r>
            <w:r w:rsidRPr="000B6D34">
              <w:t>2</w:t>
            </w:r>
          </w:p>
        </w:tc>
        <w:tc>
          <w:tcPr>
            <w:tcW w:w="1097" w:type="dxa"/>
            <w:tcBorders>
              <w:top w:val="nil"/>
              <w:left w:val="nil"/>
              <w:bottom w:val="single" w:sz="4" w:space="0" w:color="auto"/>
              <w:right w:val="single" w:sz="4" w:space="0" w:color="auto"/>
            </w:tcBorders>
            <w:shd w:val="clear" w:color="auto" w:fill="C5E0B3"/>
            <w:noWrap/>
          </w:tcPr>
          <w:p w14:paraId="1480D2F6" w14:textId="4793DE61" w:rsidR="00631C13" w:rsidRPr="00631C13" w:rsidRDefault="00631C13" w:rsidP="00631C13">
            <w:pPr>
              <w:jc w:val="center"/>
              <w:rPr>
                <w:rFonts w:ascii="Times New Roman" w:eastAsia="Times New Roman" w:hAnsi="Times New Roman" w:cs="Times New Roman"/>
                <w:color w:val="000000"/>
              </w:rPr>
            </w:pPr>
            <w:r w:rsidRPr="000B6D34">
              <w:t>8</w:t>
            </w:r>
            <w:r w:rsidR="006B4A45">
              <w:t>.</w:t>
            </w:r>
            <w:r w:rsidRPr="000B6D34">
              <w:t>2</w:t>
            </w:r>
          </w:p>
        </w:tc>
        <w:tc>
          <w:tcPr>
            <w:tcW w:w="858" w:type="dxa"/>
            <w:tcBorders>
              <w:top w:val="nil"/>
              <w:left w:val="nil"/>
              <w:bottom w:val="single" w:sz="4" w:space="0" w:color="auto"/>
              <w:right w:val="single" w:sz="4" w:space="0" w:color="auto"/>
            </w:tcBorders>
            <w:shd w:val="clear" w:color="auto" w:fill="C5E0B3"/>
          </w:tcPr>
          <w:p w14:paraId="2D29E58F" w14:textId="33D3ED41" w:rsidR="00631C13" w:rsidRPr="00631C13" w:rsidRDefault="00631C13" w:rsidP="00631C13">
            <w:pPr>
              <w:jc w:val="center"/>
              <w:rPr>
                <w:rFonts w:ascii="Times New Roman" w:eastAsia="Times New Roman" w:hAnsi="Times New Roman" w:cs="Times New Roman"/>
                <w:color w:val="000000"/>
              </w:rPr>
            </w:pPr>
            <w:r w:rsidRPr="000B6D34">
              <w:t>33</w:t>
            </w:r>
            <w:r w:rsidR="006B4A45">
              <w:t>.</w:t>
            </w:r>
            <w:r w:rsidRPr="000B6D34">
              <w:t>8</w:t>
            </w:r>
          </w:p>
        </w:tc>
      </w:tr>
      <w:tr w:rsidR="00631C13" w:rsidRPr="004D1403" w14:paraId="1E0F08D0" w14:textId="77777777" w:rsidTr="002B51CD">
        <w:trPr>
          <w:trHeight w:val="288"/>
        </w:trPr>
        <w:tc>
          <w:tcPr>
            <w:tcW w:w="1262" w:type="dxa"/>
            <w:tcBorders>
              <w:top w:val="nil"/>
              <w:left w:val="single" w:sz="4" w:space="0" w:color="auto"/>
              <w:bottom w:val="single" w:sz="4" w:space="0" w:color="auto"/>
              <w:right w:val="single" w:sz="4" w:space="0" w:color="auto"/>
            </w:tcBorders>
            <w:shd w:val="clear" w:color="auto" w:fill="auto"/>
            <w:noWrap/>
          </w:tcPr>
          <w:p w14:paraId="4ABFFED5" w14:textId="1E5D1F84" w:rsidR="00631C13" w:rsidRPr="00631C13" w:rsidRDefault="00631C13" w:rsidP="00631C13">
            <w:pPr>
              <w:spacing w:after="0" w:line="240" w:lineRule="auto"/>
              <w:rPr>
                <w:rFonts w:ascii="Times New Roman" w:eastAsia="Times New Roman" w:hAnsi="Times New Roman" w:cs="Times New Roman"/>
                <w:b/>
                <w:bCs/>
                <w:color w:val="000000"/>
              </w:rPr>
            </w:pPr>
            <w:r w:rsidRPr="00631C13">
              <w:rPr>
                <w:rFonts w:ascii="Times New Roman" w:hAnsi="Times New Roman" w:cs="Times New Roman"/>
              </w:rPr>
              <w:t>EMIR</w:t>
            </w:r>
          </w:p>
        </w:tc>
        <w:tc>
          <w:tcPr>
            <w:tcW w:w="1830" w:type="dxa"/>
            <w:tcBorders>
              <w:top w:val="nil"/>
              <w:left w:val="nil"/>
              <w:bottom w:val="single" w:sz="4" w:space="0" w:color="auto"/>
              <w:right w:val="single" w:sz="4" w:space="0" w:color="auto"/>
            </w:tcBorders>
            <w:shd w:val="clear" w:color="auto" w:fill="auto"/>
            <w:noWrap/>
          </w:tcPr>
          <w:p w14:paraId="42A00ED1" w14:textId="758ECE9C" w:rsidR="00631C13" w:rsidRPr="00631C13" w:rsidRDefault="00631C13" w:rsidP="00631C13">
            <w:pPr>
              <w:rPr>
                <w:rFonts w:ascii="Times New Roman" w:eastAsia="Times New Roman" w:hAnsi="Times New Roman" w:cs="Times New Roman"/>
                <w:color w:val="000000"/>
              </w:rPr>
            </w:pPr>
            <w:r w:rsidRPr="00631C13">
              <w:rPr>
                <w:rFonts w:ascii="Times New Roman" w:hAnsi="Times New Roman" w:cs="Times New Roman"/>
              </w:rPr>
              <w:t>DE487000107905</w:t>
            </w:r>
          </w:p>
        </w:tc>
        <w:tc>
          <w:tcPr>
            <w:tcW w:w="724" w:type="dxa"/>
            <w:tcBorders>
              <w:top w:val="nil"/>
              <w:left w:val="nil"/>
              <w:bottom w:val="single" w:sz="4" w:space="0" w:color="auto"/>
              <w:right w:val="single" w:sz="4" w:space="0" w:color="auto"/>
            </w:tcBorders>
            <w:shd w:val="clear" w:color="auto" w:fill="auto"/>
            <w:noWrap/>
          </w:tcPr>
          <w:p w14:paraId="11652ED0" w14:textId="029937B4"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52</w:t>
            </w:r>
          </w:p>
        </w:tc>
        <w:tc>
          <w:tcPr>
            <w:tcW w:w="1359" w:type="dxa"/>
            <w:tcBorders>
              <w:top w:val="nil"/>
              <w:left w:val="single" w:sz="4" w:space="0" w:color="auto"/>
              <w:bottom w:val="single" w:sz="4" w:space="0" w:color="auto"/>
              <w:right w:val="single" w:sz="4" w:space="0" w:color="auto"/>
            </w:tcBorders>
            <w:shd w:val="clear" w:color="auto" w:fill="auto"/>
            <w:noWrap/>
          </w:tcPr>
          <w:p w14:paraId="71C18E97" w14:textId="23D33BD8" w:rsidR="00631C13" w:rsidRPr="00631C13" w:rsidRDefault="00631C13" w:rsidP="00631C13">
            <w:pPr>
              <w:jc w:val="center"/>
              <w:rPr>
                <w:rFonts w:ascii="Times New Roman" w:eastAsia="Times New Roman" w:hAnsi="Times New Roman" w:cs="Times New Roman"/>
                <w:color w:val="000000"/>
              </w:rPr>
            </w:pPr>
            <w:r>
              <w:rPr>
                <w:rFonts w:ascii="Times New Roman" w:hAnsi="Times New Roman" w:cs="Times New Roman"/>
              </w:rPr>
              <w:t>2</w:t>
            </w:r>
          </w:p>
        </w:tc>
        <w:tc>
          <w:tcPr>
            <w:tcW w:w="901" w:type="dxa"/>
            <w:tcBorders>
              <w:top w:val="nil"/>
              <w:left w:val="nil"/>
              <w:bottom w:val="single" w:sz="4" w:space="0" w:color="auto"/>
              <w:right w:val="single" w:sz="4" w:space="0" w:color="auto"/>
            </w:tcBorders>
            <w:shd w:val="clear" w:color="auto" w:fill="auto"/>
            <w:noWrap/>
          </w:tcPr>
          <w:p w14:paraId="29883D6E" w14:textId="36BD7AA4"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9</w:t>
            </w:r>
            <w:r w:rsidR="006B4A45">
              <w:rPr>
                <w:rFonts w:ascii="Times New Roman" w:hAnsi="Times New Roman" w:cs="Times New Roman"/>
              </w:rPr>
              <w:t>.</w:t>
            </w:r>
            <w:r w:rsidRPr="00631C13">
              <w:rPr>
                <w:rFonts w:ascii="Times New Roman" w:hAnsi="Times New Roman" w:cs="Times New Roman"/>
              </w:rPr>
              <w:t>0</w:t>
            </w:r>
          </w:p>
        </w:tc>
        <w:tc>
          <w:tcPr>
            <w:tcW w:w="1158" w:type="dxa"/>
            <w:tcBorders>
              <w:top w:val="nil"/>
              <w:left w:val="nil"/>
              <w:bottom w:val="single" w:sz="4" w:space="0" w:color="auto"/>
              <w:right w:val="single" w:sz="4" w:space="0" w:color="auto"/>
            </w:tcBorders>
            <w:shd w:val="clear" w:color="auto" w:fill="auto"/>
            <w:noWrap/>
          </w:tcPr>
          <w:p w14:paraId="6AA96120" w14:textId="67C6140B"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8</w:t>
            </w:r>
            <w:r w:rsidR="006B4A45">
              <w:rPr>
                <w:rFonts w:ascii="Times New Roman" w:hAnsi="Times New Roman" w:cs="Times New Roman"/>
              </w:rPr>
              <w:t>.</w:t>
            </w:r>
            <w:r w:rsidRPr="00631C13">
              <w:rPr>
                <w:rFonts w:ascii="Times New Roman" w:hAnsi="Times New Roman" w:cs="Times New Roman"/>
              </w:rPr>
              <w:t>0</w:t>
            </w:r>
          </w:p>
        </w:tc>
        <w:tc>
          <w:tcPr>
            <w:tcW w:w="935" w:type="dxa"/>
            <w:tcBorders>
              <w:top w:val="nil"/>
              <w:left w:val="nil"/>
              <w:bottom w:val="single" w:sz="4" w:space="0" w:color="auto"/>
              <w:right w:val="single" w:sz="4" w:space="0" w:color="auto"/>
            </w:tcBorders>
            <w:shd w:val="clear" w:color="auto" w:fill="auto"/>
            <w:noWrap/>
          </w:tcPr>
          <w:p w14:paraId="7F00035B" w14:textId="3D7D0D69"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8</w:t>
            </w:r>
            <w:r w:rsidR="006B4A45">
              <w:rPr>
                <w:rFonts w:ascii="Times New Roman" w:hAnsi="Times New Roman" w:cs="Times New Roman"/>
              </w:rPr>
              <w:t>.</w:t>
            </w:r>
            <w:r w:rsidRPr="00631C13">
              <w:rPr>
                <w:rFonts w:ascii="Times New Roman" w:hAnsi="Times New Roman" w:cs="Times New Roman"/>
              </w:rPr>
              <w:t>0</w:t>
            </w:r>
          </w:p>
        </w:tc>
        <w:tc>
          <w:tcPr>
            <w:tcW w:w="1097" w:type="dxa"/>
            <w:tcBorders>
              <w:top w:val="nil"/>
              <w:left w:val="nil"/>
              <w:bottom w:val="single" w:sz="4" w:space="0" w:color="auto"/>
              <w:right w:val="single" w:sz="4" w:space="0" w:color="auto"/>
            </w:tcBorders>
            <w:shd w:val="clear" w:color="auto" w:fill="C5E0B3"/>
            <w:noWrap/>
          </w:tcPr>
          <w:p w14:paraId="3E8DA821" w14:textId="7D364557"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8</w:t>
            </w:r>
            <w:r w:rsidR="006B4A45">
              <w:rPr>
                <w:rFonts w:ascii="Times New Roman" w:hAnsi="Times New Roman" w:cs="Times New Roman"/>
              </w:rPr>
              <w:t>.</w:t>
            </w:r>
            <w:r w:rsidRPr="00631C13">
              <w:rPr>
                <w:rFonts w:ascii="Times New Roman" w:hAnsi="Times New Roman" w:cs="Times New Roman"/>
              </w:rPr>
              <w:t>0</w:t>
            </w:r>
          </w:p>
        </w:tc>
        <w:tc>
          <w:tcPr>
            <w:tcW w:w="858" w:type="dxa"/>
            <w:tcBorders>
              <w:top w:val="nil"/>
              <w:left w:val="nil"/>
              <w:bottom w:val="single" w:sz="4" w:space="0" w:color="auto"/>
              <w:right w:val="single" w:sz="4" w:space="0" w:color="auto"/>
            </w:tcBorders>
            <w:shd w:val="clear" w:color="auto" w:fill="C5E0B3"/>
          </w:tcPr>
          <w:p w14:paraId="5B77CD62" w14:textId="5003D5D5"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33</w:t>
            </w:r>
            <w:r w:rsidR="006B4A45">
              <w:rPr>
                <w:rFonts w:ascii="Times New Roman" w:hAnsi="Times New Roman" w:cs="Times New Roman"/>
              </w:rPr>
              <w:t>.</w:t>
            </w:r>
            <w:r w:rsidRPr="00631C13">
              <w:rPr>
                <w:rFonts w:ascii="Times New Roman" w:hAnsi="Times New Roman" w:cs="Times New Roman"/>
              </w:rPr>
              <w:t>0</w:t>
            </w:r>
          </w:p>
        </w:tc>
      </w:tr>
      <w:tr w:rsidR="00631C13" w:rsidRPr="004D1403" w14:paraId="1C878599" w14:textId="77777777" w:rsidTr="002B51CD">
        <w:trPr>
          <w:trHeight w:val="288"/>
        </w:trPr>
        <w:tc>
          <w:tcPr>
            <w:tcW w:w="1262" w:type="dxa"/>
            <w:tcBorders>
              <w:top w:val="nil"/>
              <w:left w:val="single" w:sz="4" w:space="0" w:color="auto"/>
              <w:bottom w:val="single" w:sz="4" w:space="0" w:color="auto"/>
              <w:right w:val="single" w:sz="4" w:space="0" w:color="auto"/>
            </w:tcBorders>
            <w:shd w:val="clear" w:color="auto" w:fill="auto"/>
            <w:noWrap/>
          </w:tcPr>
          <w:p w14:paraId="41D1CFBB" w14:textId="4B290286" w:rsidR="00631C13" w:rsidRPr="00631C13" w:rsidRDefault="00631C13" w:rsidP="00631C13">
            <w:pPr>
              <w:spacing w:after="0" w:line="240" w:lineRule="auto"/>
              <w:rPr>
                <w:rFonts w:ascii="Times New Roman" w:eastAsia="Times New Roman" w:hAnsi="Times New Roman" w:cs="Times New Roman"/>
                <w:b/>
                <w:bCs/>
                <w:color w:val="000000"/>
              </w:rPr>
            </w:pPr>
            <w:r w:rsidRPr="00631C13">
              <w:rPr>
                <w:rFonts w:ascii="Times New Roman" w:hAnsi="Times New Roman" w:cs="Times New Roman"/>
              </w:rPr>
              <w:t>FEJS</w:t>
            </w:r>
          </w:p>
        </w:tc>
        <w:tc>
          <w:tcPr>
            <w:tcW w:w="1830" w:type="dxa"/>
            <w:tcBorders>
              <w:top w:val="nil"/>
              <w:left w:val="nil"/>
              <w:bottom w:val="single" w:sz="4" w:space="0" w:color="auto"/>
              <w:right w:val="single" w:sz="4" w:space="0" w:color="auto"/>
            </w:tcBorders>
            <w:shd w:val="clear" w:color="auto" w:fill="auto"/>
            <w:noWrap/>
          </w:tcPr>
          <w:p w14:paraId="291B0D4E" w14:textId="7F52BD32" w:rsidR="00631C13" w:rsidRPr="00631C13" w:rsidRDefault="00631C13" w:rsidP="00631C13">
            <w:pPr>
              <w:rPr>
                <w:rFonts w:ascii="Times New Roman" w:eastAsia="Times New Roman" w:hAnsi="Times New Roman" w:cs="Times New Roman"/>
                <w:color w:val="000000"/>
              </w:rPr>
            </w:pPr>
            <w:r w:rsidRPr="00631C13">
              <w:rPr>
                <w:rFonts w:ascii="Times New Roman" w:hAnsi="Times New Roman" w:cs="Times New Roman"/>
              </w:rPr>
              <w:t>LV060029150001</w:t>
            </w:r>
          </w:p>
        </w:tc>
        <w:tc>
          <w:tcPr>
            <w:tcW w:w="724" w:type="dxa"/>
            <w:tcBorders>
              <w:top w:val="nil"/>
              <w:left w:val="nil"/>
              <w:bottom w:val="single" w:sz="4" w:space="0" w:color="auto"/>
              <w:right w:val="single" w:sz="4" w:space="0" w:color="auto"/>
            </w:tcBorders>
            <w:shd w:val="clear" w:color="auto" w:fill="auto"/>
            <w:noWrap/>
          </w:tcPr>
          <w:p w14:paraId="0DDA310C" w14:textId="2431244C"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19</w:t>
            </w:r>
          </w:p>
        </w:tc>
        <w:tc>
          <w:tcPr>
            <w:tcW w:w="1359" w:type="dxa"/>
            <w:tcBorders>
              <w:top w:val="nil"/>
              <w:left w:val="single" w:sz="4" w:space="0" w:color="auto"/>
              <w:bottom w:val="single" w:sz="4" w:space="0" w:color="auto"/>
              <w:right w:val="single" w:sz="4" w:space="0" w:color="auto"/>
            </w:tcBorders>
            <w:shd w:val="clear" w:color="auto" w:fill="auto"/>
            <w:noWrap/>
          </w:tcPr>
          <w:p w14:paraId="06984652" w14:textId="009727D0" w:rsidR="00631C13" w:rsidRPr="00631C13" w:rsidRDefault="00631C13" w:rsidP="00631C13">
            <w:pPr>
              <w:jc w:val="center"/>
              <w:rPr>
                <w:rFonts w:ascii="Times New Roman" w:eastAsia="Times New Roman" w:hAnsi="Times New Roman" w:cs="Times New Roman"/>
                <w:color w:val="000000"/>
              </w:rPr>
            </w:pPr>
            <w:r>
              <w:rPr>
                <w:rFonts w:ascii="Times New Roman" w:hAnsi="Times New Roman" w:cs="Times New Roman"/>
              </w:rPr>
              <w:t>5</w:t>
            </w:r>
          </w:p>
        </w:tc>
        <w:tc>
          <w:tcPr>
            <w:tcW w:w="901" w:type="dxa"/>
            <w:tcBorders>
              <w:top w:val="nil"/>
              <w:left w:val="nil"/>
              <w:bottom w:val="single" w:sz="4" w:space="0" w:color="auto"/>
              <w:right w:val="single" w:sz="4" w:space="0" w:color="auto"/>
            </w:tcBorders>
            <w:shd w:val="clear" w:color="auto" w:fill="auto"/>
            <w:noWrap/>
          </w:tcPr>
          <w:p w14:paraId="1ACE6AAB" w14:textId="07C63846" w:rsidR="00631C13" w:rsidRPr="00631C13" w:rsidRDefault="00631C13" w:rsidP="00631C13">
            <w:pPr>
              <w:jc w:val="center"/>
              <w:rPr>
                <w:rFonts w:ascii="Times New Roman" w:eastAsia="Times New Roman" w:hAnsi="Times New Roman" w:cs="Times New Roman"/>
                <w:color w:val="000000"/>
              </w:rPr>
            </w:pPr>
            <w:r w:rsidRPr="007C344A">
              <w:t>8</w:t>
            </w:r>
          </w:p>
        </w:tc>
        <w:tc>
          <w:tcPr>
            <w:tcW w:w="1158" w:type="dxa"/>
            <w:tcBorders>
              <w:top w:val="nil"/>
              <w:left w:val="nil"/>
              <w:bottom w:val="single" w:sz="4" w:space="0" w:color="auto"/>
              <w:right w:val="single" w:sz="4" w:space="0" w:color="auto"/>
            </w:tcBorders>
            <w:shd w:val="clear" w:color="auto" w:fill="auto"/>
            <w:noWrap/>
          </w:tcPr>
          <w:p w14:paraId="7BDEE268" w14:textId="1D4E829C" w:rsidR="00631C13" w:rsidRPr="00631C13" w:rsidRDefault="00631C13" w:rsidP="00631C13">
            <w:pPr>
              <w:jc w:val="center"/>
              <w:rPr>
                <w:rFonts w:ascii="Times New Roman" w:eastAsia="Times New Roman" w:hAnsi="Times New Roman" w:cs="Times New Roman"/>
                <w:color w:val="000000"/>
              </w:rPr>
            </w:pPr>
            <w:r w:rsidRPr="007C344A">
              <w:t>8</w:t>
            </w:r>
          </w:p>
        </w:tc>
        <w:tc>
          <w:tcPr>
            <w:tcW w:w="935" w:type="dxa"/>
            <w:tcBorders>
              <w:top w:val="nil"/>
              <w:left w:val="nil"/>
              <w:bottom w:val="single" w:sz="4" w:space="0" w:color="auto"/>
              <w:right w:val="single" w:sz="4" w:space="0" w:color="auto"/>
            </w:tcBorders>
            <w:shd w:val="clear" w:color="auto" w:fill="auto"/>
            <w:noWrap/>
          </w:tcPr>
          <w:p w14:paraId="30A0AA24" w14:textId="2F607A78" w:rsidR="00631C13" w:rsidRPr="00631C13" w:rsidRDefault="00631C13" w:rsidP="00631C13">
            <w:pPr>
              <w:jc w:val="center"/>
              <w:rPr>
                <w:rFonts w:ascii="Times New Roman" w:eastAsia="Times New Roman" w:hAnsi="Times New Roman" w:cs="Times New Roman"/>
                <w:color w:val="000000"/>
              </w:rPr>
            </w:pPr>
            <w:r w:rsidRPr="007C344A">
              <w:t>8</w:t>
            </w:r>
            <w:r w:rsidR="006B4A45">
              <w:t>.</w:t>
            </w:r>
            <w:r w:rsidRPr="007C344A">
              <w:t>2</w:t>
            </w:r>
          </w:p>
        </w:tc>
        <w:tc>
          <w:tcPr>
            <w:tcW w:w="1097" w:type="dxa"/>
            <w:tcBorders>
              <w:top w:val="nil"/>
              <w:left w:val="nil"/>
              <w:bottom w:val="single" w:sz="4" w:space="0" w:color="auto"/>
              <w:right w:val="single" w:sz="4" w:space="0" w:color="auto"/>
            </w:tcBorders>
            <w:shd w:val="clear" w:color="auto" w:fill="C5E0B3"/>
            <w:noWrap/>
          </w:tcPr>
          <w:p w14:paraId="1EABF262" w14:textId="07717663" w:rsidR="00631C13" w:rsidRPr="00631C13" w:rsidRDefault="00631C13" w:rsidP="00631C13">
            <w:pPr>
              <w:jc w:val="center"/>
              <w:rPr>
                <w:rFonts w:ascii="Times New Roman" w:eastAsia="Times New Roman" w:hAnsi="Times New Roman" w:cs="Times New Roman"/>
                <w:color w:val="000000"/>
              </w:rPr>
            </w:pPr>
            <w:r w:rsidRPr="007C344A">
              <w:t>8</w:t>
            </w:r>
            <w:r w:rsidR="006B4A45">
              <w:t>.</w:t>
            </w:r>
            <w:r w:rsidRPr="007C344A">
              <w:t>4</w:t>
            </w:r>
          </w:p>
        </w:tc>
        <w:tc>
          <w:tcPr>
            <w:tcW w:w="858" w:type="dxa"/>
            <w:tcBorders>
              <w:top w:val="nil"/>
              <w:left w:val="nil"/>
              <w:bottom w:val="single" w:sz="4" w:space="0" w:color="auto"/>
              <w:right w:val="single" w:sz="4" w:space="0" w:color="auto"/>
            </w:tcBorders>
            <w:shd w:val="clear" w:color="auto" w:fill="C5E0B3"/>
          </w:tcPr>
          <w:p w14:paraId="457E6222" w14:textId="3C353FAD" w:rsidR="00631C13" w:rsidRPr="00631C13" w:rsidRDefault="00631C13" w:rsidP="00631C13">
            <w:pPr>
              <w:jc w:val="center"/>
              <w:rPr>
                <w:rFonts w:ascii="Times New Roman" w:eastAsia="Times New Roman" w:hAnsi="Times New Roman" w:cs="Times New Roman"/>
                <w:color w:val="000000"/>
              </w:rPr>
            </w:pPr>
            <w:r w:rsidRPr="007C344A">
              <w:t>32</w:t>
            </w:r>
            <w:r w:rsidR="006B4A45">
              <w:t>.</w:t>
            </w:r>
            <w:r w:rsidRPr="007C344A">
              <w:t>6</w:t>
            </w:r>
          </w:p>
        </w:tc>
      </w:tr>
      <w:tr w:rsidR="00631C13" w:rsidRPr="004D1403" w14:paraId="7AE06CEC" w14:textId="77777777" w:rsidTr="002B51CD">
        <w:trPr>
          <w:trHeight w:val="288"/>
        </w:trPr>
        <w:tc>
          <w:tcPr>
            <w:tcW w:w="1262" w:type="dxa"/>
            <w:tcBorders>
              <w:top w:val="nil"/>
              <w:left w:val="single" w:sz="4" w:space="0" w:color="auto"/>
              <w:bottom w:val="single" w:sz="4" w:space="0" w:color="auto"/>
              <w:right w:val="single" w:sz="4" w:space="0" w:color="auto"/>
            </w:tcBorders>
            <w:shd w:val="clear" w:color="auto" w:fill="auto"/>
            <w:noWrap/>
          </w:tcPr>
          <w:p w14:paraId="161D10DB" w14:textId="2AC53894" w:rsidR="00631C13" w:rsidRPr="00631C13" w:rsidRDefault="00631C13" w:rsidP="00631C13">
            <w:pPr>
              <w:spacing w:after="0" w:line="240" w:lineRule="auto"/>
              <w:rPr>
                <w:rFonts w:ascii="Times New Roman" w:eastAsia="Times New Roman" w:hAnsi="Times New Roman" w:cs="Times New Roman"/>
                <w:b/>
                <w:bCs/>
                <w:color w:val="000000"/>
              </w:rPr>
            </w:pPr>
            <w:r w:rsidRPr="00631C13">
              <w:rPr>
                <w:rFonts w:ascii="Times New Roman" w:hAnsi="Times New Roman" w:cs="Times New Roman"/>
              </w:rPr>
              <w:t>SULAINIS</w:t>
            </w:r>
          </w:p>
        </w:tc>
        <w:tc>
          <w:tcPr>
            <w:tcW w:w="1830" w:type="dxa"/>
            <w:tcBorders>
              <w:top w:val="nil"/>
              <w:left w:val="nil"/>
              <w:bottom w:val="single" w:sz="4" w:space="0" w:color="auto"/>
              <w:right w:val="single" w:sz="4" w:space="0" w:color="auto"/>
            </w:tcBorders>
            <w:shd w:val="clear" w:color="auto" w:fill="auto"/>
            <w:noWrap/>
          </w:tcPr>
          <w:p w14:paraId="741C65F7" w14:textId="6B1862AD" w:rsidR="00631C13" w:rsidRPr="00631C13" w:rsidRDefault="00631C13" w:rsidP="00631C13">
            <w:pPr>
              <w:rPr>
                <w:rFonts w:ascii="Times New Roman" w:eastAsia="Times New Roman" w:hAnsi="Times New Roman" w:cs="Times New Roman"/>
                <w:color w:val="000000"/>
              </w:rPr>
            </w:pPr>
            <w:r w:rsidRPr="00631C13">
              <w:rPr>
                <w:rFonts w:ascii="Times New Roman" w:hAnsi="Times New Roman" w:cs="Times New Roman"/>
              </w:rPr>
              <w:t>LV048006050008</w:t>
            </w:r>
          </w:p>
        </w:tc>
        <w:tc>
          <w:tcPr>
            <w:tcW w:w="724" w:type="dxa"/>
            <w:tcBorders>
              <w:top w:val="nil"/>
              <w:left w:val="nil"/>
              <w:bottom w:val="single" w:sz="4" w:space="0" w:color="auto"/>
              <w:right w:val="single" w:sz="4" w:space="0" w:color="auto"/>
            </w:tcBorders>
            <w:shd w:val="clear" w:color="auto" w:fill="auto"/>
            <w:noWrap/>
          </w:tcPr>
          <w:p w14:paraId="0080AEB8" w14:textId="218E69AE"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12</w:t>
            </w:r>
          </w:p>
        </w:tc>
        <w:tc>
          <w:tcPr>
            <w:tcW w:w="1359" w:type="dxa"/>
            <w:tcBorders>
              <w:top w:val="nil"/>
              <w:left w:val="single" w:sz="4" w:space="0" w:color="auto"/>
              <w:bottom w:val="single" w:sz="4" w:space="0" w:color="auto"/>
              <w:right w:val="single" w:sz="4" w:space="0" w:color="auto"/>
            </w:tcBorders>
            <w:shd w:val="clear" w:color="auto" w:fill="auto"/>
            <w:noWrap/>
          </w:tcPr>
          <w:p w14:paraId="63BB713A" w14:textId="6F79022A" w:rsidR="00631C13" w:rsidRPr="00631C13" w:rsidRDefault="00631C13" w:rsidP="00631C13">
            <w:pPr>
              <w:jc w:val="center"/>
              <w:rPr>
                <w:rFonts w:ascii="Times New Roman" w:eastAsia="Times New Roman" w:hAnsi="Times New Roman" w:cs="Times New Roman"/>
                <w:color w:val="000000"/>
              </w:rPr>
            </w:pPr>
            <w:r w:rsidRPr="00631C13">
              <w:rPr>
                <w:rFonts w:ascii="Times New Roman" w:hAnsi="Times New Roman" w:cs="Times New Roman"/>
              </w:rPr>
              <w:t>2</w:t>
            </w:r>
          </w:p>
        </w:tc>
        <w:tc>
          <w:tcPr>
            <w:tcW w:w="901" w:type="dxa"/>
            <w:tcBorders>
              <w:top w:val="nil"/>
              <w:left w:val="nil"/>
              <w:bottom w:val="single" w:sz="4" w:space="0" w:color="auto"/>
              <w:right w:val="single" w:sz="4" w:space="0" w:color="auto"/>
            </w:tcBorders>
            <w:shd w:val="clear" w:color="auto" w:fill="auto"/>
            <w:noWrap/>
          </w:tcPr>
          <w:p w14:paraId="28F3BA9B" w14:textId="2F613C60" w:rsidR="00631C13" w:rsidRPr="00631C13" w:rsidRDefault="00631C13" w:rsidP="00631C13">
            <w:pPr>
              <w:jc w:val="center"/>
              <w:rPr>
                <w:rFonts w:ascii="Times New Roman" w:eastAsia="Times New Roman" w:hAnsi="Times New Roman" w:cs="Times New Roman"/>
                <w:color w:val="000000"/>
              </w:rPr>
            </w:pPr>
            <w:r w:rsidRPr="00C45C43">
              <w:t>7</w:t>
            </w:r>
            <w:r w:rsidR="006B4A45">
              <w:t>.</w:t>
            </w:r>
            <w:r w:rsidRPr="00C45C43">
              <w:t>5</w:t>
            </w:r>
          </w:p>
        </w:tc>
        <w:tc>
          <w:tcPr>
            <w:tcW w:w="1158" w:type="dxa"/>
            <w:tcBorders>
              <w:top w:val="nil"/>
              <w:left w:val="nil"/>
              <w:bottom w:val="single" w:sz="4" w:space="0" w:color="auto"/>
              <w:right w:val="single" w:sz="4" w:space="0" w:color="auto"/>
            </w:tcBorders>
            <w:shd w:val="clear" w:color="auto" w:fill="auto"/>
            <w:noWrap/>
          </w:tcPr>
          <w:p w14:paraId="294A86E7" w14:textId="6F495EDF" w:rsidR="00631C13" w:rsidRPr="00631C13" w:rsidRDefault="00631C13" w:rsidP="00631C13">
            <w:pPr>
              <w:jc w:val="center"/>
              <w:rPr>
                <w:rFonts w:ascii="Times New Roman" w:eastAsia="Times New Roman" w:hAnsi="Times New Roman" w:cs="Times New Roman"/>
                <w:color w:val="000000"/>
              </w:rPr>
            </w:pPr>
            <w:r w:rsidRPr="00C45C43">
              <w:t>7</w:t>
            </w:r>
          </w:p>
        </w:tc>
        <w:tc>
          <w:tcPr>
            <w:tcW w:w="935" w:type="dxa"/>
            <w:tcBorders>
              <w:top w:val="nil"/>
              <w:left w:val="nil"/>
              <w:bottom w:val="single" w:sz="4" w:space="0" w:color="auto"/>
              <w:right w:val="single" w:sz="4" w:space="0" w:color="auto"/>
            </w:tcBorders>
            <w:shd w:val="clear" w:color="auto" w:fill="auto"/>
            <w:noWrap/>
          </w:tcPr>
          <w:p w14:paraId="2B262768" w14:textId="3BCD91DD" w:rsidR="00631C13" w:rsidRPr="00631C13" w:rsidRDefault="00631C13" w:rsidP="00631C13">
            <w:pPr>
              <w:jc w:val="center"/>
              <w:rPr>
                <w:rFonts w:ascii="Times New Roman" w:eastAsia="Times New Roman" w:hAnsi="Times New Roman" w:cs="Times New Roman"/>
                <w:color w:val="000000"/>
              </w:rPr>
            </w:pPr>
            <w:r w:rsidRPr="00C45C43">
              <w:t>7</w:t>
            </w:r>
            <w:r w:rsidR="006B4A45">
              <w:t>.</w:t>
            </w:r>
            <w:r w:rsidRPr="00C45C43">
              <w:t>5</w:t>
            </w:r>
          </w:p>
        </w:tc>
        <w:tc>
          <w:tcPr>
            <w:tcW w:w="1097" w:type="dxa"/>
            <w:tcBorders>
              <w:top w:val="nil"/>
              <w:left w:val="nil"/>
              <w:bottom w:val="single" w:sz="4" w:space="0" w:color="auto"/>
              <w:right w:val="single" w:sz="4" w:space="0" w:color="auto"/>
            </w:tcBorders>
            <w:shd w:val="clear" w:color="auto" w:fill="C5E0B3"/>
            <w:noWrap/>
          </w:tcPr>
          <w:p w14:paraId="71C2924D" w14:textId="2AB8692E" w:rsidR="00631C13" w:rsidRPr="00631C13" w:rsidRDefault="00631C13" w:rsidP="00631C13">
            <w:pPr>
              <w:jc w:val="center"/>
              <w:rPr>
                <w:rFonts w:ascii="Times New Roman" w:eastAsia="Times New Roman" w:hAnsi="Times New Roman" w:cs="Times New Roman"/>
                <w:color w:val="000000"/>
              </w:rPr>
            </w:pPr>
            <w:r w:rsidRPr="00C45C43">
              <w:t>7</w:t>
            </w:r>
            <w:r w:rsidR="006B4A45">
              <w:t>.</w:t>
            </w:r>
            <w:r w:rsidRPr="00C45C43">
              <w:t>5</w:t>
            </w:r>
          </w:p>
        </w:tc>
        <w:tc>
          <w:tcPr>
            <w:tcW w:w="858" w:type="dxa"/>
            <w:tcBorders>
              <w:top w:val="nil"/>
              <w:left w:val="nil"/>
              <w:bottom w:val="single" w:sz="4" w:space="0" w:color="auto"/>
              <w:right w:val="single" w:sz="4" w:space="0" w:color="auto"/>
            </w:tcBorders>
            <w:shd w:val="clear" w:color="auto" w:fill="C5E0B3"/>
          </w:tcPr>
          <w:p w14:paraId="507385CA" w14:textId="62F77640" w:rsidR="00631C13" w:rsidRPr="00631C13" w:rsidRDefault="00631C13" w:rsidP="00631C13">
            <w:pPr>
              <w:jc w:val="center"/>
              <w:rPr>
                <w:rFonts w:ascii="Times New Roman" w:eastAsia="Times New Roman" w:hAnsi="Times New Roman" w:cs="Times New Roman"/>
                <w:color w:val="000000"/>
              </w:rPr>
            </w:pPr>
            <w:r w:rsidRPr="00C45C43">
              <w:t>29</w:t>
            </w:r>
            <w:r w:rsidR="006B4A45">
              <w:t>.</w:t>
            </w:r>
            <w:r w:rsidRPr="00C45C43">
              <w:t>5</w:t>
            </w:r>
          </w:p>
        </w:tc>
      </w:tr>
    </w:tbl>
    <w:p w14:paraId="6924C793" w14:textId="77777777" w:rsidR="00AD58BA" w:rsidRPr="0041505B" w:rsidRDefault="00AD58BA" w:rsidP="001B59E1">
      <w:pPr>
        <w:spacing w:after="0" w:line="240" w:lineRule="auto"/>
        <w:jc w:val="both"/>
        <w:rPr>
          <w:rFonts w:ascii="Times New Roman" w:hAnsi="Times New Roman" w:cs="Times New Roman"/>
          <w:color w:val="000000" w:themeColor="text1"/>
          <w:sz w:val="24"/>
          <w:szCs w:val="24"/>
        </w:rPr>
      </w:pPr>
    </w:p>
    <w:p w14:paraId="36D9A480" w14:textId="009A505B" w:rsidR="001C11D1" w:rsidRDefault="001C11D1" w:rsidP="001C11D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Izvērtējot vaislinieku izmantošanas intensitāti, redzams, ka </w:t>
      </w:r>
      <w:r w:rsidR="005E08E9">
        <w:rPr>
          <w:rFonts w:ascii="Times New Roman" w:hAnsi="Times New Roman" w:cs="Times New Roman"/>
          <w:color w:val="000000" w:themeColor="text1"/>
          <w:sz w:val="24"/>
          <w:szCs w:val="24"/>
        </w:rPr>
        <w:t xml:space="preserve">iepriekšējā, </w:t>
      </w:r>
      <w:r>
        <w:rPr>
          <w:rFonts w:ascii="Times New Roman" w:hAnsi="Times New Roman" w:cs="Times New Roman"/>
          <w:color w:val="000000" w:themeColor="text1"/>
          <w:sz w:val="24"/>
          <w:szCs w:val="24"/>
        </w:rPr>
        <w:t>202</w:t>
      </w:r>
      <w:r w:rsidR="005E08E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.gadā</w:t>
      </w:r>
      <w:r w:rsidR="005E08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divi visplašāk izmantotie vaislas ērzeļi bija Fejs un Emirāts. Fejs līdz šim vaislā izmantots minimāli, un tikai pēdējos trīs gados uz braucamā tipa ķēvēm. </w:t>
      </w:r>
    </w:p>
    <w:p w14:paraId="657098DB" w14:textId="2BA4FB9A" w:rsidR="005E08E9" w:rsidRDefault="005E08E9" w:rsidP="001C11D1">
      <w:pPr>
        <w:spacing w:after="0" w:line="240" w:lineRule="auto"/>
        <w:jc w:val="both"/>
        <w:rPr>
          <w:rFonts w:ascii="Times New Roman" w:hAnsi="Times New Roman" w:cs="Times New Roman"/>
          <w:color w:val="000000" w:themeColor="text1"/>
          <w:sz w:val="24"/>
          <w:szCs w:val="24"/>
        </w:rPr>
      </w:pPr>
    </w:p>
    <w:p w14:paraId="735507F4" w14:textId="201F00A5" w:rsidR="005E08E9" w:rsidRDefault="005E08E9" w:rsidP="001C11D1">
      <w:pPr>
        <w:spacing w:after="0" w:line="240" w:lineRule="auto"/>
        <w:jc w:val="both"/>
        <w:rPr>
          <w:rFonts w:ascii="Times New Roman" w:hAnsi="Times New Roman" w:cs="Times New Roman"/>
          <w:color w:val="000000" w:themeColor="text1"/>
          <w:sz w:val="24"/>
          <w:szCs w:val="24"/>
        </w:rPr>
      </w:pPr>
    </w:p>
    <w:p w14:paraId="60688E16" w14:textId="261FBB29" w:rsidR="005E08E9" w:rsidRDefault="005E08E9" w:rsidP="001C11D1">
      <w:pPr>
        <w:spacing w:after="0" w:line="240" w:lineRule="auto"/>
        <w:jc w:val="both"/>
        <w:rPr>
          <w:rFonts w:ascii="Times New Roman" w:hAnsi="Times New Roman" w:cs="Times New Roman"/>
          <w:color w:val="000000" w:themeColor="text1"/>
          <w:sz w:val="24"/>
          <w:szCs w:val="24"/>
        </w:rPr>
      </w:pPr>
    </w:p>
    <w:p w14:paraId="2A5BCD37" w14:textId="1EDC8F19" w:rsidR="005E08E9" w:rsidRDefault="005E08E9" w:rsidP="001C11D1">
      <w:pPr>
        <w:spacing w:after="0" w:line="240" w:lineRule="auto"/>
        <w:jc w:val="both"/>
        <w:rPr>
          <w:rFonts w:ascii="Times New Roman" w:hAnsi="Times New Roman" w:cs="Times New Roman"/>
          <w:color w:val="000000" w:themeColor="text1"/>
          <w:sz w:val="24"/>
          <w:szCs w:val="24"/>
        </w:rPr>
      </w:pPr>
    </w:p>
    <w:p w14:paraId="0E6A7CF0" w14:textId="2647C846" w:rsidR="005E08E9" w:rsidRDefault="005E08E9" w:rsidP="001C11D1">
      <w:pPr>
        <w:spacing w:after="0" w:line="240" w:lineRule="auto"/>
        <w:jc w:val="both"/>
        <w:rPr>
          <w:rFonts w:ascii="Times New Roman" w:hAnsi="Times New Roman" w:cs="Times New Roman"/>
          <w:color w:val="000000" w:themeColor="text1"/>
          <w:sz w:val="24"/>
          <w:szCs w:val="24"/>
        </w:rPr>
      </w:pPr>
    </w:p>
    <w:p w14:paraId="2ADAEB0A" w14:textId="664A96A5" w:rsidR="005E08E9" w:rsidRDefault="005E08E9" w:rsidP="001C11D1">
      <w:pPr>
        <w:spacing w:after="0" w:line="240" w:lineRule="auto"/>
        <w:jc w:val="both"/>
        <w:rPr>
          <w:rFonts w:ascii="Times New Roman" w:hAnsi="Times New Roman" w:cs="Times New Roman"/>
          <w:color w:val="000000" w:themeColor="text1"/>
          <w:sz w:val="24"/>
          <w:szCs w:val="24"/>
        </w:rPr>
      </w:pPr>
    </w:p>
    <w:p w14:paraId="56822735" w14:textId="5A271257" w:rsidR="002B51CD" w:rsidRDefault="002B51CD" w:rsidP="001C11D1">
      <w:pPr>
        <w:spacing w:after="0" w:line="240" w:lineRule="auto"/>
        <w:jc w:val="both"/>
        <w:rPr>
          <w:rFonts w:ascii="Times New Roman" w:hAnsi="Times New Roman" w:cs="Times New Roman"/>
          <w:color w:val="000000" w:themeColor="text1"/>
          <w:sz w:val="24"/>
          <w:szCs w:val="24"/>
        </w:rPr>
      </w:pPr>
    </w:p>
    <w:p w14:paraId="27F777A3" w14:textId="5BB56E7F" w:rsidR="002B51CD" w:rsidRDefault="002B51CD" w:rsidP="001C11D1">
      <w:pPr>
        <w:spacing w:after="0" w:line="240" w:lineRule="auto"/>
        <w:jc w:val="both"/>
        <w:rPr>
          <w:rFonts w:ascii="Times New Roman" w:hAnsi="Times New Roman" w:cs="Times New Roman"/>
          <w:color w:val="000000" w:themeColor="text1"/>
          <w:sz w:val="24"/>
          <w:szCs w:val="24"/>
        </w:rPr>
      </w:pPr>
    </w:p>
    <w:p w14:paraId="5A5CE683" w14:textId="39040A67" w:rsidR="002B51CD" w:rsidRDefault="002B51CD" w:rsidP="001C11D1">
      <w:pPr>
        <w:spacing w:after="0" w:line="240" w:lineRule="auto"/>
        <w:jc w:val="both"/>
        <w:rPr>
          <w:rFonts w:ascii="Times New Roman" w:hAnsi="Times New Roman" w:cs="Times New Roman"/>
          <w:color w:val="000000" w:themeColor="text1"/>
          <w:sz w:val="24"/>
          <w:szCs w:val="24"/>
        </w:rPr>
      </w:pPr>
    </w:p>
    <w:p w14:paraId="6B0FF0F3" w14:textId="5D9B8AD1" w:rsidR="002B51CD" w:rsidRDefault="002B51CD" w:rsidP="001C11D1">
      <w:pPr>
        <w:spacing w:after="0" w:line="240" w:lineRule="auto"/>
        <w:jc w:val="both"/>
        <w:rPr>
          <w:rFonts w:ascii="Times New Roman" w:hAnsi="Times New Roman" w:cs="Times New Roman"/>
          <w:color w:val="000000" w:themeColor="text1"/>
          <w:sz w:val="24"/>
          <w:szCs w:val="24"/>
        </w:rPr>
      </w:pPr>
    </w:p>
    <w:p w14:paraId="33296D89" w14:textId="575BF30A" w:rsidR="002B51CD" w:rsidRDefault="002B51CD" w:rsidP="001C11D1">
      <w:pPr>
        <w:spacing w:after="0" w:line="240" w:lineRule="auto"/>
        <w:jc w:val="both"/>
        <w:rPr>
          <w:rFonts w:ascii="Times New Roman" w:hAnsi="Times New Roman" w:cs="Times New Roman"/>
          <w:color w:val="000000" w:themeColor="text1"/>
          <w:sz w:val="24"/>
          <w:szCs w:val="24"/>
        </w:rPr>
      </w:pPr>
    </w:p>
    <w:p w14:paraId="7D87B167" w14:textId="77777777" w:rsidR="002B51CD" w:rsidRDefault="002B51CD" w:rsidP="001C11D1">
      <w:pPr>
        <w:spacing w:after="0" w:line="240" w:lineRule="auto"/>
        <w:jc w:val="both"/>
        <w:rPr>
          <w:rFonts w:ascii="Times New Roman" w:hAnsi="Times New Roman" w:cs="Times New Roman"/>
          <w:color w:val="000000" w:themeColor="text1"/>
          <w:sz w:val="24"/>
          <w:szCs w:val="24"/>
        </w:rPr>
      </w:pPr>
    </w:p>
    <w:p w14:paraId="29743C92" w14:textId="77777777" w:rsidR="005E08E9" w:rsidRDefault="005E08E9" w:rsidP="001C11D1">
      <w:pPr>
        <w:spacing w:after="0" w:line="240" w:lineRule="auto"/>
        <w:jc w:val="both"/>
        <w:rPr>
          <w:rFonts w:ascii="Times New Roman" w:hAnsi="Times New Roman" w:cs="Times New Roman"/>
          <w:color w:val="000000" w:themeColor="text1"/>
          <w:sz w:val="24"/>
          <w:szCs w:val="24"/>
        </w:rPr>
      </w:pPr>
    </w:p>
    <w:p w14:paraId="3E85AD9C" w14:textId="77777777" w:rsidR="008C75E6" w:rsidRPr="0041505B" w:rsidRDefault="008C75E6" w:rsidP="001B59E1">
      <w:pPr>
        <w:spacing w:after="0" w:line="240" w:lineRule="auto"/>
        <w:jc w:val="both"/>
        <w:rPr>
          <w:rFonts w:ascii="Times New Roman" w:hAnsi="Times New Roman" w:cs="Times New Roman"/>
          <w:color w:val="000000" w:themeColor="text1"/>
          <w:sz w:val="24"/>
          <w:szCs w:val="24"/>
        </w:rPr>
      </w:pPr>
    </w:p>
    <w:p w14:paraId="296208A6" w14:textId="78F22C0D" w:rsidR="00AA6E21" w:rsidRPr="0081490E" w:rsidRDefault="00AA6E21" w:rsidP="00AA6E21">
      <w:pPr>
        <w:spacing w:after="0" w:line="240" w:lineRule="auto"/>
        <w:jc w:val="center"/>
        <w:rPr>
          <w:rFonts w:ascii="Times New Roman" w:eastAsia="Calibri" w:hAnsi="Times New Roman" w:cs="Times New Roman"/>
          <w:b/>
          <w:sz w:val="24"/>
          <w:szCs w:val="28"/>
        </w:rPr>
      </w:pPr>
      <w:r w:rsidRPr="0081490E">
        <w:rPr>
          <w:rFonts w:ascii="Times New Roman" w:eastAsia="Calibri" w:hAnsi="Times New Roman" w:cs="Times New Roman"/>
          <w:b/>
          <w:sz w:val="24"/>
          <w:szCs w:val="28"/>
        </w:rPr>
        <w:lastRenderedPageBreak/>
        <w:t xml:space="preserve">Latvijas siltasiņu zirgu šķirnes braucamā tipa kumeļu vidējie vērtējumi </w:t>
      </w:r>
      <w:r w:rsidRPr="0081490E">
        <w:rPr>
          <w:rFonts w:ascii="Times New Roman" w:eastAsia="Times New Roman" w:hAnsi="Times New Roman" w:cs="Times New Roman"/>
          <w:b/>
          <w:bCs/>
          <w:color w:val="000000"/>
          <w:sz w:val="24"/>
          <w:szCs w:val="28"/>
        </w:rPr>
        <w:t>LŠZAA</w:t>
      </w:r>
      <w:r w:rsidRPr="0081490E">
        <w:rPr>
          <w:rFonts w:ascii="Times New Roman" w:eastAsia="Calibri" w:hAnsi="Times New Roman" w:cs="Times New Roman"/>
          <w:b/>
          <w:sz w:val="24"/>
          <w:szCs w:val="28"/>
        </w:rPr>
        <w:t xml:space="preserve"> šķirnes zirgu audzēšanas saimniecībās, salīdzinājumā ar kumeļu vidējiem vērtējumiem </w:t>
      </w:r>
      <w:r w:rsidRPr="0081490E">
        <w:rPr>
          <w:rFonts w:ascii="Times New Roman" w:eastAsia="Times New Roman" w:hAnsi="Times New Roman" w:cs="Times New Roman"/>
          <w:b/>
          <w:bCs/>
          <w:color w:val="000000"/>
          <w:sz w:val="24"/>
          <w:szCs w:val="28"/>
        </w:rPr>
        <w:t>LŠZAA</w:t>
      </w:r>
      <w:r w:rsidRPr="0081490E">
        <w:rPr>
          <w:rFonts w:ascii="Times New Roman" w:eastAsia="Calibri" w:hAnsi="Times New Roman" w:cs="Times New Roman"/>
          <w:b/>
          <w:sz w:val="24"/>
          <w:szCs w:val="28"/>
        </w:rPr>
        <w:t xml:space="preserve"> pārraudzības saimniecībās 20</w:t>
      </w:r>
      <w:r w:rsidR="0074581B" w:rsidRPr="0081490E">
        <w:rPr>
          <w:rFonts w:ascii="Times New Roman" w:eastAsia="Calibri" w:hAnsi="Times New Roman" w:cs="Times New Roman"/>
          <w:b/>
          <w:sz w:val="24"/>
          <w:szCs w:val="28"/>
        </w:rPr>
        <w:t>2</w:t>
      </w:r>
      <w:r w:rsidR="00C155E9">
        <w:rPr>
          <w:rFonts w:ascii="Times New Roman" w:eastAsia="Calibri" w:hAnsi="Times New Roman" w:cs="Times New Roman"/>
          <w:b/>
          <w:sz w:val="24"/>
          <w:szCs w:val="28"/>
        </w:rPr>
        <w:t>1</w:t>
      </w:r>
      <w:r w:rsidRPr="0081490E">
        <w:rPr>
          <w:rFonts w:ascii="Times New Roman" w:eastAsia="Calibri" w:hAnsi="Times New Roman" w:cs="Times New Roman"/>
          <w:b/>
          <w:sz w:val="24"/>
          <w:szCs w:val="28"/>
        </w:rPr>
        <w:t>.gadā</w:t>
      </w:r>
    </w:p>
    <w:p w14:paraId="30F28D04" w14:textId="77777777" w:rsidR="00AA6E21" w:rsidRDefault="00AA6E21" w:rsidP="001B59E1">
      <w:pPr>
        <w:spacing w:after="0" w:line="240" w:lineRule="auto"/>
        <w:jc w:val="both"/>
        <w:rPr>
          <w:rFonts w:ascii="Times New Roman" w:hAnsi="Times New Roman" w:cs="Times New Roman"/>
          <w:color w:val="000000" w:themeColor="text1"/>
        </w:rPr>
      </w:pPr>
    </w:p>
    <w:tbl>
      <w:tblPr>
        <w:tblW w:w="9752" w:type="dxa"/>
        <w:tblInd w:w="-5" w:type="dxa"/>
        <w:tblLayout w:type="fixed"/>
        <w:tblLook w:val="04A0" w:firstRow="1" w:lastRow="0" w:firstColumn="1" w:lastColumn="0" w:noHBand="0" w:noVBand="1"/>
      </w:tblPr>
      <w:tblGrid>
        <w:gridCol w:w="3798"/>
        <w:gridCol w:w="1134"/>
        <w:gridCol w:w="1418"/>
        <w:gridCol w:w="850"/>
        <w:gridCol w:w="1051"/>
        <w:gridCol w:w="1501"/>
      </w:tblGrid>
      <w:tr w:rsidR="00AA6E21" w:rsidRPr="00AA6E21" w14:paraId="368F89A5" w14:textId="77777777" w:rsidTr="002B51CD">
        <w:trPr>
          <w:trHeight w:val="300"/>
        </w:trPr>
        <w:tc>
          <w:tcPr>
            <w:tcW w:w="3798" w:type="dxa"/>
            <w:vMerge w:val="restart"/>
            <w:tcBorders>
              <w:top w:val="single" w:sz="4" w:space="0" w:color="auto"/>
              <w:left w:val="single" w:sz="4" w:space="0" w:color="auto"/>
              <w:right w:val="single" w:sz="4" w:space="0" w:color="auto"/>
            </w:tcBorders>
            <w:shd w:val="clear" w:color="auto" w:fill="auto"/>
            <w:noWrap/>
            <w:vAlign w:val="bottom"/>
            <w:hideMark/>
          </w:tcPr>
          <w:p w14:paraId="64189B95" w14:textId="77777777" w:rsidR="00AA6E21" w:rsidRPr="00AA6E21" w:rsidRDefault="00AA6E21" w:rsidP="00AA6E21">
            <w:pPr>
              <w:spacing w:after="0" w:line="240" w:lineRule="auto"/>
              <w:rPr>
                <w:rFonts w:ascii="Times New Roman" w:eastAsia="Times New Roman" w:hAnsi="Times New Roman" w:cs="Times New Roman"/>
                <w:color w:val="000000"/>
              </w:rPr>
            </w:pPr>
            <w:r w:rsidRPr="00AA6E21">
              <w:rPr>
                <w:rFonts w:ascii="Times New Roman" w:eastAsia="Times New Roman" w:hAnsi="Times New Roman" w:cs="Times New Roman"/>
                <w:color w:val="000000"/>
              </w:rPr>
              <w:t> </w:t>
            </w:r>
          </w:p>
          <w:p w14:paraId="1F1587C3" w14:textId="77777777" w:rsidR="00AA6E21" w:rsidRPr="00AA6E21" w:rsidRDefault="00AA6E21" w:rsidP="00AA6E21">
            <w:pPr>
              <w:jc w:val="center"/>
              <w:rPr>
                <w:rFonts w:ascii="Times New Roman" w:eastAsia="Times New Roman" w:hAnsi="Times New Roman" w:cs="Times New Roman"/>
                <w:b/>
                <w:color w:val="000000"/>
              </w:rPr>
            </w:pPr>
            <w:r w:rsidRPr="00AA6E21">
              <w:rPr>
                <w:rFonts w:ascii="Times New Roman" w:eastAsia="Times New Roman" w:hAnsi="Times New Roman" w:cs="Times New Roman"/>
                <w:b/>
                <w:color w:val="000000"/>
              </w:rPr>
              <w:t>Kumeļu grupa</w:t>
            </w:r>
          </w:p>
        </w:tc>
        <w:tc>
          <w:tcPr>
            <w:tcW w:w="44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05F525"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sidRPr="00AA6E21">
              <w:rPr>
                <w:rFonts w:ascii="Times New Roman" w:eastAsia="Times New Roman" w:hAnsi="Times New Roman" w:cs="Times New Roman"/>
                <w:b/>
                <w:bCs/>
                <w:color w:val="000000"/>
              </w:rPr>
              <w:t>Vērtējumi</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79A53D9"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Kopvērt.</w:t>
            </w:r>
          </w:p>
        </w:tc>
      </w:tr>
      <w:tr w:rsidR="00AA6E21" w:rsidRPr="00AA6E21" w14:paraId="0A37E550" w14:textId="77777777" w:rsidTr="002B51CD">
        <w:trPr>
          <w:trHeight w:val="300"/>
        </w:trPr>
        <w:tc>
          <w:tcPr>
            <w:tcW w:w="3798" w:type="dxa"/>
            <w:vMerge/>
            <w:tcBorders>
              <w:left w:val="single" w:sz="4" w:space="0" w:color="auto"/>
              <w:bottom w:val="single" w:sz="4" w:space="0" w:color="auto"/>
              <w:right w:val="single" w:sz="4" w:space="0" w:color="auto"/>
            </w:tcBorders>
            <w:shd w:val="clear" w:color="auto" w:fill="auto"/>
            <w:noWrap/>
            <w:vAlign w:val="bottom"/>
            <w:hideMark/>
          </w:tcPr>
          <w:p w14:paraId="3BA0424D" w14:textId="77777777" w:rsidR="00AA6E21" w:rsidRPr="00AA6E21" w:rsidRDefault="00AA6E21" w:rsidP="00AA6E21">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14:paraId="0E1C6921"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sidRPr="00AA6E21">
              <w:rPr>
                <w:rFonts w:ascii="Times New Roman" w:eastAsia="Times New Roman" w:hAnsi="Times New Roman" w:cs="Times New Roman"/>
                <w:b/>
                <w:bCs/>
                <w:color w:val="000000"/>
              </w:rPr>
              <w:t>Izc</w:t>
            </w:r>
            <w:r>
              <w:rPr>
                <w:rFonts w:ascii="Times New Roman" w:eastAsia="Times New Roman" w:hAnsi="Times New Roman" w:cs="Times New Roman"/>
                <w:b/>
                <w:bCs/>
                <w:color w:val="000000"/>
              </w:rPr>
              <w:t>.</w:t>
            </w:r>
            <w:r w:rsidRPr="00AA6E21">
              <w:rPr>
                <w:rFonts w:ascii="Times New Roman" w:eastAsia="Times New Roman" w:hAnsi="Times New Roman" w:cs="Times New Roman"/>
                <w:b/>
                <w:bCs/>
                <w:color w:val="000000"/>
              </w:rPr>
              <w:t>/tips</w:t>
            </w:r>
          </w:p>
        </w:tc>
        <w:tc>
          <w:tcPr>
            <w:tcW w:w="1418" w:type="dxa"/>
            <w:tcBorders>
              <w:top w:val="nil"/>
              <w:left w:val="nil"/>
              <w:bottom w:val="single" w:sz="4" w:space="0" w:color="auto"/>
              <w:right w:val="single" w:sz="4" w:space="0" w:color="auto"/>
            </w:tcBorders>
            <w:shd w:val="clear" w:color="auto" w:fill="auto"/>
            <w:noWrap/>
            <w:vAlign w:val="center"/>
            <w:hideMark/>
          </w:tcPr>
          <w:p w14:paraId="72F9D2B4"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sidRPr="00AA6E21">
              <w:rPr>
                <w:rFonts w:ascii="Times New Roman" w:eastAsia="Times New Roman" w:hAnsi="Times New Roman" w:cs="Times New Roman"/>
                <w:b/>
                <w:bCs/>
                <w:color w:val="000000"/>
              </w:rPr>
              <w:t>Ekst</w:t>
            </w:r>
            <w:r>
              <w:rPr>
                <w:rFonts w:ascii="Times New Roman" w:eastAsia="Times New Roman" w:hAnsi="Times New Roman" w:cs="Times New Roman"/>
                <w:b/>
                <w:bCs/>
                <w:color w:val="000000"/>
              </w:rPr>
              <w:t>.</w:t>
            </w:r>
            <w:r w:rsidRPr="00AA6E21">
              <w:rPr>
                <w:rFonts w:ascii="Times New Roman" w:eastAsia="Times New Roman" w:hAnsi="Times New Roman" w:cs="Times New Roman"/>
                <w:b/>
                <w:bCs/>
                <w:color w:val="000000"/>
              </w:rPr>
              <w:t>/prop</w:t>
            </w:r>
            <w:r>
              <w:rPr>
                <w:rFonts w:ascii="Times New Roman" w:eastAsia="Times New Roman" w:hAnsi="Times New Roman" w:cs="Times New Roman"/>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14:paraId="75153AAC"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sidRPr="00AA6E21">
              <w:rPr>
                <w:rFonts w:ascii="Times New Roman" w:eastAsia="Times New Roman" w:hAnsi="Times New Roman" w:cs="Times New Roman"/>
                <w:b/>
                <w:bCs/>
                <w:color w:val="000000"/>
              </w:rPr>
              <w:t>Gaitas</w:t>
            </w:r>
          </w:p>
        </w:tc>
        <w:tc>
          <w:tcPr>
            <w:tcW w:w="1051" w:type="dxa"/>
            <w:tcBorders>
              <w:top w:val="nil"/>
              <w:left w:val="nil"/>
              <w:bottom w:val="single" w:sz="4" w:space="0" w:color="auto"/>
              <w:right w:val="single" w:sz="4" w:space="0" w:color="auto"/>
            </w:tcBorders>
            <w:shd w:val="clear" w:color="auto" w:fill="auto"/>
            <w:noWrap/>
            <w:vAlign w:val="center"/>
            <w:hideMark/>
          </w:tcPr>
          <w:p w14:paraId="4A78DF48"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Kopējais iespaids</w:t>
            </w: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1A1A9E4E" w14:textId="77777777" w:rsidR="00AA6E21" w:rsidRPr="00AA6E21" w:rsidRDefault="00AA6E21" w:rsidP="00AA6E21">
            <w:pPr>
              <w:spacing w:after="0" w:line="240" w:lineRule="auto"/>
              <w:jc w:val="center"/>
              <w:rPr>
                <w:rFonts w:ascii="Times New Roman" w:eastAsia="Times New Roman" w:hAnsi="Times New Roman" w:cs="Times New Roman"/>
                <w:b/>
                <w:bCs/>
                <w:color w:val="000000"/>
              </w:rPr>
            </w:pPr>
          </w:p>
        </w:tc>
      </w:tr>
      <w:tr w:rsidR="003333E7" w:rsidRPr="00AA6E21" w14:paraId="17D0A608" w14:textId="77777777" w:rsidTr="002B51CD">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D64F2C6" w14:textId="564E05A1" w:rsidR="003333E7" w:rsidRPr="00AA6E21" w:rsidRDefault="003333E7" w:rsidP="003333E7">
            <w:pPr>
              <w:spacing w:after="0" w:line="240" w:lineRule="auto"/>
              <w:rPr>
                <w:rFonts w:ascii="Times New Roman" w:eastAsia="Times New Roman" w:hAnsi="Times New Roman" w:cs="Times New Roman"/>
                <w:color w:val="000000"/>
              </w:rPr>
            </w:pPr>
            <w:r w:rsidRPr="00AA6E21">
              <w:rPr>
                <w:rFonts w:ascii="Times New Roman" w:eastAsia="Times New Roman" w:hAnsi="Times New Roman" w:cs="Times New Roman"/>
                <w:color w:val="000000"/>
              </w:rPr>
              <w:t>Kumeļu vidējie vērtējumi šķirnes zirgu audzēšanas saimniecībās 20</w:t>
            </w:r>
            <w:r>
              <w:rPr>
                <w:rFonts w:ascii="Times New Roman" w:eastAsia="Times New Roman" w:hAnsi="Times New Roman" w:cs="Times New Roman"/>
                <w:color w:val="000000"/>
              </w:rPr>
              <w:t>21</w:t>
            </w:r>
            <w:r w:rsidRPr="00AA6E21">
              <w:rPr>
                <w:rFonts w:ascii="Times New Roman" w:eastAsia="Times New Roman" w:hAnsi="Times New Roman" w:cs="Times New Roman"/>
                <w:color w:val="000000"/>
              </w:rPr>
              <w:t>.gadā</w:t>
            </w:r>
          </w:p>
        </w:tc>
        <w:tc>
          <w:tcPr>
            <w:tcW w:w="1134" w:type="dxa"/>
            <w:tcBorders>
              <w:top w:val="nil"/>
              <w:left w:val="nil"/>
              <w:bottom w:val="single" w:sz="4" w:space="0" w:color="auto"/>
              <w:right w:val="single" w:sz="4" w:space="0" w:color="auto"/>
            </w:tcBorders>
            <w:shd w:val="clear" w:color="auto" w:fill="auto"/>
            <w:noWrap/>
          </w:tcPr>
          <w:p w14:paraId="44C25F0F" w14:textId="5552F155" w:rsidR="003333E7" w:rsidRPr="00CE05B0" w:rsidRDefault="003333E7" w:rsidP="003333E7">
            <w:pPr>
              <w:jc w:val="center"/>
              <w:rPr>
                <w:rFonts w:ascii="Times New Roman" w:hAnsi="Times New Roman" w:cs="Times New Roman"/>
              </w:rPr>
            </w:pPr>
            <w:r w:rsidRPr="00AC6CD4">
              <w:t>8</w:t>
            </w:r>
            <w:r w:rsidR="006B4A45">
              <w:t>.</w:t>
            </w:r>
            <w:r w:rsidRPr="00AC6CD4">
              <w:t>8</w:t>
            </w:r>
          </w:p>
        </w:tc>
        <w:tc>
          <w:tcPr>
            <w:tcW w:w="1418" w:type="dxa"/>
            <w:tcBorders>
              <w:top w:val="nil"/>
              <w:left w:val="nil"/>
              <w:bottom w:val="single" w:sz="4" w:space="0" w:color="auto"/>
              <w:right w:val="single" w:sz="4" w:space="0" w:color="auto"/>
            </w:tcBorders>
            <w:shd w:val="clear" w:color="auto" w:fill="auto"/>
            <w:noWrap/>
          </w:tcPr>
          <w:p w14:paraId="6FC5A713" w14:textId="491497E5" w:rsidR="003333E7" w:rsidRPr="00CE05B0" w:rsidRDefault="003333E7" w:rsidP="003333E7">
            <w:pPr>
              <w:jc w:val="center"/>
              <w:rPr>
                <w:rFonts w:ascii="Times New Roman" w:hAnsi="Times New Roman" w:cs="Times New Roman"/>
              </w:rPr>
            </w:pPr>
            <w:r w:rsidRPr="00AC6CD4">
              <w:t>8</w:t>
            </w:r>
            <w:r w:rsidR="006B4A45">
              <w:t>.</w:t>
            </w:r>
            <w:r w:rsidRPr="00AC6CD4">
              <w:t>3</w:t>
            </w:r>
          </w:p>
        </w:tc>
        <w:tc>
          <w:tcPr>
            <w:tcW w:w="850" w:type="dxa"/>
            <w:tcBorders>
              <w:top w:val="nil"/>
              <w:left w:val="nil"/>
              <w:bottom w:val="single" w:sz="4" w:space="0" w:color="auto"/>
              <w:right w:val="single" w:sz="4" w:space="0" w:color="auto"/>
            </w:tcBorders>
            <w:shd w:val="clear" w:color="auto" w:fill="auto"/>
            <w:noWrap/>
          </w:tcPr>
          <w:p w14:paraId="0CA781EF" w14:textId="391B73DF" w:rsidR="003333E7" w:rsidRPr="00CE05B0" w:rsidRDefault="003333E7" w:rsidP="003333E7">
            <w:pPr>
              <w:jc w:val="center"/>
              <w:rPr>
                <w:rFonts w:ascii="Times New Roman" w:hAnsi="Times New Roman" w:cs="Times New Roman"/>
              </w:rPr>
            </w:pPr>
            <w:r w:rsidRPr="00AC6CD4">
              <w:t>8</w:t>
            </w:r>
            <w:r w:rsidR="006B4A45">
              <w:t>.</w:t>
            </w:r>
            <w:r w:rsidRPr="00AC6CD4">
              <w:t>0</w:t>
            </w:r>
          </w:p>
        </w:tc>
        <w:tc>
          <w:tcPr>
            <w:tcW w:w="1051" w:type="dxa"/>
            <w:tcBorders>
              <w:top w:val="nil"/>
              <w:left w:val="nil"/>
              <w:bottom w:val="single" w:sz="4" w:space="0" w:color="auto"/>
              <w:right w:val="single" w:sz="4" w:space="0" w:color="auto"/>
            </w:tcBorders>
            <w:shd w:val="clear" w:color="auto" w:fill="auto"/>
            <w:noWrap/>
          </w:tcPr>
          <w:p w14:paraId="11307562" w14:textId="40E477BB" w:rsidR="003333E7" w:rsidRPr="00CE05B0" w:rsidRDefault="003333E7" w:rsidP="003333E7">
            <w:pPr>
              <w:jc w:val="center"/>
              <w:rPr>
                <w:rFonts w:ascii="Times New Roman" w:hAnsi="Times New Roman" w:cs="Times New Roman"/>
              </w:rPr>
            </w:pPr>
            <w:r w:rsidRPr="00AC6CD4">
              <w:t>8</w:t>
            </w:r>
            <w:r w:rsidR="006B4A45">
              <w:t>.</w:t>
            </w:r>
            <w:r w:rsidRPr="00AC6CD4">
              <w:t>5</w:t>
            </w:r>
          </w:p>
        </w:tc>
        <w:tc>
          <w:tcPr>
            <w:tcW w:w="1501" w:type="dxa"/>
            <w:tcBorders>
              <w:top w:val="nil"/>
              <w:left w:val="nil"/>
              <w:bottom w:val="single" w:sz="4" w:space="0" w:color="auto"/>
              <w:right w:val="single" w:sz="4" w:space="0" w:color="auto"/>
            </w:tcBorders>
            <w:shd w:val="clear" w:color="auto" w:fill="auto"/>
            <w:noWrap/>
          </w:tcPr>
          <w:p w14:paraId="0B13F5FD" w14:textId="6FCA8D16" w:rsidR="003333E7" w:rsidRPr="00CE05B0" w:rsidRDefault="003333E7" w:rsidP="003333E7">
            <w:pPr>
              <w:jc w:val="center"/>
              <w:rPr>
                <w:rFonts w:ascii="Times New Roman" w:hAnsi="Times New Roman" w:cs="Times New Roman"/>
              </w:rPr>
            </w:pPr>
            <w:r w:rsidRPr="00AC6CD4">
              <w:t>33</w:t>
            </w:r>
            <w:r w:rsidR="006B4A45">
              <w:t>.</w:t>
            </w:r>
            <w:r w:rsidRPr="00AC6CD4">
              <w:t>7</w:t>
            </w:r>
          </w:p>
        </w:tc>
      </w:tr>
      <w:tr w:rsidR="003333E7" w:rsidRPr="00AA6E21" w14:paraId="23AC9EAF" w14:textId="77777777" w:rsidTr="002B51CD">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3A7E4072" w14:textId="2EE53A67" w:rsidR="003333E7" w:rsidRPr="00AA6E21" w:rsidRDefault="003333E7" w:rsidP="003333E7">
            <w:pPr>
              <w:spacing w:after="0" w:line="240" w:lineRule="auto"/>
              <w:rPr>
                <w:rFonts w:ascii="Times New Roman" w:eastAsia="Times New Roman" w:hAnsi="Times New Roman" w:cs="Times New Roman"/>
                <w:color w:val="000000"/>
              </w:rPr>
            </w:pPr>
            <w:r w:rsidRPr="00AA6E21">
              <w:rPr>
                <w:rFonts w:ascii="Times New Roman" w:eastAsia="Times New Roman" w:hAnsi="Times New Roman" w:cs="Times New Roman"/>
                <w:color w:val="000000"/>
              </w:rPr>
              <w:t>Kumeļu vidējie vērtējumi 20</w:t>
            </w:r>
            <w:r>
              <w:rPr>
                <w:rFonts w:ascii="Times New Roman" w:eastAsia="Times New Roman" w:hAnsi="Times New Roman" w:cs="Times New Roman"/>
                <w:color w:val="000000"/>
              </w:rPr>
              <w:t>21</w:t>
            </w:r>
            <w:r w:rsidRPr="00AA6E21">
              <w:rPr>
                <w:rFonts w:ascii="Times New Roman" w:eastAsia="Times New Roman" w:hAnsi="Times New Roman" w:cs="Times New Roman"/>
                <w:color w:val="000000"/>
              </w:rPr>
              <w:t>.gadā</w:t>
            </w:r>
          </w:p>
        </w:tc>
        <w:tc>
          <w:tcPr>
            <w:tcW w:w="1134" w:type="dxa"/>
            <w:tcBorders>
              <w:top w:val="nil"/>
              <w:left w:val="nil"/>
              <w:bottom w:val="single" w:sz="4" w:space="0" w:color="auto"/>
              <w:right w:val="single" w:sz="4" w:space="0" w:color="auto"/>
            </w:tcBorders>
            <w:shd w:val="clear" w:color="auto" w:fill="auto"/>
            <w:noWrap/>
          </w:tcPr>
          <w:p w14:paraId="187B3074" w14:textId="447E0447" w:rsidR="003333E7" w:rsidRPr="0081490E" w:rsidRDefault="003333E7" w:rsidP="003333E7">
            <w:pPr>
              <w:jc w:val="center"/>
              <w:rPr>
                <w:rFonts w:ascii="Times New Roman" w:hAnsi="Times New Roman" w:cs="Times New Roman"/>
              </w:rPr>
            </w:pPr>
            <w:r w:rsidRPr="0027407C">
              <w:t>8</w:t>
            </w:r>
            <w:r w:rsidR="006B4A45">
              <w:t>.</w:t>
            </w:r>
            <w:r w:rsidRPr="0027407C">
              <w:t>6</w:t>
            </w:r>
          </w:p>
        </w:tc>
        <w:tc>
          <w:tcPr>
            <w:tcW w:w="1418" w:type="dxa"/>
            <w:tcBorders>
              <w:top w:val="nil"/>
              <w:left w:val="nil"/>
              <w:bottom w:val="single" w:sz="4" w:space="0" w:color="auto"/>
              <w:right w:val="single" w:sz="4" w:space="0" w:color="auto"/>
            </w:tcBorders>
            <w:shd w:val="clear" w:color="auto" w:fill="auto"/>
            <w:noWrap/>
          </w:tcPr>
          <w:p w14:paraId="48FEA037" w14:textId="20BF0620" w:rsidR="003333E7" w:rsidRPr="0081490E" w:rsidRDefault="003333E7" w:rsidP="003333E7">
            <w:pPr>
              <w:jc w:val="center"/>
              <w:rPr>
                <w:rFonts w:ascii="Times New Roman" w:hAnsi="Times New Roman" w:cs="Times New Roman"/>
              </w:rPr>
            </w:pPr>
            <w:r w:rsidRPr="0027407C">
              <w:t>8</w:t>
            </w:r>
            <w:r w:rsidR="006B4A45">
              <w:t>.</w:t>
            </w:r>
            <w:r w:rsidRPr="0027407C">
              <w:t>1</w:t>
            </w:r>
          </w:p>
        </w:tc>
        <w:tc>
          <w:tcPr>
            <w:tcW w:w="850" w:type="dxa"/>
            <w:tcBorders>
              <w:top w:val="nil"/>
              <w:left w:val="nil"/>
              <w:bottom w:val="single" w:sz="4" w:space="0" w:color="auto"/>
              <w:right w:val="single" w:sz="4" w:space="0" w:color="auto"/>
            </w:tcBorders>
            <w:shd w:val="clear" w:color="auto" w:fill="auto"/>
            <w:noWrap/>
          </w:tcPr>
          <w:p w14:paraId="6B554228" w14:textId="6A1A5CEF" w:rsidR="003333E7" w:rsidRPr="0081490E" w:rsidRDefault="003333E7" w:rsidP="003333E7">
            <w:pPr>
              <w:jc w:val="center"/>
              <w:rPr>
                <w:rFonts w:ascii="Times New Roman" w:hAnsi="Times New Roman" w:cs="Times New Roman"/>
              </w:rPr>
            </w:pPr>
            <w:r w:rsidRPr="0027407C">
              <w:t>7</w:t>
            </w:r>
            <w:r w:rsidR="006B4A45">
              <w:t>.</w:t>
            </w:r>
            <w:r w:rsidRPr="0027407C">
              <w:t>9</w:t>
            </w:r>
          </w:p>
        </w:tc>
        <w:tc>
          <w:tcPr>
            <w:tcW w:w="1051" w:type="dxa"/>
            <w:tcBorders>
              <w:top w:val="nil"/>
              <w:left w:val="nil"/>
              <w:bottom w:val="single" w:sz="4" w:space="0" w:color="auto"/>
              <w:right w:val="single" w:sz="4" w:space="0" w:color="auto"/>
            </w:tcBorders>
            <w:shd w:val="clear" w:color="auto" w:fill="auto"/>
            <w:noWrap/>
          </w:tcPr>
          <w:p w14:paraId="40D7F31D" w14:textId="224EF989" w:rsidR="003333E7" w:rsidRPr="0081490E" w:rsidRDefault="003333E7" w:rsidP="003333E7">
            <w:pPr>
              <w:jc w:val="center"/>
              <w:rPr>
                <w:rFonts w:ascii="Times New Roman" w:hAnsi="Times New Roman" w:cs="Times New Roman"/>
              </w:rPr>
            </w:pPr>
            <w:r w:rsidRPr="0027407C">
              <w:t>8</w:t>
            </w:r>
            <w:r w:rsidR="006B4A45">
              <w:t>.</w:t>
            </w:r>
            <w:r w:rsidRPr="0027407C">
              <w:t>3</w:t>
            </w:r>
          </w:p>
        </w:tc>
        <w:tc>
          <w:tcPr>
            <w:tcW w:w="1501" w:type="dxa"/>
            <w:tcBorders>
              <w:top w:val="nil"/>
              <w:left w:val="nil"/>
              <w:bottom w:val="single" w:sz="4" w:space="0" w:color="auto"/>
              <w:right w:val="single" w:sz="4" w:space="0" w:color="auto"/>
            </w:tcBorders>
            <w:shd w:val="clear" w:color="auto" w:fill="auto"/>
            <w:noWrap/>
          </w:tcPr>
          <w:p w14:paraId="37967FAB" w14:textId="5B6D034F" w:rsidR="003333E7" w:rsidRPr="0081490E" w:rsidRDefault="003333E7" w:rsidP="003333E7">
            <w:pPr>
              <w:jc w:val="center"/>
              <w:rPr>
                <w:rFonts w:ascii="Times New Roman" w:hAnsi="Times New Roman" w:cs="Times New Roman"/>
              </w:rPr>
            </w:pPr>
            <w:r w:rsidRPr="0027407C">
              <w:t>32</w:t>
            </w:r>
            <w:r w:rsidR="006B4A45">
              <w:t>.</w:t>
            </w:r>
            <w:r w:rsidRPr="0027407C">
              <w:t>9</w:t>
            </w:r>
          </w:p>
        </w:tc>
      </w:tr>
      <w:tr w:rsidR="003A5586" w:rsidRPr="00AA6E21" w14:paraId="2AF460B0" w14:textId="77777777" w:rsidTr="002B51CD">
        <w:trPr>
          <w:trHeight w:val="30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30507811" w14:textId="77777777" w:rsidR="003A5586" w:rsidRPr="00AA6E21" w:rsidRDefault="003A5586" w:rsidP="004F0005">
            <w:pPr>
              <w:spacing w:after="0" w:line="240" w:lineRule="auto"/>
              <w:rPr>
                <w:rFonts w:ascii="Times New Roman" w:eastAsia="Times New Roman" w:hAnsi="Times New Roman" w:cs="Times New Roman"/>
                <w:color w:val="000000"/>
              </w:rPr>
            </w:pPr>
            <w:r w:rsidRPr="00AA6E21">
              <w:rPr>
                <w:rFonts w:ascii="Times New Roman" w:eastAsia="Times New Roman" w:hAnsi="Times New Roman" w:cs="Times New Roman"/>
                <w:color w:val="000000"/>
              </w:rPr>
              <w:t>Starpība starp vērtējumiem</w:t>
            </w:r>
          </w:p>
        </w:tc>
        <w:tc>
          <w:tcPr>
            <w:tcW w:w="1134" w:type="dxa"/>
            <w:tcBorders>
              <w:top w:val="nil"/>
              <w:left w:val="nil"/>
              <w:bottom w:val="single" w:sz="4" w:space="0" w:color="auto"/>
              <w:right w:val="single" w:sz="4" w:space="0" w:color="auto"/>
            </w:tcBorders>
            <w:shd w:val="clear" w:color="auto" w:fill="auto"/>
            <w:noWrap/>
            <w:hideMark/>
          </w:tcPr>
          <w:p w14:paraId="1A1AEB83" w14:textId="77777777" w:rsidR="003A5586" w:rsidRPr="0081490E" w:rsidRDefault="003A5586" w:rsidP="003A5586">
            <w:pPr>
              <w:jc w:val="center"/>
              <w:rPr>
                <w:rFonts w:ascii="Times New Roman" w:hAnsi="Times New Roman" w:cs="Times New Roman"/>
              </w:rPr>
            </w:pPr>
            <w:r w:rsidRPr="0081490E">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hideMark/>
          </w:tcPr>
          <w:p w14:paraId="15C9B112" w14:textId="4155B3EB" w:rsidR="003A5586" w:rsidRPr="0081490E" w:rsidRDefault="003A5586" w:rsidP="003A5586">
            <w:pPr>
              <w:jc w:val="center"/>
              <w:rPr>
                <w:rFonts w:ascii="Times New Roman" w:hAnsi="Times New Roman" w:cs="Times New Roman"/>
              </w:rPr>
            </w:pPr>
            <w:r w:rsidRPr="0081490E">
              <w:rPr>
                <w:rFonts w:ascii="Times New Roman" w:hAnsi="Times New Roman" w:cs="Times New Roman"/>
              </w:rPr>
              <w:t>+0.</w:t>
            </w:r>
            <w:r w:rsidR="003333E7">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hideMark/>
          </w:tcPr>
          <w:p w14:paraId="759AC705" w14:textId="7AA67748" w:rsidR="003A5586" w:rsidRPr="0081490E" w:rsidRDefault="003333E7" w:rsidP="003A5586">
            <w:pPr>
              <w:jc w:val="center"/>
              <w:rPr>
                <w:rFonts w:ascii="Times New Roman" w:hAnsi="Times New Roman" w:cs="Times New Roman"/>
              </w:rPr>
            </w:pPr>
            <w:r>
              <w:rPr>
                <w:rFonts w:ascii="Times New Roman" w:hAnsi="Times New Roman" w:cs="Times New Roman"/>
              </w:rPr>
              <w:t>+0.1</w:t>
            </w:r>
          </w:p>
        </w:tc>
        <w:tc>
          <w:tcPr>
            <w:tcW w:w="1051" w:type="dxa"/>
            <w:tcBorders>
              <w:top w:val="nil"/>
              <w:left w:val="nil"/>
              <w:bottom w:val="single" w:sz="4" w:space="0" w:color="auto"/>
              <w:right w:val="single" w:sz="4" w:space="0" w:color="auto"/>
            </w:tcBorders>
            <w:shd w:val="clear" w:color="auto" w:fill="auto"/>
            <w:noWrap/>
            <w:hideMark/>
          </w:tcPr>
          <w:p w14:paraId="4DD1EF98" w14:textId="776BBF07" w:rsidR="003A5586" w:rsidRPr="0081490E" w:rsidRDefault="003A5586" w:rsidP="003A5586">
            <w:pPr>
              <w:jc w:val="center"/>
              <w:rPr>
                <w:rFonts w:ascii="Times New Roman" w:hAnsi="Times New Roman" w:cs="Times New Roman"/>
              </w:rPr>
            </w:pPr>
            <w:r w:rsidRPr="0081490E">
              <w:rPr>
                <w:rFonts w:ascii="Times New Roman" w:hAnsi="Times New Roman" w:cs="Times New Roman"/>
              </w:rPr>
              <w:t>+0.</w:t>
            </w:r>
            <w:r w:rsidR="003333E7">
              <w:rPr>
                <w:rFonts w:ascii="Times New Roman" w:hAnsi="Times New Roman" w:cs="Times New Roman"/>
              </w:rPr>
              <w:t>2</w:t>
            </w:r>
          </w:p>
        </w:tc>
        <w:tc>
          <w:tcPr>
            <w:tcW w:w="1501" w:type="dxa"/>
            <w:tcBorders>
              <w:top w:val="nil"/>
              <w:left w:val="nil"/>
              <w:bottom w:val="single" w:sz="4" w:space="0" w:color="auto"/>
              <w:right w:val="single" w:sz="4" w:space="0" w:color="auto"/>
            </w:tcBorders>
            <w:shd w:val="clear" w:color="auto" w:fill="auto"/>
            <w:noWrap/>
            <w:hideMark/>
          </w:tcPr>
          <w:p w14:paraId="09E17FE6" w14:textId="77777777" w:rsidR="003A5586" w:rsidRPr="0081490E" w:rsidRDefault="003A5586" w:rsidP="003A5586">
            <w:pPr>
              <w:jc w:val="center"/>
              <w:rPr>
                <w:rFonts w:ascii="Times New Roman" w:hAnsi="Times New Roman" w:cs="Times New Roman"/>
              </w:rPr>
            </w:pPr>
            <w:r w:rsidRPr="0081490E">
              <w:rPr>
                <w:rFonts w:ascii="Times New Roman" w:hAnsi="Times New Roman" w:cs="Times New Roman"/>
              </w:rPr>
              <w:t>+1.2</w:t>
            </w:r>
          </w:p>
        </w:tc>
      </w:tr>
    </w:tbl>
    <w:p w14:paraId="4E33B1B2" w14:textId="77777777" w:rsidR="001C11D1" w:rsidRDefault="001C11D1" w:rsidP="001B59E1">
      <w:pPr>
        <w:spacing w:after="0" w:line="240" w:lineRule="auto"/>
        <w:jc w:val="both"/>
        <w:rPr>
          <w:rFonts w:ascii="Times New Roman" w:eastAsia="Calibri" w:hAnsi="Times New Roman" w:cs="Times New Roman"/>
          <w:sz w:val="24"/>
          <w:szCs w:val="24"/>
        </w:rPr>
      </w:pPr>
    </w:p>
    <w:p w14:paraId="0FB6B7EF" w14:textId="568883C3" w:rsidR="0063358E" w:rsidRDefault="00AA6E21" w:rsidP="001B59E1">
      <w:pPr>
        <w:spacing w:after="0" w:line="240" w:lineRule="auto"/>
        <w:jc w:val="both"/>
        <w:rPr>
          <w:rFonts w:ascii="Times New Roman" w:eastAsia="Calibri" w:hAnsi="Times New Roman" w:cs="Times New Roman"/>
          <w:sz w:val="24"/>
          <w:szCs w:val="24"/>
        </w:rPr>
      </w:pPr>
      <w:r w:rsidRPr="0081490E">
        <w:rPr>
          <w:rFonts w:ascii="Times New Roman" w:eastAsia="Calibri" w:hAnsi="Times New Roman" w:cs="Times New Roman"/>
          <w:sz w:val="24"/>
          <w:szCs w:val="24"/>
        </w:rPr>
        <w:t xml:space="preserve">Kumeļu kopējais vidējais vērtējums šķirnes zirgu audzēšanas saimniecībās </w:t>
      </w:r>
      <w:r w:rsidR="00CE05B0" w:rsidRPr="0081490E">
        <w:rPr>
          <w:rFonts w:ascii="Times New Roman" w:eastAsia="Calibri" w:hAnsi="Times New Roman" w:cs="Times New Roman"/>
          <w:sz w:val="24"/>
          <w:szCs w:val="24"/>
        </w:rPr>
        <w:t>202</w:t>
      </w:r>
      <w:r w:rsidR="003333E7">
        <w:rPr>
          <w:rFonts w:ascii="Times New Roman" w:eastAsia="Calibri" w:hAnsi="Times New Roman" w:cs="Times New Roman"/>
          <w:sz w:val="24"/>
          <w:szCs w:val="24"/>
        </w:rPr>
        <w:t>1</w:t>
      </w:r>
      <w:r w:rsidR="00CE05B0" w:rsidRPr="0081490E">
        <w:rPr>
          <w:rFonts w:ascii="Times New Roman" w:eastAsia="Calibri" w:hAnsi="Times New Roman" w:cs="Times New Roman"/>
          <w:sz w:val="24"/>
          <w:szCs w:val="24"/>
        </w:rPr>
        <w:t>.</w:t>
      </w:r>
      <w:r w:rsidR="0081490E">
        <w:rPr>
          <w:rFonts w:ascii="Times New Roman" w:eastAsia="Calibri" w:hAnsi="Times New Roman" w:cs="Times New Roman"/>
          <w:sz w:val="24"/>
          <w:szCs w:val="24"/>
        </w:rPr>
        <w:t xml:space="preserve"> </w:t>
      </w:r>
      <w:r w:rsidR="00CE05B0" w:rsidRPr="0081490E">
        <w:rPr>
          <w:rFonts w:ascii="Times New Roman" w:eastAsia="Calibri" w:hAnsi="Times New Roman" w:cs="Times New Roman"/>
          <w:sz w:val="24"/>
          <w:szCs w:val="24"/>
        </w:rPr>
        <w:t>gadā ir augstāks nekā vidējais vērtējums kopā</w:t>
      </w:r>
      <w:r w:rsidR="003A5586" w:rsidRPr="0081490E">
        <w:rPr>
          <w:rFonts w:ascii="Times New Roman" w:eastAsia="Calibri" w:hAnsi="Times New Roman" w:cs="Times New Roman"/>
          <w:sz w:val="24"/>
          <w:szCs w:val="24"/>
        </w:rPr>
        <w:t xml:space="preserve">, </w:t>
      </w:r>
      <w:r w:rsidR="003333E7">
        <w:rPr>
          <w:rFonts w:ascii="Times New Roman" w:eastAsia="Calibri" w:hAnsi="Times New Roman" w:cs="Times New Roman"/>
          <w:sz w:val="24"/>
          <w:szCs w:val="24"/>
        </w:rPr>
        <w:t xml:space="preserve">kā arī augstāks visos vērtējumos. Šķirnes saimniecībās iegūti 6 kumeļi. </w:t>
      </w:r>
    </w:p>
    <w:p w14:paraId="050A6DB6" w14:textId="6B448933" w:rsidR="00CE05B0" w:rsidRDefault="00CE05B0" w:rsidP="001B59E1">
      <w:pPr>
        <w:spacing w:after="0" w:line="240" w:lineRule="auto"/>
        <w:jc w:val="both"/>
        <w:rPr>
          <w:rFonts w:ascii="Times New Roman" w:eastAsia="Calibri" w:hAnsi="Times New Roman" w:cs="Times New Roman"/>
          <w:sz w:val="24"/>
          <w:szCs w:val="24"/>
        </w:rPr>
      </w:pPr>
    </w:p>
    <w:p w14:paraId="3F505367" w14:textId="77777777" w:rsidR="005E08E9" w:rsidRPr="001B59E1" w:rsidRDefault="005E08E9" w:rsidP="001B59E1">
      <w:pPr>
        <w:spacing w:after="0" w:line="240" w:lineRule="auto"/>
        <w:jc w:val="both"/>
        <w:rPr>
          <w:rFonts w:ascii="Times New Roman" w:eastAsia="Calibri" w:hAnsi="Times New Roman" w:cs="Times New Roman"/>
          <w:sz w:val="24"/>
          <w:szCs w:val="24"/>
        </w:rPr>
      </w:pPr>
    </w:p>
    <w:p w14:paraId="7C1FA04D" w14:textId="77777777" w:rsidR="00494825" w:rsidRPr="00DA58C9" w:rsidRDefault="00494825" w:rsidP="0063358E">
      <w:pPr>
        <w:spacing w:after="0" w:line="240" w:lineRule="auto"/>
        <w:jc w:val="center"/>
        <w:rPr>
          <w:rFonts w:ascii="Times New Roman" w:eastAsia="Calibri" w:hAnsi="Times New Roman" w:cs="Times New Roman"/>
          <w:b/>
          <w:color w:val="000000" w:themeColor="text1"/>
          <w:sz w:val="28"/>
          <w:szCs w:val="28"/>
        </w:rPr>
      </w:pPr>
      <w:r w:rsidRPr="00DA58C9">
        <w:rPr>
          <w:rFonts w:ascii="Times New Roman" w:eastAsia="Calibri" w:hAnsi="Times New Roman" w:cs="Times New Roman"/>
          <w:b/>
          <w:color w:val="000000" w:themeColor="text1"/>
          <w:sz w:val="28"/>
          <w:szCs w:val="28"/>
        </w:rPr>
        <w:t xml:space="preserve">Latvijas </w:t>
      </w:r>
      <w:r w:rsidR="002725AC">
        <w:rPr>
          <w:rFonts w:ascii="Times New Roman" w:eastAsia="Calibri" w:hAnsi="Times New Roman" w:cs="Times New Roman"/>
          <w:b/>
          <w:color w:val="000000" w:themeColor="text1"/>
          <w:sz w:val="28"/>
          <w:szCs w:val="28"/>
        </w:rPr>
        <w:t xml:space="preserve">siltasiņu </w:t>
      </w:r>
      <w:r w:rsidRPr="00DA58C9">
        <w:rPr>
          <w:rFonts w:ascii="Times New Roman" w:eastAsia="Calibri" w:hAnsi="Times New Roman" w:cs="Times New Roman"/>
          <w:b/>
          <w:color w:val="000000" w:themeColor="text1"/>
          <w:sz w:val="28"/>
          <w:szCs w:val="28"/>
        </w:rPr>
        <w:t xml:space="preserve">zirgu šķirnes ģenētiskie resursi </w:t>
      </w:r>
    </w:p>
    <w:p w14:paraId="6455AB39" w14:textId="77777777" w:rsidR="0063358E" w:rsidRPr="00DA58C9" w:rsidRDefault="0063358E" w:rsidP="00E23B0B">
      <w:pPr>
        <w:spacing w:after="0"/>
        <w:rPr>
          <w:rFonts w:ascii="Times New Roman" w:eastAsia="Calibri" w:hAnsi="Times New Roman" w:cs="Times New Roman"/>
          <w:color w:val="000000" w:themeColor="text1"/>
        </w:rPr>
      </w:pPr>
    </w:p>
    <w:p w14:paraId="45969049" w14:textId="6E05B91F" w:rsidR="0063358E" w:rsidRDefault="002725AC" w:rsidP="002725AC">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Latvijas siltasiņu zirgu šķirnes braucamā tipa kā vietējās apdraudētās zirgu šķirnes saglabāšanu veicina iekļaušana Ļauku attīstības plāna” pasākuma “Agrovide” apakšpasākumā </w:t>
      </w:r>
      <w:r w:rsidRPr="002725AC">
        <w:rPr>
          <w:rFonts w:ascii="Times New Roman" w:eastAsia="Calibri" w:hAnsi="Times New Roman" w:cs="Times New Roman"/>
          <w:i/>
          <w:color w:val="000000" w:themeColor="text1"/>
          <w:sz w:val="24"/>
          <w:szCs w:val="24"/>
        </w:rPr>
        <w:t>Lauksaimniecības dzīvnieku ģenētisko resursu saglabāšana.</w:t>
      </w:r>
      <w:r>
        <w:rPr>
          <w:rFonts w:ascii="Times New Roman" w:eastAsia="Calibri" w:hAnsi="Times New Roman" w:cs="Times New Roman"/>
          <w:color w:val="000000" w:themeColor="text1"/>
          <w:sz w:val="24"/>
          <w:szCs w:val="24"/>
        </w:rPr>
        <w:t xml:space="preserve"> </w:t>
      </w:r>
      <w:r w:rsidR="00E23B0B" w:rsidRPr="00DA58C9">
        <w:rPr>
          <w:rFonts w:ascii="Times New Roman" w:eastAsia="Calibri" w:hAnsi="Times New Roman" w:cs="Times New Roman"/>
          <w:color w:val="000000" w:themeColor="text1"/>
          <w:sz w:val="24"/>
          <w:szCs w:val="24"/>
        </w:rPr>
        <w:t>20</w:t>
      </w:r>
      <w:r w:rsidR="0074581B">
        <w:rPr>
          <w:rFonts w:ascii="Times New Roman" w:eastAsia="Calibri" w:hAnsi="Times New Roman" w:cs="Times New Roman"/>
          <w:color w:val="000000" w:themeColor="text1"/>
          <w:sz w:val="24"/>
          <w:szCs w:val="24"/>
        </w:rPr>
        <w:t>2</w:t>
      </w:r>
      <w:r w:rsidR="003333E7">
        <w:rPr>
          <w:rFonts w:ascii="Times New Roman" w:eastAsia="Calibri" w:hAnsi="Times New Roman" w:cs="Times New Roman"/>
          <w:color w:val="000000" w:themeColor="text1"/>
          <w:sz w:val="24"/>
          <w:szCs w:val="24"/>
        </w:rPr>
        <w:t>1</w:t>
      </w:r>
      <w:r w:rsidR="00494825" w:rsidRPr="00DA58C9">
        <w:rPr>
          <w:rFonts w:ascii="Times New Roman" w:eastAsia="Calibri" w:hAnsi="Times New Roman" w:cs="Times New Roman"/>
          <w:color w:val="000000" w:themeColor="text1"/>
          <w:sz w:val="24"/>
          <w:szCs w:val="24"/>
        </w:rPr>
        <w:t xml:space="preserve">.gadā sagatavoti un izsniegti </w:t>
      </w:r>
      <w:r w:rsidR="00494825" w:rsidRPr="0063164C">
        <w:rPr>
          <w:rFonts w:ascii="Times New Roman" w:eastAsia="Calibri" w:hAnsi="Times New Roman" w:cs="Times New Roman"/>
          <w:sz w:val="24"/>
          <w:szCs w:val="24"/>
        </w:rPr>
        <w:t xml:space="preserve">atzinumi </w:t>
      </w:r>
      <w:r w:rsidR="00E23B0B" w:rsidRPr="0063164C">
        <w:rPr>
          <w:rFonts w:ascii="Times New Roman" w:eastAsia="Calibri" w:hAnsi="Times New Roman" w:cs="Times New Roman"/>
          <w:b/>
          <w:sz w:val="24"/>
          <w:szCs w:val="24"/>
        </w:rPr>
        <w:t>1</w:t>
      </w:r>
      <w:r w:rsidR="001C11D1" w:rsidRPr="0063164C">
        <w:rPr>
          <w:rFonts w:ascii="Times New Roman" w:eastAsia="Calibri" w:hAnsi="Times New Roman" w:cs="Times New Roman"/>
          <w:b/>
          <w:sz w:val="24"/>
          <w:szCs w:val="24"/>
        </w:rPr>
        <w:t>18</w:t>
      </w:r>
      <w:r w:rsidR="00727E56" w:rsidRPr="0063164C">
        <w:rPr>
          <w:rFonts w:ascii="Times New Roman" w:eastAsia="Calibri" w:hAnsi="Times New Roman" w:cs="Times New Roman"/>
          <w:sz w:val="24"/>
          <w:szCs w:val="24"/>
        </w:rPr>
        <w:t xml:space="preserve"> </w:t>
      </w:r>
      <w:r w:rsidRPr="0063164C">
        <w:rPr>
          <w:rFonts w:ascii="Times New Roman" w:eastAsia="Calibri" w:hAnsi="Times New Roman" w:cs="Times New Roman"/>
          <w:sz w:val="24"/>
          <w:szCs w:val="24"/>
        </w:rPr>
        <w:t xml:space="preserve">zirgiem, </w:t>
      </w:r>
      <w:r>
        <w:rPr>
          <w:rFonts w:ascii="Times New Roman" w:eastAsia="Calibri" w:hAnsi="Times New Roman" w:cs="Times New Roman"/>
          <w:color w:val="000000" w:themeColor="text1"/>
          <w:sz w:val="24"/>
          <w:szCs w:val="24"/>
        </w:rPr>
        <w:t>iekļaujot šķirnes ģenētiskajos resursos.</w:t>
      </w:r>
    </w:p>
    <w:p w14:paraId="3C2A0D8C" w14:textId="77777777" w:rsidR="003A5586" w:rsidRDefault="003A5586" w:rsidP="002725AC">
      <w:pPr>
        <w:spacing w:after="0" w:line="240" w:lineRule="auto"/>
        <w:ind w:firstLine="720"/>
        <w:jc w:val="both"/>
        <w:rPr>
          <w:rFonts w:ascii="Times New Roman" w:eastAsia="Calibri" w:hAnsi="Times New Roman" w:cs="Times New Roman"/>
          <w:color w:val="000000" w:themeColor="text1"/>
          <w:sz w:val="24"/>
          <w:szCs w:val="24"/>
        </w:rPr>
      </w:pPr>
    </w:p>
    <w:p w14:paraId="34568336" w14:textId="77777777" w:rsidR="003A5586" w:rsidRDefault="003A5586" w:rsidP="002725AC">
      <w:pPr>
        <w:spacing w:after="0" w:line="240" w:lineRule="auto"/>
        <w:ind w:firstLine="720"/>
        <w:jc w:val="both"/>
        <w:rPr>
          <w:rFonts w:ascii="Times New Roman" w:eastAsia="Calibri" w:hAnsi="Times New Roman" w:cs="Times New Roman"/>
          <w:color w:val="000000" w:themeColor="text1"/>
          <w:sz w:val="24"/>
          <w:szCs w:val="24"/>
        </w:rPr>
      </w:pPr>
    </w:p>
    <w:p w14:paraId="488F8357" w14:textId="7C99DF81" w:rsidR="001B59E1" w:rsidRPr="00B439FE" w:rsidRDefault="001B59E1" w:rsidP="001B59E1">
      <w:pPr>
        <w:spacing w:after="0"/>
        <w:jc w:val="center"/>
        <w:rPr>
          <w:rFonts w:ascii="Times New Roman" w:eastAsia="Calibri" w:hAnsi="Times New Roman" w:cs="Times New Roman"/>
          <w:b/>
          <w:sz w:val="28"/>
          <w:szCs w:val="28"/>
        </w:rPr>
      </w:pPr>
      <w:r w:rsidRPr="00B439FE">
        <w:rPr>
          <w:rFonts w:ascii="Times New Roman" w:eastAsia="Calibri" w:hAnsi="Times New Roman" w:cs="Times New Roman"/>
          <w:b/>
          <w:sz w:val="28"/>
          <w:szCs w:val="28"/>
        </w:rPr>
        <w:t>Ciltsgrāmatā ierakstītie zirgi 20</w:t>
      </w:r>
      <w:r w:rsidR="0074581B">
        <w:rPr>
          <w:rFonts w:ascii="Times New Roman" w:eastAsia="Calibri" w:hAnsi="Times New Roman" w:cs="Times New Roman"/>
          <w:b/>
          <w:sz w:val="28"/>
          <w:szCs w:val="28"/>
        </w:rPr>
        <w:t>2</w:t>
      </w:r>
      <w:r w:rsidR="003333E7">
        <w:rPr>
          <w:rFonts w:ascii="Times New Roman" w:eastAsia="Calibri" w:hAnsi="Times New Roman" w:cs="Times New Roman"/>
          <w:b/>
          <w:sz w:val="28"/>
          <w:szCs w:val="28"/>
        </w:rPr>
        <w:t>1</w:t>
      </w:r>
      <w:r w:rsidRPr="00B439FE">
        <w:rPr>
          <w:rFonts w:ascii="Times New Roman" w:eastAsia="Calibri" w:hAnsi="Times New Roman" w:cs="Times New Roman"/>
          <w:b/>
          <w:sz w:val="28"/>
          <w:szCs w:val="28"/>
        </w:rPr>
        <w:t>.gadā</w:t>
      </w:r>
    </w:p>
    <w:p w14:paraId="44AE7C3E" w14:textId="77777777" w:rsidR="001B59E1" w:rsidRPr="00B439FE" w:rsidRDefault="001B59E1" w:rsidP="001B59E1">
      <w:pPr>
        <w:spacing w:after="0"/>
        <w:rPr>
          <w:rFonts w:ascii="Times New Roman" w:eastAsia="Calibri" w:hAnsi="Times New Roman" w:cs="Times New Roman"/>
        </w:rPr>
      </w:pPr>
    </w:p>
    <w:p w14:paraId="74E135FB" w14:textId="7292B9E1" w:rsidR="001B59E1" w:rsidRDefault="001B59E1" w:rsidP="001B59E1">
      <w:pPr>
        <w:spacing w:after="0" w:line="240" w:lineRule="auto"/>
        <w:ind w:firstLine="720"/>
        <w:rPr>
          <w:rFonts w:ascii="Times New Roman" w:hAnsi="Times New Roman"/>
          <w:color w:val="000000" w:themeColor="text1"/>
          <w:sz w:val="24"/>
          <w:szCs w:val="24"/>
        </w:rPr>
      </w:pPr>
      <w:r w:rsidRPr="00CB3613">
        <w:rPr>
          <w:rFonts w:ascii="Times New Roman" w:eastAsia="Calibri" w:hAnsi="Times New Roman" w:cs="Times New Roman"/>
          <w:color w:val="000000" w:themeColor="text1"/>
          <w:sz w:val="24"/>
          <w:szCs w:val="24"/>
        </w:rPr>
        <w:t>20</w:t>
      </w:r>
      <w:r w:rsidR="0074581B">
        <w:rPr>
          <w:rFonts w:ascii="Times New Roman" w:eastAsia="Calibri" w:hAnsi="Times New Roman" w:cs="Times New Roman"/>
          <w:color w:val="000000" w:themeColor="text1"/>
          <w:sz w:val="24"/>
          <w:szCs w:val="24"/>
        </w:rPr>
        <w:t>2</w:t>
      </w:r>
      <w:r w:rsidR="00A26F1F">
        <w:rPr>
          <w:rFonts w:ascii="Times New Roman" w:eastAsia="Calibri" w:hAnsi="Times New Roman" w:cs="Times New Roman"/>
          <w:color w:val="000000" w:themeColor="text1"/>
          <w:sz w:val="24"/>
          <w:szCs w:val="24"/>
        </w:rPr>
        <w:t>1</w:t>
      </w:r>
      <w:r w:rsidRPr="00CB3613">
        <w:rPr>
          <w:rFonts w:ascii="Times New Roman" w:eastAsia="Calibri" w:hAnsi="Times New Roman" w:cs="Times New Roman"/>
          <w:color w:val="000000" w:themeColor="text1"/>
          <w:sz w:val="24"/>
          <w:szCs w:val="24"/>
        </w:rPr>
        <w:t xml:space="preserve">.gadā </w:t>
      </w:r>
      <w:r w:rsidR="00A26F1F">
        <w:rPr>
          <w:rFonts w:ascii="Times New Roman" w:eastAsia="Calibri" w:hAnsi="Times New Roman" w:cs="Times New Roman"/>
          <w:color w:val="000000" w:themeColor="text1"/>
          <w:sz w:val="24"/>
          <w:szCs w:val="24"/>
        </w:rPr>
        <w:t>no vis</w:t>
      </w:r>
      <w:r w:rsidR="009A5050">
        <w:rPr>
          <w:rFonts w:ascii="Times New Roman" w:eastAsia="Calibri" w:hAnsi="Times New Roman" w:cs="Times New Roman"/>
          <w:color w:val="000000" w:themeColor="text1"/>
          <w:sz w:val="24"/>
          <w:szCs w:val="24"/>
        </w:rPr>
        <w:t>ie</w:t>
      </w:r>
      <w:r w:rsidR="00A26F1F">
        <w:rPr>
          <w:rFonts w:ascii="Times New Roman" w:eastAsia="Calibri" w:hAnsi="Times New Roman" w:cs="Times New Roman"/>
          <w:color w:val="000000" w:themeColor="text1"/>
          <w:sz w:val="24"/>
          <w:szCs w:val="24"/>
        </w:rPr>
        <w:t xml:space="preserve">m </w:t>
      </w:r>
      <w:r w:rsidRPr="00CB3613">
        <w:rPr>
          <w:rFonts w:ascii="Times New Roman" w:eastAsia="Calibri" w:hAnsi="Times New Roman" w:cs="Times New Roman"/>
          <w:color w:val="000000" w:themeColor="text1"/>
          <w:sz w:val="24"/>
          <w:szCs w:val="24"/>
        </w:rPr>
        <w:t xml:space="preserve">CG </w:t>
      </w:r>
      <w:r w:rsidR="00A26F1F">
        <w:rPr>
          <w:rFonts w:ascii="Times New Roman" w:eastAsia="Calibri" w:hAnsi="Times New Roman" w:cs="Times New Roman"/>
          <w:color w:val="000000" w:themeColor="text1"/>
          <w:sz w:val="24"/>
          <w:szCs w:val="24"/>
        </w:rPr>
        <w:t xml:space="preserve">iekļautajiem zirgiem ir 12 </w:t>
      </w:r>
      <w:r w:rsidR="0063164C">
        <w:rPr>
          <w:rFonts w:ascii="Times New Roman" w:eastAsia="Calibri" w:hAnsi="Times New Roman" w:cs="Times New Roman"/>
          <w:color w:val="000000" w:themeColor="text1"/>
          <w:sz w:val="24"/>
          <w:szCs w:val="24"/>
        </w:rPr>
        <w:t xml:space="preserve">LSB </w:t>
      </w:r>
      <w:r w:rsidR="00A26F1F">
        <w:rPr>
          <w:rFonts w:ascii="Times New Roman" w:eastAsia="Calibri" w:hAnsi="Times New Roman" w:cs="Times New Roman"/>
          <w:color w:val="000000" w:themeColor="text1"/>
          <w:sz w:val="24"/>
          <w:szCs w:val="24"/>
        </w:rPr>
        <w:t xml:space="preserve">ķēves un </w:t>
      </w:r>
      <w:r w:rsidR="009A5050">
        <w:rPr>
          <w:rFonts w:ascii="Times New Roman" w:hAnsi="Times New Roman"/>
          <w:color w:val="000000" w:themeColor="text1"/>
          <w:sz w:val="24"/>
          <w:szCs w:val="24"/>
        </w:rPr>
        <w:t xml:space="preserve">8 LSB ērzeļi/kastrāti. </w:t>
      </w:r>
    </w:p>
    <w:p w14:paraId="7EE0C7C1" w14:textId="77777777" w:rsidR="002725AC" w:rsidRDefault="002725AC" w:rsidP="001B59E1">
      <w:pPr>
        <w:spacing w:after="0" w:line="240" w:lineRule="auto"/>
        <w:ind w:firstLine="720"/>
        <w:rPr>
          <w:rFonts w:ascii="Times New Roman" w:hAnsi="Times New Roman"/>
          <w:color w:val="000000" w:themeColor="text1"/>
          <w:sz w:val="24"/>
          <w:szCs w:val="24"/>
        </w:rPr>
      </w:pPr>
    </w:p>
    <w:p w14:paraId="105C34C5" w14:textId="77777777" w:rsidR="001B59E1" w:rsidRPr="001B59E1" w:rsidRDefault="001B59E1" w:rsidP="001B59E1">
      <w:pPr>
        <w:spacing w:after="0" w:line="240" w:lineRule="auto"/>
        <w:ind w:firstLine="720"/>
        <w:rPr>
          <w:rFonts w:ascii="Times New Roman" w:eastAsia="Calibri" w:hAnsi="Times New Roman" w:cs="Times New Roman"/>
          <w:color w:val="000000" w:themeColor="text1"/>
          <w:sz w:val="24"/>
          <w:szCs w:val="24"/>
        </w:rPr>
      </w:pPr>
    </w:p>
    <w:p w14:paraId="3C613492" w14:textId="5950FA6A" w:rsidR="001B59E1" w:rsidRPr="001B59E1" w:rsidRDefault="001B59E1" w:rsidP="001B59E1">
      <w:pPr>
        <w:spacing w:after="0" w:line="240" w:lineRule="auto"/>
        <w:jc w:val="center"/>
        <w:rPr>
          <w:rFonts w:ascii="Times New Roman" w:eastAsia="Calibri" w:hAnsi="Times New Roman" w:cs="Times New Roman"/>
          <w:b/>
          <w:color w:val="000000" w:themeColor="text1"/>
          <w:sz w:val="28"/>
          <w:szCs w:val="28"/>
        </w:rPr>
      </w:pPr>
      <w:r w:rsidRPr="001B59E1">
        <w:rPr>
          <w:rFonts w:ascii="Times New Roman" w:eastAsia="Calibri" w:hAnsi="Times New Roman" w:cs="Times New Roman"/>
          <w:b/>
          <w:color w:val="000000" w:themeColor="text1"/>
          <w:sz w:val="28"/>
          <w:szCs w:val="28"/>
        </w:rPr>
        <w:t>Vaislas ērzeļu sagatavošana sertificēšanai un sertificēšana 20</w:t>
      </w:r>
      <w:r w:rsidR="00DC0DA9">
        <w:rPr>
          <w:rFonts w:ascii="Times New Roman" w:eastAsia="Calibri" w:hAnsi="Times New Roman" w:cs="Times New Roman"/>
          <w:b/>
          <w:color w:val="000000" w:themeColor="text1"/>
          <w:sz w:val="28"/>
          <w:szCs w:val="28"/>
        </w:rPr>
        <w:t>2</w:t>
      </w:r>
      <w:r w:rsidR="00287655">
        <w:rPr>
          <w:rFonts w:ascii="Times New Roman" w:eastAsia="Calibri" w:hAnsi="Times New Roman" w:cs="Times New Roman"/>
          <w:b/>
          <w:color w:val="000000" w:themeColor="text1"/>
          <w:sz w:val="28"/>
          <w:szCs w:val="28"/>
        </w:rPr>
        <w:t>1</w:t>
      </w:r>
      <w:r w:rsidRPr="001B59E1">
        <w:rPr>
          <w:rFonts w:ascii="Times New Roman" w:eastAsia="Calibri" w:hAnsi="Times New Roman" w:cs="Times New Roman"/>
          <w:b/>
          <w:color w:val="000000" w:themeColor="text1"/>
          <w:sz w:val="28"/>
          <w:szCs w:val="28"/>
        </w:rPr>
        <w:t>.gadā</w:t>
      </w:r>
    </w:p>
    <w:p w14:paraId="782A980E" w14:textId="77777777" w:rsidR="001B59E1" w:rsidRPr="001B59E1" w:rsidRDefault="001B59E1" w:rsidP="001B59E1">
      <w:pPr>
        <w:spacing w:after="0" w:line="240" w:lineRule="auto"/>
        <w:rPr>
          <w:rFonts w:ascii="Times New Roman" w:eastAsia="Calibri" w:hAnsi="Times New Roman" w:cs="Times New Roman"/>
          <w:color w:val="000000" w:themeColor="text1"/>
        </w:rPr>
      </w:pPr>
    </w:p>
    <w:p w14:paraId="4EADD916" w14:textId="0F56EF13" w:rsidR="008141CD" w:rsidRDefault="00287655" w:rsidP="00D71160">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2021.gadā nav sertificēti jauni braucamā tipa ērzeļi.</w:t>
      </w:r>
    </w:p>
    <w:p w14:paraId="151E5B1C" w14:textId="489A0548"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57C97944" w14:textId="673E04EF"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51503FDB" w14:textId="0EAE9824"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5B0F5FEA" w14:textId="77DF6EBE"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51A86DF4" w14:textId="458EF817"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18D06B04" w14:textId="0EA63812"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19C1C62F" w14:textId="39DCC307"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6532C818" w14:textId="683337C7"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0FEFBF30" w14:textId="7B864B82"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6A0BA778" w14:textId="5C24A080"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042E3CA6" w14:textId="7CD9603A"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3A4D8C8E" w14:textId="4C15E440"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7EE23BB8" w14:textId="481A0531"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294612AD" w14:textId="00474394" w:rsidR="006B4A45" w:rsidRDefault="006B4A45" w:rsidP="00D71160">
      <w:pPr>
        <w:spacing w:after="0" w:line="240" w:lineRule="auto"/>
        <w:jc w:val="both"/>
        <w:rPr>
          <w:rFonts w:ascii="Times New Roman" w:eastAsia="Calibri" w:hAnsi="Times New Roman" w:cs="Times New Roman"/>
          <w:color w:val="000000" w:themeColor="text1"/>
          <w:sz w:val="24"/>
          <w:szCs w:val="24"/>
        </w:rPr>
      </w:pPr>
    </w:p>
    <w:p w14:paraId="7E6DFD13" w14:textId="77777777" w:rsidR="003A5586" w:rsidRPr="001B59E1" w:rsidRDefault="008141CD" w:rsidP="00D71160">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14:paraId="5C92CB2B" w14:textId="72C4E70B" w:rsidR="001B59E1" w:rsidRPr="001B59E1" w:rsidRDefault="001B59E1" w:rsidP="001B59E1">
      <w:pPr>
        <w:spacing w:after="0" w:line="240" w:lineRule="auto"/>
        <w:jc w:val="center"/>
        <w:rPr>
          <w:rFonts w:ascii="Times New Roman" w:eastAsia="Calibri" w:hAnsi="Times New Roman" w:cs="Times New Roman"/>
          <w:b/>
          <w:color w:val="000000" w:themeColor="text1"/>
          <w:sz w:val="28"/>
          <w:szCs w:val="28"/>
        </w:rPr>
      </w:pPr>
      <w:r w:rsidRPr="001B59E1">
        <w:rPr>
          <w:rFonts w:ascii="Times New Roman" w:eastAsia="Calibri" w:hAnsi="Times New Roman" w:cs="Times New Roman"/>
          <w:b/>
          <w:color w:val="000000" w:themeColor="text1"/>
          <w:sz w:val="28"/>
          <w:szCs w:val="28"/>
        </w:rPr>
        <w:lastRenderedPageBreak/>
        <w:t>Pēc pēcnācēju kvalitāt</w:t>
      </w:r>
      <w:r w:rsidR="002725AC">
        <w:rPr>
          <w:rFonts w:ascii="Times New Roman" w:eastAsia="Calibri" w:hAnsi="Times New Roman" w:cs="Times New Roman"/>
          <w:b/>
          <w:color w:val="000000" w:themeColor="text1"/>
          <w:sz w:val="28"/>
          <w:szCs w:val="28"/>
        </w:rPr>
        <w:t>es pārbaudītie ērzeļi 20</w:t>
      </w:r>
      <w:r w:rsidR="00D71160">
        <w:rPr>
          <w:rFonts w:ascii="Times New Roman" w:eastAsia="Calibri" w:hAnsi="Times New Roman" w:cs="Times New Roman"/>
          <w:b/>
          <w:color w:val="000000" w:themeColor="text1"/>
          <w:sz w:val="28"/>
          <w:szCs w:val="28"/>
        </w:rPr>
        <w:t>2</w:t>
      </w:r>
      <w:r w:rsidR="009A5050">
        <w:rPr>
          <w:rFonts w:ascii="Times New Roman" w:eastAsia="Calibri" w:hAnsi="Times New Roman" w:cs="Times New Roman"/>
          <w:b/>
          <w:color w:val="000000" w:themeColor="text1"/>
          <w:sz w:val="28"/>
          <w:szCs w:val="28"/>
        </w:rPr>
        <w:t>1</w:t>
      </w:r>
      <w:r w:rsidR="002725AC">
        <w:rPr>
          <w:rFonts w:ascii="Times New Roman" w:eastAsia="Calibri" w:hAnsi="Times New Roman" w:cs="Times New Roman"/>
          <w:b/>
          <w:color w:val="000000" w:themeColor="text1"/>
          <w:sz w:val="28"/>
          <w:szCs w:val="28"/>
        </w:rPr>
        <w:t>.gadā</w:t>
      </w:r>
    </w:p>
    <w:p w14:paraId="068927D6" w14:textId="77777777" w:rsidR="001B59E1" w:rsidRPr="001B59E1" w:rsidRDefault="001B59E1" w:rsidP="001B59E1">
      <w:pPr>
        <w:spacing w:after="0" w:line="240" w:lineRule="auto"/>
        <w:ind w:firstLine="720"/>
        <w:jc w:val="both"/>
        <w:rPr>
          <w:rFonts w:ascii="Times New Roman" w:eastAsia="Calibri" w:hAnsi="Times New Roman" w:cs="Times New Roman"/>
          <w:color w:val="000000" w:themeColor="text1"/>
          <w:sz w:val="24"/>
          <w:szCs w:val="24"/>
          <w:u w:val="single"/>
        </w:rPr>
      </w:pPr>
    </w:p>
    <w:p w14:paraId="56C9EFD8" w14:textId="79EF94B5" w:rsidR="001B59E1" w:rsidRPr="00A44A19" w:rsidRDefault="006B4A45" w:rsidP="004472AB">
      <w:pPr>
        <w:pStyle w:val="BodyText"/>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Vaislinieka sertifikāts 2021.gadā pagarināts 5 ērzeļiem. Ērzeļi novērtēti pēc pēcnācēju kvalitātes</w:t>
      </w:r>
      <w:r w:rsidRPr="004472AB">
        <w:rPr>
          <w:rFonts w:ascii="Times New Roman" w:eastAsia="Calibri" w:hAnsi="Times New Roman" w:cs="Times New Roman"/>
          <w:color w:val="000000" w:themeColor="text1"/>
          <w:sz w:val="24"/>
          <w:szCs w:val="24"/>
        </w:rPr>
        <w:t>.</w:t>
      </w:r>
      <w:r w:rsidR="004472AB" w:rsidRPr="004472AB">
        <w:rPr>
          <w:rFonts w:ascii="Times New Roman" w:hAnsi="Times New Roman" w:cs="Times New Roman"/>
        </w:rPr>
        <w:t xml:space="preserve"> Pēc audz</w:t>
      </w:r>
      <w:r w:rsidR="004472AB">
        <w:rPr>
          <w:rFonts w:ascii="Times New Roman" w:hAnsi="Times New Roman" w:cs="Times New Roman"/>
        </w:rPr>
        <w:t>ēšanas programmas nosacījumiem (Nolikums par Latvijas siltasiņu zirgu šķirnes braucamā tipa vaislas ērzeļu sertificēšanu) v</w:t>
      </w:r>
      <w:r w:rsidR="004472AB" w:rsidRPr="004472AB">
        <w:rPr>
          <w:rFonts w:ascii="Times New Roman" w:eastAsia="Calibri" w:hAnsi="Times New Roman" w:cs="Times New Roman"/>
          <w:color w:val="000000" w:themeColor="text1"/>
          <w:sz w:val="24"/>
          <w:szCs w:val="24"/>
        </w:rPr>
        <w:t>aislinieka</w:t>
      </w:r>
      <w:r w:rsidR="004472AB">
        <w:rPr>
          <w:rFonts w:ascii="Times New Roman" w:eastAsia="Calibri" w:hAnsi="Times New Roman" w:cs="Times New Roman"/>
          <w:color w:val="000000" w:themeColor="text1"/>
          <w:sz w:val="24"/>
          <w:szCs w:val="24"/>
        </w:rPr>
        <w:t>m sertifikāta pagarināšanai nepieciešams</w:t>
      </w:r>
      <w:r w:rsidR="004472AB" w:rsidRPr="004472AB">
        <w:rPr>
          <w:rFonts w:ascii="Times New Roman" w:eastAsia="Calibri" w:hAnsi="Times New Roman" w:cs="Times New Roman"/>
          <w:color w:val="000000" w:themeColor="text1"/>
          <w:sz w:val="24"/>
          <w:szCs w:val="24"/>
        </w:rPr>
        <w:t xml:space="preserve"> ģenētiskās kvalitātes novērtējum</w:t>
      </w:r>
      <w:r w:rsidR="006E696D">
        <w:rPr>
          <w:rFonts w:ascii="Times New Roman" w:eastAsia="Calibri" w:hAnsi="Times New Roman" w:cs="Times New Roman"/>
          <w:color w:val="000000" w:themeColor="text1"/>
          <w:sz w:val="24"/>
          <w:szCs w:val="24"/>
        </w:rPr>
        <w:t>s</w:t>
      </w:r>
      <w:r w:rsidR="004472AB">
        <w:rPr>
          <w:rFonts w:ascii="Times New Roman" w:eastAsia="Calibri" w:hAnsi="Times New Roman" w:cs="Times New Roman"/>
          <w:color w:val="000000" w:themeColor="text1"/>
          <w:sz w:val="24"/>
          <w:szCs w:val="24"/>
        </w:rPr>
        <w:t xml:space="preserve">, LSB ērzeļiem jābūt iegūtam un vērtētam vismaz vienam pēcnācējam. </w:t>
      </w:r>
      <w:r w:rsidR="004472AB" w:rsidRPr="004472AB">
        <w:rPr>
          <w:rFonts w:ascii="Times New Roman" w:eastAsia="Calibri" w:hAnsi="Times New Roman" w:cs="Times New Roman"/>
          <w:color w:val="000000" w:themeColor="text1"/>
          <w:sz w:val="24"/>
          <w:szCs w:val="24"/>
        </w:rPr>
        <w:t xml:space="preserve"> </w:t>
      </w:r>
    </w:p>
    <w:p w14:paraId="3B236F64" w14:textId="77777777" w:rsidR="001B59E1" w:rsidRDefault="001B59E1" w:rsidP="006B4A45">
      <w:pPr>
        <w:spacing w:after="0"/>
        <w:rPr>
          <w:rFonts w:ascii="Times New Roman" w:eastAsia="Calibri" w:hAnsi="Times New Roman" w:cs="Times New Roman"/>
          <w:b/>
          <w:sz w:val="28"/>
          <w:szCs w:val="28"/>
        </w:rPr>
      </w:pPr>
    </w:p>
    <w:p w14:paraId="59751BAE" w14:textId="4C7E1530" w:rsidR="001B59E1" w:rsidRDefault="001B59E1" w:rsidP="001B59E1">
      <w:pPr>
        <w:spacing w:after="0" w:line="240" w:lineRule="auto"/>
        <w:ind w:firstLine="720"/>
        <w:jc w:val="both"/>
        <w:rPr>
          <w:rFonts w:ascii="Times New Roman" w:hAnsi="Times New Roman" w:cs="Times New Roman"/>
          <w:i/>
          <w:color w:val="000000" w:themeColor="text1"/>
          <w:sz w:val="24"/>
          <w:szCs w:val="24"/>
        </w:rPr>
      </w:pPr>
      <w:r w:rsidRPr="00796434">
        <w:rPr>
          <w:rFonts w:ascii="Times New Roman" w:hAnsi="Times New Roman" w:cs="Times New Roman"/>
          <w:i/>
          <w:color w:val="000000" w:themeColor="text1"/>
          <w:sz w:val="24"/>
          <w:szCs w:val="24"/>
        </w:rPr>
        <w:t>Pēc pēcnācējiem vērtētie LS</w:t>
      </w:r>
      <w:r w:rsidR="00F76F16">
        <w:rPr>
          <w:rFonts w:ascii="Times New Roman" w:hAnsi="Times New Roman" w:cs="Times New Roman"/>
          <w:i/>
          <w:color w:val="000000" w:themeColor="text1"/>
          <w:sz w:val="24"/>
          <w:szCs w:val="24"/>
        </w:rPr>
        <w:t>B</w:t>
      </w:r>
      <w:r w:rsidRPr="00796434">
        <w:rPr>
          <w:rFonts w:ascii="Times New Roman" w:hAnsi="Times New Roman" w:cs="Times New Roman"/>
          <w:i/>
          <w:color w:val="000000" w:themeColor="text1"/>
          <w:sz w:val="24"/>
          <w:szCs w:val="24"/>
        </w:rPr>
        <w:t xml:space="preserve"> vaislas ērzeļi pēc lielākā vidējā pēcnācēju vērtējuma (jaunzirgi</w:t>
      </w:r>
      <w:r w:rsidR="00AB6F77">
        <w:rPr>
          <w:rFonts w:ascii="Times New Roman" w:hAnsi="Times New Roman" w:cs="Times New Roman"/>
          <w:i/>
          <w:color w:val="000000" w:themeColor="text1"/>
          <w:sz w:val="24"/>
          <w:szCs w:val="24"/>
        </w:rPr>
        <w:t xml:space="preserve"> un kumeļi</w:t>
      </w:r>
      <w:r w:rsidRPr="00796434">
        <w:rPr>
          <w:rFonts w:ascii="Times New Roman" w:hAnsi="Times New Roman" w:cs="Times New Roman"/>
          <w:i/>
          <w:color w:val="000000" w:themeColor="text1"/>
          <w:sz w:val="24"/>
          <w:szCs w:val="24"/>
        </w:rPr>
        <w:t>) 20</w:t>
      </w:r>
      <w:r w:rsidR="00D71160">
        <w:rPr>
          <w:rFonts w:ascii="Times New Roman" w:hAnsi="Times New Roman" w:cs="Times New Roman"/>
          <w:i/>
          <w:color w:val="000000" w:themeColor="text1"/>
          <w:sz w:val="24"/>
          <w:szCs w:val="24"/>
        </w:rPr>
        <w:t>2</w:t>
      </w:r>
      <w:r w:rsidR="009A5050">
        <w:rPr>
          <w:rFonts w:ascii="Times New Roman" w:hAnsi="Times New Roman" w:cs="Times New Roman"/>
          <w:i/>
          <w:color w:val="000000" w:themeColor="text1"/>
          <w:sz w:val="24"/>
          <w:szCs w:val="24"/>
        </w:rPr>
        <w:t>1</w:t>
      </w:r>
      <w:r w:rsidRPr="00796434">
        <w:rPr>
          <w:rFonts w:ascii="Times New Roman" w:hAnsi="Times New Roman" w:cs="Times New Roman"/>
          <w:i/>
          <w:color w:val="000000" w:themeColor="text1"/>
          <w:sz w:val="24"/>
          <w:szCs w:val="24"/>
        </w:rPr>
        <w:t>.gadā:</w:t>
      </w:r>
    </w:p>
    <w:p w14:paraId="7CB3BF91" w14:textId="77777777" w:rsidR="001B59E1" w:rsidRPr="004C7D3A" w:rsidRDefault="001B59E1" w:rsidP="001B59E1">
      <w:pPr>
        <w:spacing w:after="0" w:line="240" w:lineRule="auto"/>
        <w:ind w:firstLine="720"/>
        <w:jc w:val="both"/>
        <w:rPr>
          <w:rFonts w:ascii="Times New Roman" w:hAnsi="Times New Roman" w:cs="Times New Roman"/>
          <w:i/>
          <w:color w:val="FF0000"/>
          <w:sz w:val="24"/>
          <w:szCs w:val="24"/>
        </w:rPr>
      </w:pPr>
    </w:p>
    <w:tbl>
      <w:tblPr>
        <w:tblW w:w="9216" w:type="dxa"/>
        <w:jc w:val="center"/>
        <w:tblLook w:val="04A0" w:firstRow="1" w:lastRow="0" w:firstColumn="1" w:lastColumn="0" w:noHBand="0" w:noVBand="1"/>
      </w:tblPr>
      <w:tblGrid>
        <w:gridCol w:w="1826"/>
        <w:gridCol w:w="1683"/>
        <w:gridCol w:w="1083"/>
        <w:gridCol w:w="1147"/>
        <w:gridCol w:w="1183"/>
        <w:gridCol w:w="1122"/>
        <w:gridCol w:w="1172"/>
      </w:tblGrid>
      <w:tr w:rsidR="00C752EC" w:rsidRPr="003C3D2F" w14:paraId="403CA29E" w14:textId="2EBFF41D" w:rsidTr="006E696D">
        <w:trPr>
          <w:trHeight w:val="288"/>
          <w:jc w:val="center"/>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2A52" w14:textId="77777777" w:rsidR="00C752EC" w:rsidRPr="003C3D2F" w:rsidRDefault="00C752EC" w:rsidP="007E2991">
            <w:pPr>
              <w:spacing w:after="0" w:line="240" w:lineRule="auto"/>
              <w:jc w:val="center"/>
              <w:rPr>
                <w:rFonts w:ascii="Times New Roman" w:eastAsia="Times New Roman" w:hAnsi="Times New Roman" w:cs="Times New Roman"/>
                <w:b/>
                <w:bCs/>
                <w:color w:val="000000"/>
                <w:sz w:val="20"/>
                <w:szCs w:val="20"/>
              </w:rPr>
            </w:pPr>
            <w:r w:rsidRPr="003C3D2F">
              <w:rPr>
                <w:rFonts w:ascii="Times New Roman" w:eastAsia="Times New Roman" w:hAnsi="Times New Roman" w:cs="Times New Roman"/>
                <w:b/>
                <w:bCs/>
                <w:color w:val="000000"/>
                <w:sz w:val="20"/>
                <w:szCs w:val="20"/>
              </w:rPr>
              <w:t>Ērzelis</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E693D04" w14:textId="77777777" w:rsidR="00C752EC" w:rsidRPr="003C3D2F" w:rsidRDefault="00C752EC" w:rsidP="007E2991">
            <w:pPr>
              <w:spacing w:after="0" w:line="240" w:lineRule="auto"/>
              <w:jc w:val="center"/>
              <w:rPr>
                <w:rFonts w:ascii="Times New Roman" w:eastAsia="Times New Roman" w:hAnsi="Times New Roman" w:cs="Times New Roman"/>
                <w:b/>
                <w:bCs/>
                <w:color w:val="000000"/>
                <w:sz w:val="20"/>
                <w:szCs w:val="20"/>
              </w:rPr>
            </w:pPr>
            <w:r w:rsidRPr="003C3D2F">
              <w:rPr>
                <w:rFonts w:ascii="Times New Roman" w:eastAsia="Times New Roman" w:hAnsi="Times New Roman" w:cs="Times New Roman"/>
                <w:b/>
                <w:bCs/>
                <w:color w:val="000000"/>
                <w:sz w:val="20"/>
                <w:szCs w:val="20"/>
              </w:rPr>
              <w:t>ID Nr.</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25A8048C" w14:textId="77777777" w:rsidR="00C752EC" w:rsidRPr="003C3D2F" w:rsidRDefault="00C752EC" w:rsidP="007E2991">
            <w:pPr>
              <w:spacing w:after="0" w:line="240" w:lineRule="auto"/>
              <w:jc w:val="center"/>
              <w:rPr>
                <w:rFonts w:ascii="Times New Roman" w:eastAsia="Times New Roman" w:hAnsi="Times New Roman" w:cs="Times New Roman"/>
                <w:b/>
                <w:bCs/>
                <w:color w:val="000000"/>
                <w:sz w:val="20"/>
                <w:szCs w:val="20"/>
              </w:rPr>
            </w:pPr>
            <w:r w:rsidRPr="003C3D2F">
              <w:rPr>
                <w:rFonts w:ascii="Times New Roman" w:eastAsia="Times New Roman" w:hAnsi="Times New Roman" w:cs="Times New Roman"/>
                <w:b/>
                <w:bCs/>
                <w:color w:val="000000"/>
                <w:sz w:val="20"/>
                <w:szCs w:val="20"/>
              </w:rPr>
              <w:t>Pēcnācēju skaits</w:t>
            </w:r>
            <w:r>
              <w:rPr>
                <w:rFonts w:ascii="Times New Roman" w:eastAsia="Times New Roman" w:hAnsi="Times New Roman" w:cs="Times New Roman"/>
                <w:b/>
                <w:bCs/>
                <w:color w:val="000000"/>
                <w:sz w:val="20"/>
                <w:szCs w:val="20"/>
              </w:rPr>
              <w:t xml:space="preserve"> kopā</w:t>
            </w:r>
          </w:p>
        </w:tc>
        <w:tc>
          <w:tcPr>
            <w:tcW w:w="1147" w:type="dxa"/>
            <w:tcBorders>
              <w:top w:val="single" w:sz="4" w:space="0" w:color="auto"/>
              <w:left w:val="nil"/>
              <w:bottom w:val="single" w:sz="4" w:space="0" w:color="auto"/>
              <w:right w:val="single" w:sz="4" w:space="0" w:color="auto"/>
            </w:tcBorders>
            <w:shd w:val="clear" w:color="auto" w:fill="auto"/>
            <w:noWrap/>
            <w:hideMark/>
          </w:tcPr>
          <w:p w14:paraId="6966F140" w14:textId="77777777" w:rsidR="00C752EC" w:rsidRPr="003C3D2F" w:rsidRDefault="00C752EC" w:rsidP="007E2991">
            <w:pPr>
              <w:rPr>
                <w:rFonts w:ascii="Times New Roman" w:hAnsi="Times New Roman" w:cs="Times New Roman"/>
                <w:b/>
                <w:sz w:val="20"/>
                <w:szCs w:val="20"/>
              </w:rPr>
            </w:pPr>
            <w:r w:rsidRPr="003C3D2F">
              <w:rPr>
                <w:rFonts w:ascii="Times New Roman" w:hAnsi="Times New Roman" w:cs="Times New Roman"/>
                <w:b/>
                <w:sz w:val="20"/>
                <w:szCs w:val="20"/>
              </w:rPr>
              <w:t>Pēcnācēju vidējais eksterjera vērtējums</w:t>
            </w:r>
          </w:p>
        </w:tc>
        <w:tc>
          <w:tcPr>
            <w:tcW w:w="1183" w:type="dxa"/>
            <w:tcBorders>
              <w:top w:val="single" w:sz="4" w:space="0" w:color="auto"/>
              <w:left w:val="nil"/>
              <w:bottom w:val="single" w:sz="4" w:space="0" w:color="auto"/>
              <w:right w:val="single" w:sz="4" w:space="0" w:color="auto"/>
            </w:tcBorders>
            <w:shd w:val="clear" w:color="auto" w:fill="auto"/>
            <w:noWrap/>
            <w:hideMark/>
          </w:tcPr>
          <w:p w14:paraId="2D42164B" w14:textId="77777777" w:rsidR="00C752EC" w:rsidRPr="003C3D2F" w:rsidRDefault="00C752EC" w:rsidP="007E2991">
            <w:pPr>
              <w:rPr>
                <w:rFonts w:ascii="Times New Roman" w:hAnsi="Times New Roman" w:cs="Times New Roman"/>
                <w:b/>
                <w:sz w:val="20"/>
                <w:szCs w:val="20"/>
              </w:rPr>
            </w:pPr>
            <w:r w:rsidRPr="003C3D2F">
              <w:rPr>
                <w:rFonts w:ascii="Times New Roman" w:hAnsi="Times New Roman" w:cs="Times New Roman"/>
                <w:b/>
                <w:sz w:val="20"/>
                <w:szCs w:val="20"/>
              </w:rPr>
              <w:t>Pēcnācēju vidējais darbaspēju vērtējums</w:t>
            </w:r>
          </w:p>
        </w:tc>
        <w:tc>
          <w:tcPr>
            <w:tcW w:w="1122" w:type="dxa"/>
            <w:tcBorders>
              <w:top w:val="single" w:sz="4" w:space="0" w:color="auto"/>
              <w:left w:val="nil"/>
              <w:bottom w:val="single" w:sz="4" w:space="0" w:color="auto"/>
              <w:right w:val="single" w:sz="4" w:space="0" w:color="auto"/>
            </w:tcBorders>
            <w:shd w:val="clear" w:color="auto" w:fill="C5E0B3" w:themeFill="accent6" w:themeFillTint="66"/>
            <w:noWrap/>
            <w:hideMark/>
          </w:tcPr>
          <w:p w14:paraId="5B5E0041" w14:textId="77777777" w:rsidR="00C752EC" w:rsidRPr="003C3D2F" w:rsidRDefault="00C752EC" w:rsidP="007E2991">
            <w:pPr>
              <w:rPr>
                <w:rFonts w:ascii="Times New Roman" w:hAnsi="Times New Roman" w:cs="Times New Roman"/>
                <w:b/>
                <w:sz w:val="20"/>
                <w:szCs w:val="20"/>
              </w:rPr>
            </w:pPr>
            <w:r w:rsidRPr="003C3D2F">
              <w:rPr>
                <w:rFonts w:ascii="Times New Roman" w:hAnsi="Times New Roman" w:cs="Times New Roman"/>
                <w:b/>
                <w:sz w:val="20"/>
                <w:szCs w:val="20"/>
              </w:rPr>
              <w:t>Vidējais pēcnācēju vērtējums, kopā</w:t>
            </w:r>
          </w:p>
        </w:tc>
        <w:tc>
          <w:tcPr>
            <w:tcW w:w="1172" w:type="dxa"/>
            <w:tcBorders>
              <w:top w:val="single" w:sz="4" w:space="0" w:color="auto"/>
              <w:left w:val="nil"/>
              <w:bottom w:val="single" w:sz="4" w:space="0" w:color="auto"/>
              <w:right w:val="single" w:sz="4" w:space="0" w:color="auto"/>
            </w:tcBorders>
            <w:shd w:val="clear" w:color="auto" w:fill="C5E0B3" w:themeFill="accent6" w:themeFillTint="66"/>
          </w:tcPr>
          <w:p w14:paraId="3AF5D897" w14:textId="77777777" w:rsidR="00C752EC" w:rsidRDefault="00C752EC" w:rsidP="007E2991">
            <w:pPr>
              <w:rPr>
                <w:rFonts w:ascii="Times New Roman" w:hAnsi="Times New Roman" w:cs="Times New Roman"/>
                <w:b/>
                <w:sz w:val="20"/>
                <w:szCs w:val="20"/>
              </w:rPr>
            </w:pPr>
            <w:r>
              <w:rPr>
                <w:rFonts w:ascii="Times New Roman" w:hAnsi="Times New Roman" w:cs="Times New Roman"/>
                <w:b/>
                <w:sz w:val="20"/>
                <w:szCs w:val="20"/>
              </w:rPr>
              <w:t>Vidējais kumeļu vērtējums</w:t>
            </w:r>
          </w:p>
          <w:p w14:paraId="1504CB5D" w14:textId="7D15A997" w:rsidR="00C752EC" w:rsidRPr="003C3D2F" w:rsidRDefault="00C752EC" w:rsidP="007E2991">
            <w:pPr>
              <w:rPr>
                <w:rFonts w:ascii="Times New Roman" w:hAnsi="Times New Roman" w:cs="Times New Roman"/>
                <w:b/>
                <w:sz w:val="20"/>
                <w:szCs w:val="20"/>
              </w:rPr>
            </w:pPr>
            <w:r w:rsidRPr="00AB6F77">
              <w:rPr>
                <w:rFonts w:ascii="Times New Roman" w:hAnsi="Times New Roman" w:cs="Times New Roman"/>
                <w:b/>
                <w:sz w:val="20"/>
                <w:szCs w:val="20"/>
              </w:rPr>
              <w:t>2017/2021</w:t>
            </w:r>
            <w:r>
              <w:rPr>
                <w:rFonts w:ascii="Times New Roman" w:hAnsi="Times New Roman" w:cs="Times New Roman"/>
                <w:b/>
                <w:sz w:val="20"/>
                <w:szCs w:val="20"/>
              </w:rPr>
              <w:t>*</w:t>
            </w:r>
          </w:p>
        </w:tc>
      </w:tr>
      <w:tr w:rsidR="00C752EC" w:rsidRPr="003C3D2F" w14:paraId="6F412016" w14:textId="73FA658E" w:rsidTr="006E696D">
        <w:trPr>
          <w:trHeight w:val="288"/>
          <w:jc w:val="center"/>
        </w:trPr>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0D6FDFA7" w14:textId="77777777" w:rsidR="00C752EC" w:rsidRPr="003C3D2F" w:rsidRDefault="00C752EC" w:rsidP="001B59E1">
            <w:pPr>
              <w:spacing w:after="0" w:line="240" w:lineRule="auto"/>
              <w:rPr>
                <w:rFonts w:ascii="Times New Roman" w:eastAsia="Times New Roman" w:hAnsi="Times New Roman" w:cs="Times New Roman"/>
                <w:b/>
                <w:bCs/>
                <w:color w:val="000000"/>
                <w:sz w:val="20"/>
                <w:szCs w:val="20"/>
              </w:rPr>
            </w:pPr>
            <w:r w:rsidRPr="003C3D2F">
              <w:rPr>
                <w:rFonts w:ascii="Times New Roman" w:eastAsia="Times New Roman" w:hAnsi="Times New Roman" w:cs="Times New Roman"/>
                <w:b/>
                <w:bCs/>
                <w:color w:val="000000"/>
                <w:sz w:val="20"/>
                <w:szCs w:val="20"/>
              </w:rPr>
              <w:t>Kingstons LS1772</w:t>
            </w:r>
          </w:p>
        </w:tc>
        <w:tc>
          <w:tcPr>
            <w:tcW w:w="1683" w:type="dxa"/>
            <w:tcBorders>
              <w:top w:val="nil"/>
              <w:left w:val="nil"/>
              <w:bottom w:val="single" w:sz="4" w:space="0" w:color="auto"/>
              <w:right w:val="single" w:sz="4" w:space="0" w:color="auto"/>
            </w:tcBorders>
            <w:shd w:val="clear" w:color="auto" w:fill="auto"/>
            <w:noWrap/>
            <w:vAlign w:val="center"/>
            <w:hideMark/>
          </w:tcPr>
          <w:p w14:paraId="17E3C6BD" w14:textId="77777777" w:rsidR="00C752EC" w:rsidRPr="003C3D2F" w:rsidRDefault="00C752EC" w:rsidP="001B59E1">
            <w:pPr>
              <w:spacing w:after="0" w:line="240" w:lineRule="auto"/>
              <w:rPr>
                <w:rFonts w:ascii="Times New Roman" w:eastAsia="Times New Roman" w:hAnsi="Times New Roman" w:cs="Times New Roman"/>
                <w:color w:val="000000"/>
                <w:sz w:val="20"/>
                <w:szCs w:val="20"/>
              </w:rPr>
            </w:pPr>
            <w:r w:rsidRPr="003C3D2F">
              <w:rPr>
                <w:rFonts w:ascii="Times New Roman" w:eastAsia="Times New Roman" w:hAnsi="Times New Roman" w:cs="Times New Roman"/>
                <w:color w:val="000000"/>
                <w:sz w:val="20"/>
                <w:szCs w:val="20"/>
              </w:rPr>
              <w:t>LV026407350005</w:t>
            </w:r>
          </w:p>
        </w:tc>
        <w:tc>
          <w:tcPr>
            <w:tcW w:w="1083" w:type="dxa"/>
            <w:tcBorders>
              <w:top w:val="nil"/>
              <w:left w:val="nil"/>
              <w:bottom w:val="single" w:sz="4" w:space="0" w:color="auto"/>
              <w:right w:val="single" w:sz="4" w:space="0" w:color="auto"/>
            </w:tcBorders>
            <w:shd w:val="clear" w:color="auto" w:fill="auto"/>
            <w:noWrap/>
            <w:vAlign w:val="center"/>
            <w:hideMark/>
          </w:tcPr>
          <w:p w14:paraId="351851EE" w14:textId="1C046876" w:rsidR="00C752EC" w:rsidRPr="003C3D2F" w:rsidRDefault="00C752EC" w:rsidP="001B59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47" w:type="dxa"/>
            <w:tcBorders>
              <w:top w:val="nil"/>
              <w:left w:val="nil"/>
              <w:bottom w:val="single" w:sz="4" w:space="0" w:color="auto"/>
              <w:right w:val="single" w:sz="4" w:space="0" w:color="auto"/>
            </w:tcBorders>
            <w:shd w:val="clear" w:color="auto" w:fill="auto"/>
            <w:noWrap/>
            <w:vAlign w:val="bottom"/>
            <w:hideMark/>
          </w:tcPr>
          <w:p w14:paraId="6160B048" w14:textId="1B5DFF8B" w:rsidR="00C752EC" w:rsidRPr="00D71160" w:rsidRDefault="00C752EC" w:rsidP="001B59E1">
            <w:pPr>
              <w:spacing w:after="0" w:line="240" w:lineRule="auto"/>
              <w:jc w:val="center"/>
              <w:rPr>
                <w:rFonts w:ascii="Times New Roman" w:eastAsia="Times New Roman" w:hAnsi="Times New Roman" w:cs="Times New Roman"/>
                <w:color w:val="FF0000"/>
              </w:rPr>
            </w:pPr>
            <w:r w:rsidRPr="00011961">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5</w:t>
            </w:r>
            <w:r w:rsidRPr="00011961">
              <w:rPr>
                <w:rFonts w:ascii="Times New Roman" w:eastAsia="Times New Roman" w:hAnsi="Times New Roman" w:cs="Times New Roman"/>
                <w:color w:val="000000" w:themeColor="text1"/>
              </w:rPr>
              <w:t>.0</w:t>
            </w:r>
          </w:p>
        </w:tc>
        <w:tc>
          <w:tcPr>
            <w:tcW w:w="1183" w:type="dxa"/>
            <w:tcBorders>
              <w:top w:val="nil"/>
              <w:left w:val="nil"/>
              <w:bottom w:val="single" w:sz="4" w:space="0" w:color="auto"/>
              <w:right w:val="single" w:sz="4" w:space="0" w:color="auto"/>
            </w:tcBorders>
            <w:shd w:val="clear" w:color="auto" w:fill="auto"/>
            <w:noWrap/>
            <w:vAlign w:val="bottom"/>
            <w:hideMark/>
          </w:tcPr>
          <w:p w14:paraId="5557B018" w14:textId="66F815B3" w:rsidR="00C752EC" w:rsidRPr="00D71160" w:rsidRDefault="00C752EC" w:rsidP="001B59E1">
            <w:pPr>
              <w:spacing w:after="0" w:line="240" w:lineRule="auto"/>
              <w:jc w:val="center"/>
              <w:rPr>
                <w:rFonts w:ascii="Times New Roman" w:eastAsia="Times New Roman" w:hAnsi="Times New Roman" w:cs="Times New Roman"/>
                <w:color w:val="FF0000"/>
              </w:rPr>
            </w:pPr>
            <w:r w:rsidRPr="00793A3A">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7</w:t>
            </w:r>
            <w:r w:rsidRPr="00793A3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6</w:t>
            </w:r>
          </w:p>
        </w:tc>
        <w:tc>
          <w:tcPr>
            <w:tcW w:w="1122" w:type="dxa"/>
            <w:tcBorders>
              <w:top w:val="nil"/>
              <w:left w:val="nil"/>
              <w:bottom w:val="single" w:sz="4" w:space="0" w:color="auto"/>
              <w:right w:val="single" w:sz="4" w:space="0" w:color="auto"/>
            </w:tcBorders>
            <w:shd w:val="clear" w:color="auto" w:fill="C5E0B3" w:themeFill="accent6" w:themeFillTint="66"/>
            <w:noWrap/>
            <w:vAlign w:val="bottom"/>
            <w:hideMark/>
          </w:tcPr>
          <w:p w14:paraId="200B5ED0" w14:textId="0A238FE6" w:rsidR="00C752EC" w:rsidRPr="00D71160" w:rsidRDefault="00C752EC" w:rsidP="001B59E1">
            <w:pPr>
              <w:spacing w:after="0" w:line="240" w:lineRule="auto"/>
              <w:jc w:val="center"/>
              <w:rPr>
                <w:rFonts w:ascii="Times New Roman" w:eastAsia="Times New Roman" w:hAnsi="Times New Roman" w:cs="Times New Roman"/>
                <w:color w:val="FF0000"/>
              </w:rPr>
            </w:pPr>
            <w:r w:rsidRPr="00793A3A">
              <w:rPr>
                <w:rFonts w:ascii="Times New Roman" w:eastAsia="Times New Roman" w:hAnsi="Times New Roman" w:cs="Times New Roman"/>
                <w:color w:val="000000" w:themeColor="text1"/>
              </w:rPr>
              <w:t>82.</w:t>
            </w:r>
            <w:r>
              <w:rPr>
                <w:rFonts w:ascii="Times New Roman" w:eastAsia="Times New Roman" w:hAnsi="Times New Roman" w:cs="Times New Roman"/>
                <w:color w:val="000000" w:themeColor="text1"/>
              </w:rPr>
              <w:t>6</w:t>
            </w:r>
          </w:p>
        </w:tc>
        <w:tc>
          <w:tcPr>
            <w:tcW w:w="1172" w:type="dxa"/>
            <w:tcBorders>
              <w:top w:val="nil"/>
              <w:left w:val="nil"/>
              <w:bottom w:val="single" w:sz="4" w:space="0" w:color="auto"/>
              <w:right w:val="single" w:sz="4" w:space="0" w:color="auto"/>
            </w:tcBorders>
            <w:shd w:val="clear" w:color="auto" w:fill="C5E0B3" w:themeFill="accent6" w:themeFillTint="66"/>
          </w:tcPr>
          <w:p w14:paraId="6816F052" w14:textId="49A9EB15" w:rsidR="00C752EC" w:rsidRPr="00793A3A" w:rsidRDefault="00C752EC" w:rsidP="001B59E1">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C752EC" w:rsidRPr="003C3D2F" w14:paraId="19757B25" w14:textId="3F59546A" w:rsidTr="006E696D">
        <w:trPr>
          <w:trHeight w:val="288"/>
          <w:jc w:val="center"/>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EE3B8" w14:textId="765B15E9" w:rsidR="00C752EC" w:rsidRDefault="00C752EC" w:rsidP="009C1977">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Fejs</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08D2E197" w14:textId="2F962BA3" w:rsidR="00C752EC" w:rsidRPr="00C62192" w:rsidRDefault="00C752EC" w:rsidP="009C1977">
            <w:pPr>
              <w:spacing w:after="0" w:line="240" w:lineRule="auto"/>
              <w:rPr>
                <w:rFonts w:ascii="Times New Roman" w:eastAsia="Times New Roman" w:hAnsi="Times New Roman" w:cs="Times New Roman"/>
                <w:color w:val="000000"/>
                <w:sz w:val="20"/>
                <w:szCs w:val="20"/>
              </w:rPr>
            </w:pPr>
            <w:r w:rsidRPr="006B4A45">
              <w:rPr>
                <w:rFonts w:ascii="Times New Roman" w:eastAsia="Times New Roman" w:hAnsi="Times New Roman" w:cs="Times New Roman"/>
                <w:color w:val="000000"/>
                <w:sz w:val="20"/>
                <w:szCs w:val="20"/>
              </w:rPr>
              <w:t>LV060029150001</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05EEF57" w14:textId="06E4DFAD" w:rsidR="00C752EC" w:rsidRDefault="00C752EC" w:rsidP="009C19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2C8FF0A3" w14:textId="0252040B"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53.6</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290F7003" w14:textId="105A1A24"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28.4</w:t>
            </w:r>
          </w:p>
        </w:tc>
        <w:tc>
          <w:tcPr>
            <w:tcW w:w="1122"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048F1EA" w14:textId="6488577D"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w:t>
            </w:r>
          </w:p>
        </w:tc>
        <w:tc>
          <w:tcPr>
            <w:tcW w:w="1172" w:type="dxa"/>
            <w:tcBorders>
              <w:top w:val="single" w:sz="4" w:space="0" w:color="auto"/>
              <w:left w:val="nil"/>
              <w:bottom w:val="single" w:sz="4" w:space="0" w:color="auto"/>
              <w:right w:val="single" w:sz="4" w:space="0" w:color="auto"/>
            </w:tcBorders>
            <w:shd w:val="clear" w:color="auto" w:fill="C5E0B3" w:themeFill="accent6" w:themeFillTint="66"/>
          </w:tcPr>
          <w:p w14:paraId="61084152" w14:textId="018C43E7"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C752EC" w:rsidRPr="003C3D2F" w14:paraId="533FBA1C" w14:textId="14BEC653" w:rsidTr="006E696D">
        <w:trPr>
          <w:trHeight w:val="288"/>
          <w:jc w:val="center"/>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20BD0" w14:textId="2F2EEDDB" w:rsidR="00C752EC" w:rsidRDefault="00C752EC" w:rsidP="009C1977">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Starts</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288C0E72" w14:textId="4399358E" w:rsidR="00C752EC" w:rsidRPr="00C62192" w:rsidRDefault="00C752EC" w:rsidP="009C1977">
            <w:pPr>
              <w:spacing w:after="0" w:line="240" w:lineRule="auto"/>
              <w:rPr>
                <w:rFonts w:ascii="Times New Roman" w:eastAsia="Times New Roman" w:hAnsi="Times New Roman" w:cs="Times New Roman"/>
                <w:color w:val="000000"/>
                <w:sz w:val="20"/>
                <w:szCs w:val="20"/>
              </w:rPr>
            </w:pPr>
            <w:r w:rsidRPr="00E60EA2">
              <w:rPr>
                <w:rFonts w:ascii="Times New Roman" w:eastAsia="Times New Roman" w:hAnsi="Times New Roman" w:cs="Times New Roman"/>
                <w:color w:val="000000"/>
                <w:sz w:val="20"/>
                <w:szCs w:val="20"/>
              </w:rPr>
              <w:t>LV038802350011</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0FB87A19" w14:textId="71D85538" w:rsidR="00C752EC" w:rsidRDefault="00C752EC" w:rsidP="009C19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44C0B1D3" w14:textId="21957B1B"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53.6</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2F72BB01" w14:textId="6B5C28C7"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27.8</w:t>
            </w:r>
          </w:p>
        </w:tc>
        <w:tc>
          <w:tcPr>
            <w:tcW w:w="1122"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F7CD68D" w14:textId="031F647C"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81.4</w:t>
            </w:r>
          </w:p>
        </w:tc>
        <w:tc>
          <w:tcPr>
            <w:tcW w:w="1172" w:type="dxa"/>
            <w:tcBorders>
              <w:top w:val="single" w:sz="4" w:space="0" w:color="auto"/>
              <w:left w:val="nil"/>
              <w:bottom w:val="single" w:sz="4" w:space="0" w:color="auto"/>
              <w:right w:val="single" w:sz="4" w:space="0" w:color="auto"/>
            </w:tcBorders>
            <w:shd w:val="clear" w:color="auto" w:fill="C5E0B3" w:themeFill="accent6" w:themeFillTint="66"/>
          </w:tcPr>
          <w:p w14:paraId="75CB2854" w14:textId="665E9939"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C752EC" w:rsidRPr="003C3D2F" w14:paraId="74BF407B" w14:textId="0DD717FA" w:rsidTr="006E696D">
        <w:trPr>
          <w:trHeight w:val="288"/>
          <w:jc w:val="center"/>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3AAAC" w14:textId="62F7D008" w:rsidR="00C752EC" w:rsidRDefault="00C752EC" w:rsidP="009C1977">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Samts</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294774E8" w14:textId="50A6A270" w:rsidR="00C752EC" w:rsidRPr="00C62192" w:rsidRDefault="00C752EC" w:rsidP="009C1977">
            <w:pPr>
              <w:spacing w:after="0" w:line="240" w:lineRule="auto"/>
              <w:rPr>
                <w:rFonts w:ascii="Times New Roman" w:eastAsia="Times New Roman" w:hAnsi="Times New Roman" w:cs="Times New Roman"/>
                <w:color w:val="000000"/>
                <w:sz w:val="20"/>
                <w:szCs w:val="20"/>
              </w:rPr>
            </w:pPr>
            <w:r w:rsidRPr="00E60EA2">
              <w:rPr>
                <w:rFonts w:ascii="Times New Roman" w:eastAsia="Times New Roman" w:hAnsi="Times New Roman" w:cs="Times New Roman"/>
                <w:color w:val="000000"/>
                <w:sz w:val="20"/>
                <w:szCs w:val="20"/>
              </w:rPr>
              <w:t>LV001900000256</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19B9BED" w14:textId="41BE5377" w:rsidR="00C752EC" w:rsidRDefault="00C752EC" w:rsidP="009C19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0B21C0A5" w14:textId="127BA266" w:rsidR="00C752EC" w:rsidRPr="00B45B8D" w:rsidRDefault="00C752EC"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50.7</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28E838A8" w14:textId="4A771180" w:rsidR="00C752EC" w:rsidRPr="00B45B8D" w:rsidRDefault="006E696D"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24.5</w:t>
            </w:r>
          </w:p>
        </w:tc>
        <w:tc>
          <w:tcPr>
            <w:tcW w:w="1122"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FD26024" w14:textId="23AE2D53" w:rsidR="00C752EC" w:rsidRPr="00B45B8D" w:rsidRDefault="006E696D"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75.2</w:t>
            </w:r>
          </w:p>
        </w:tc>
        <w:tc>
          <w:tcPr>
            <w:tcW w:w="1172" w:type="dxa"/>
            <w:tcBorders>
              <w:top w:val="single" w:sz="4" w:space="0" w:color="auto"/>
              <w:left w:val="nil"/>
              <w:bottom w:val="single" w:sz="4" w:space="0" w:color="auto"/>
              <w:right w:val="single" w:sz="4" w:space="0" w:color="auto"/>
            </w:tcBorders>
            <w:shd w:val="clear" w:color="auto" w:fill="C5E0B3" w:themeFill="accent6" w:themeFillTint="66"/>
          </w:tcPr>
          <w:p w14:paraId="0FBF963C" w14:textId="6C0D932E" w:rsidR="00C752EC" w:rsidRPr="00B45B8D" w:rsidRDefault="006E696D" w:rsidP="009C197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r w:rsidR="006E696D" w:rsidRPr="003C3D2F" w14:paraId="5ECF6D39" w14:textId="77777777" w:rsidTr="006E696D">
        <w:trPr>
          <w:trHeight w:val="288"/>
          <w:jc w:val="center"/>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47180" w14:textId="086F37B0" w:rsidR="006E696D" w:rsidRDefault="006E696D" w:rsidP="006E696D">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Amadejs</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2B430588" w14:textId="2DB7FFF4" w:rsidR="006E696D" w:rsidRPr="00E60EA2" w:rsidRDefault="006E696D" w:rsidP="006E696D">
            <w:pPr>
              <w:spacing w:after="0" w:line="240" w:lineRule="auto"/>
              <w:rPr>
                <w:rFonts w:ascii="Times New Roman" w:eastAsia="Times New Roman" w:hAnsi="Times New Roman" w:cs="Times New Roman"/>
                <w:color w:val="000000"/>
                <w:sz w:val="20"/>
                <w:szCs w:val="20"/>
              </w:rPr>
            </w:pPr>
            <w:r w:rsidRPr="00E60EA2">
              <w:rPr>
                <w:rFonts w:ascii="Times New Roman" w:eastAsia="Times New Roman" w:hAnsi="Times New Roman" w:cs="Times New Roman"/>
                <w:color w:val="000000"/>
                <w:sz w:val="20"/>
                <w:szCs w:val="20"/>
              </w:rPr>
              <w:t>LV001900001003</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537F791" w14:textId="06E30325" w:rsidR="006E696D" w:rsidRDefault="006E696D" w:rsidP="006E696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47" w:type="dxa"/>
            <w:tcBorders>
              <w:top w:val="single" w:sz="4" w:space="0" w:color="auto"/>
              <w:left w:val="nil"/>
              <w:bottom w:val="single" w:sz="4" w:space="0" w:color="auto"/>
              <w:right w:val="single" w:sz="4" w:space="0" w:color="auto"/>
            </w:tcBorders>
            <w:shd w:val="clear" w:color="auto" w:fill="auto"/>
            <w:noWrap/>
            <w:vAlign w:val="bottom"/>
          </w:tcPr>
          <w:p w14:paraId="0F214241" w14:textId="4DFC4B34" w:rsidR="006E696D" w:rsidRDefault="006E696D" w:rsidP="006E696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09F78385" w14:textId="62DDDC89" w:rsidR="006E696D" w:rsidRDefault="006E696D" w:rsidP="006E696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22"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77D38DD" w14:textId="74625B05" w:rsidR="006E696D" w:rsidRDefault="006E696D" w:rsidP="006E696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172" w:type="dxa"/>
            <w:tcBorders>
              <w:top w:val="single" w:sz="4" w:space="0" w:color="auto"/>
              <w:left w:val="nil"/>
              <w:bottom w:val="single" w:sz="4" w:space="0" w:color="auto"/>
              <w:right w:val="single" w:sz="4" w:space="0" w:color="auto"/>
            </w:tcBorders>
            <w:shd w:val="clear" w:color="auto" w:fill="C5E0B3" w:themeFill="accent6" w:themeFillTint="66"/>
          </w:tcPr>
          <w:p w14:paraId="19FB754B" w14:textId="79C8CA5E" w:rsidR="006E696D" w:rsidRDefault="006E696D" w:rsidP="006E696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525D90">
              <w:rPr>
                <w:rFonts w:ascii="Times New Roman" w:eastAsia="Times New Roman" w:hAnsi="Times New Roman" w:cs="Times New Roman"/>
                <w:color w:val="000000" w:themeColor="text1"/>
              </w:rPr>
              <w:t>2.5</w:t>
            </w:r>
            <w:r>
              <w:rPr>
                <w:rFonts w:ascii="Times New Roman" w:eastAsia="Times New Roman" w:hAnsi="Times New Roman" w:cs="Times New Roman"/>
                <w:color w:val="000000" w:themeColor="text1"/>
              </w:rPr>
              <w:t>*</w:t>
            </w:r>
          </w:p>
        </w:tc>
      </w:tr>
    </w:tbl>
    <w:p w14:paraId="15E6BD5A" w14:textId="0A6BD9E8" w:rsidR="006B4A45" w:rsidRPr="00C752EC" w:rsidRDefault="00C752EC" w:rsidP="00C752EC">
      <w:pPr>
        <w:pStyle w:val="BodyText"/>
        <w:ind w:left="720"/>
        <w:rPr>
          <w:rFonts w:ascii="Times New Roman" w:eastAsia="Calibri" w:hAnsi="Times New Roman" w:cs="Times New Roman"/>
          <w:sz w:val="20"/>
          <w:szCs w:val="20"/>
        </w:rPr>
      </w:pPr>
      <w:r w:rsidRPr="00C752EC">
        <w:rPr>
          <w:rFonts w:ascii="Times New Roman" w:eastAsia="Calibri" w:hAnsi="Times New Roman" w:cs="Times New Roman"/>
          <w:sz w:val="20"/>
          <w:szCs w:val="20"/>
        </w:rPr>
        <w:t xml:space="preserve">*Aprēķināts, ja nav vērtēti </w:t>
      </w:r>
      <w:r>
        <w:rPr>
          <w:rFonts w:ascii="Times New Roman" w:eastAsia="Calibri" w:hAnsi="Times New Roman" w:cs="Times New Roman"/>
          <w:sz w:val="20"/>
          <w:szCs w:val="20"/>
        </w:rPr>
        <w:t xml:space="preserve">ērzeļa pēcnācēji – </w:t>
      </w:r>
      <w:r w:rsidRPr="00C752EC">
        <w:rPr>
          <w:rFonts w:ascii="Times New Roman" w:eastAsia="Calibri" w:hAnsi="Times New Roman" w:cs="Times New Roman"/>
          <w:sz w:val="20"/>
          <w:szCs w:val="20"/>
        </w:rPr>
        <w:t>jaunzirgi</w:t>
      </w:r>
      <w:r>
        <w:rPr>
          <w:rFonts w:ascii="Times New Roman" w:eastAsia="Calibri" w:hAnsi="Times New Roman" w:cs="Times New Roman"/>
          <w:sz w:val="20"/>
          <w:szCs w:val="20"/>
        </w:rPr>
        <w:t>.</w:t>
      </w:r>
    </w:p>
    <w:p w14:paraId="691ED3FA" w14:textId="77777777" w:rsidR="006B4A45" w:rsidRDefault="006B4A45" w:rsidP="0081490E">
      <w:pPr>
        <w:pStyle w:val="BodyText"/>
        <w:jc w:val="center"/>
        <w:rPr>
          <w:rFonts w:ascii="Times New Roman" w:eastAsia="Calibri" w:hAnsi="Times New Roman" w:cs="Times New Roman"/>
          <w:b/>
          <w:bCs/>
          <w:sz w:val="28"/>
          <w:szCs w:val="28"/>
        </w:rPr>
      </w:pPr>
    </w:p>
    <w:p w14:paraId="62FDBE7C" w14:textId="4FFAF1E6" w:rsidR="009C1977" w:rsidRPr="0081490E" w:rsidRDefault="009C1977" w:rsidP="0081490E">
      <w:pPr>
        <w:pStyle w:val="BodyText"/>
        <w:jc w:val="center"/>
        <w:rPr>
          <w:rFonts w:ascii="Times New Roman" w:eastAsia="Calibri" w:hAnsi="Times New Roman" w:cs="Times New Roman"/>
          <w:b/>
          <w:bCs/>
          <w:sz w:val="28"/>
          <w:szCs w:val="28"/>
        </w:rPr>
      </w:pPr>
      <w:r w:rsidRPr="0081490E">
        <w:rPr>
          <w:rFonts w:ascii="Times New Roman" w:eastAsia="Calibri" w:hAnsi="Times New Roman" w:cs="Times New Roman"/>
          <w:b/>
          <w:bCs/>
          <w:sz w:val="28"/>
          <w:szCs w:val="28"/>
        </w:rPr>
        <w:t xml:space="preserve">Biedrības «Latvijas šķirnes zirgu audzētāju asociācija» </w:t>
      </w:r>
      <w:r w:rsidRPr="0081490E">
        <w:rPr>
          <w:rFonts w:ascii="Times New Roman" w:eastAsia="Calibri" w:hAnsi="Times New Roman" w:cs="Times New Roman"/>
          <w:b/>
          <w:sz w:val="28"/>
          <w:szCs w:val="28"/>
        </w:rPr>
        <w:t>audzēšanas programmas mērķa un selekcijas un audzēšanas mērķu sasniegšanai izvirzīto uzdevumu izpilde</w:t>
      </w:r>
      <w:r w:rsidRPr="0081490E">
        <w:rPr>
          <w:rFonts w:ascii="Times New Roman" w:eastAsia="Calibri" w:hAnsi="Times New Roman" w:cs="Times New Roman"/>
          <w:b/>
          <w:bCs/>
          <w:sz w:val="28"/>
          <w:szCs w:val="28"/>
        </w:rPr>
        <w:t xml:space="preserve"> 20</w:t>
      </w:r>
      <w:r w:rsidR="00B45B8D" w:rsidRPr="0081490E">
        <w:rPr>
          <w:rFonts w:ascii="Times New Roman" w:eastAsia="Calibri" w:hAnsi="Times New Roman" w:cs="Times New Roman"/>
          <w:b/>
          <w:bCs/>
          <w:sz w:val="28"/>
          <w:szCs w:val="28"/>
        </w:rPr>
        <w:t>20</w:t>
      </w:r>
      <w:r w:rsidRPr="0081490E">
        <w:rPr>
          <w:rFonts w:ascii="Times New Roman" w:eastAsia="Calibri" w:hAnsi="Times New Roman" w:cs="Times New Roman"/>
          <w:b/>
          <w:bCs/>
          <w:sz w:val="28"/>
          <w:szCs w:val="28"/>
        </w:rPr>
        <w:t>.gadā</w:t>
      </w:r>
    </w:p>
    <w:tbl>
      <w:tblPr>
        <w:tblW w:w="10632" w:type="dxa"/>
        <w:tblInd w:w="-282" w:type="dxa"/>
        <w:tblCellMar>
          <w:left w:w="0" w:type="dxa"/>
          <w:right w:w="0" w:type="dxa"/>
        </w:tblCellMar>
        <w:tblLook w:val="0420" w:firstRow="1" w:lastRow="0" w:firstColumn="0" w:lastColumn="0" w:noHBand="0" w:noVBand="1"/>
      </w:tblPr>
      <w:tblGrid>
        <w:gridCol w:w="4808"/>
        <w:gridCol w:w="5824"/>
      </w:tblGrid>
      <w:tr w:rsidR="0081490E" w:rsidRPr="0081490E" w14:paraId="539143A8"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3B8182E6" w14:textId="77777777" w:rsidR="009C1977" w:rsidRPr="0081490E" w:rsidRDefault="009C1977" w:rsidP="0081490E">
            <w:pPr>
              <w:pStyle w:val="BodyText"/>
              <w:jc w:val="center"/>
              <w:rPr>
                <w:rFonts w:ascii="Times New Roman" w:eastAsia="Calibri" w:hAnsi="Times New Roman" w:cs="Times New Roman"/>
                <w:b/>
              </w:rPr>
            </w:pPr>
            <w:r w:rsidRPr="0081490E">
              <w:rPr>
                <w:rFonts w:ascii="Times New Roman" w:eastAsia="Calibri" w:hAnsi="Times New Roman" w:cs="Times New Roman"/>
                <w:b/>
              </w:rPr>
              <w:t>Izvirzītie uzdevumi</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28781F3" w14:textId="77777777" w:rsidR="009C1977" w:rsidRPr="0081490E" w:rsidRDefault="009C1977" w:rsidP="0081490E">
            <w:pPr>
              <w:pStyle w:val="BodyText"/>
              <w:jc w:val="center"/>
              <w:rPr>
                <w:rFonts w:ascii="Times New Roman" w:eastAsia="Calibri" w:hAnsi="Times New Roman" w:cs="Times New Roman"/>
                <w:b/>
              </w:rPr>
            </w:pPr>
            <w:r w:rsidRPr="0081490E">
              <w:rPr>
                <w:rFonts w:ascii="Times New Roman" w:eastAsia="Calibri" w:hAnsi="Times New Roman" w:cs="Times New Roman"/>
                <w:b/>
              </w:rPr>
              <w:t>Realizācija</w:t>
            </w:r>
          </w:p>
        </w:tc>
      </w:tr>
      <w:tr w:rsidR="0081490E" w:rsidRPr="0081490E" w14:paraId="77DD4682"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6DD71F4" w14:textId="77777777" w:rsidR="009C1977" w:rsidRPr="0081490E" w:rsidRDefault="00A36AD8" w:rsidP="0081490E">
            <w:pPr>
              <w:pStyle w:val="BodyText"/>
              <w:rPr>
                <w:rFonts w:ascii="Times New Roman" w:eastAsia="Calibri" w:hAnsi="Times New Roman" w:cs="Times New Roman"/>
              </w:rPr>
            </w:pPr>
            <w:r w:rsidRPr="0081490E">
              <w:rPr>
                <w:rFonts w:ascii="Times New Roman" w:eastAsia="Calibri" w:hAnsi="Times New Roman" w:cs="Times New Roman"/>
              </w:rPr>
              <w:t>Šķirnes braucamā tipa kā vietējās apdraudētās zirgu šķirnes gēnu rezerves saglabāšana bez neradniecisko šķirņu asins pieliešanas, kā arī bez moderno siltasiņu šķirņu asins pieliešanas</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8696305" w14:textId="1BC30D1D" w:rsidR="003E4AA2" w:rsidRPr="0081490E" w:rsidRDefault="003E4AA2" w:rsidP="0081490E">
            <w:pPr>
              <w:pStyle w:val="ListParagraph"/>
              <w:numPr>
                <w:ilvl w:val="0"/>
                <w:numId w:val="32"/>
              </w:numPr>
              <w:rPr>
                <w:rFonts w:ascii="Times New Roman" w:eastAsia="Calibri" w:hAnsi="Times New Roman" w:cs="Times New Roman"/>
              </w:rPr>
            </w:pPr>
            <w:r w:rsidRPr="0081490E">
              <w:rPr>
                <w:rFonts w:ascii="Times New Roman" w:eastAsia="Calibri" w:hAnsi="Times New Roman" w:cs="Times New Roman"/>
              </w:rPr>
              <w:t>Ģenētisko resursu saglabāšanas programmā administrēti 1</w:t>
            </w:r>
            <w:r w:rsidR="004673CF">
              <w:rPr>
                <w:rFonts w:ascii="Times New Roman" w:eastAsia="Calibri" w:hAnsi="Times New Roman" w:cs="Times New Roman"/>
              </w:rPr>
              <w:t>18</w:t>
            </w:r>
            <w:r w:rsidRPr="0081490E">
              <w:rPr>
                <w:rFonts w:ascii="Times New Roman" w:eastAsia="Calibri" w:hAnsi="Times New Roman" w:cs="Times New Roman"/>
              </w:rPr>
              <w:t xml:space="preserve"> zirgi.</w:t>
            </w:r>
          </w:p>
          <w:p w14:paraId="7E08BEA8" w14:textId="77777777" w:rsidR="00E16B40" w:rsidRPr="0081490E" w:rsidRDefault="00E16B40" w:rsidP="0081490E">
            <w:pPr>
              <w:pStyle w:val="ListParagraph"/>
              <w:rPr>
                <w:rFonts w:ascii="Times New Roman" w:eastAsia="Calibri" w:hAnsi="Times New Roman" w:cs="Times New Roman"/>
              </w:rPr>
            </w:pPr>
          </w:p>
          <w:p w14:paraId="30873F60" w14:textId="77777777" w:rsidR="00E16B40" w:rsidRPr="0081490E" w:rsidRDefault="00E16B40" w:rsidP="0081490E">
            <w:pPr>
              <w:pStyle w:val="ListParagraph"/>
              <w:numPr>
                <w:ilvl w:val="0"/>
                <w:numId w:val="32"/>
              </w:numPr>
              <w:rPr>
                <w:rFonts w:ascii="Times New Roman" w:eastAsia="Calibri" w:hAnsi="Times New Roman" w:cs="Times New Roman"/>
              </w:rPr>
            </w:pPr>
            <w:r w:rsidRPr="0081490E">
              <w:rPr>
                <w:rFonts w:ascii="Times New Roman" w:eastAsia="Calibri" w:hAnsi="Times New Roman" w:cs="Times New Roman"/>
              </w:rPr>
              <w:t>Sniegtas konsultācijas</w:t>
            </w:r>
            <w:r w:rsidR="00B31C66" w:rsidRPr="0081490E">
              <w:rPr>
                <w:rFonts w:ascii="Times New Roman" w:eastAsia="Calibri" w:hAnsi="Times New Roman" w:cs="Times New Roman"/>
              </w:rPr>
              <w:t xml:space="preserve"> zirgu audzētājiem</w:t>
            </w:r>
            <w:r w:rsidRPr="0081490E">
              <w:rPr>
                <w:rFonts w:ascii="Times New Roman" w:eastAsia="Calibri" w:hAnsi="Times New Roman" w:cs="Times New Roman"/>
              </w:rPr>
              <w:t xml:space="preserve"> par prasībām vietējās apdraudētās zirgu šķirnes saglabāšanā.</w:t>
            </w:r>
          </w:p>
          <w:p w14:paraId="4F970198" w14:textId="6DA1495A" w:rsidR="009C1977" w:rsidRPr="0081490E" w:rsidRDefault="009C1977" w:rsidP="0081490E">
            <w:pPr>
              <w:pStyle w:val="BodyText"/>
              <w:numPr>
                <w:ilvl w:val="0"/>
                <w:numId w:val="32"/>
              </w:numPr>
              <w:rPr>
                <w:rFonts w:ascii="Times New Roman" w:eastAsia="Calibri" w:hAnsi="Times New Roman" w:cs="Times New Roman"/>
              </w:rPr>
            </w:pPr>
            <w:r w:rsidRPr="0081490E">
              <w:rPr>
                <w:rFonts w:ascii="Times New Roman" w:eastAsia="Calibri" w:hAnsi="Times New Roman" w:cs="Times New Roman"/>
              </w:rPr>
              <w:t>20</w:t>
            </w:r>
            <w:r w:rsidR="00287614" w:rsidRPr="0081490E">
              <w:rPr>
                <w:rFonts w:ascii="Times New Roman" w:eastAsia="Calibri" w:hAnsi="Times New Roman" w:cs="Times New Roman"/>
              </w:rPr>
              <w:t>2</w:t>
            </w:r>
            <w:r w:rsidR="004673CF">
              <w:rPr>
                <w:rFonts w:ascii="Times New Roman" w:eastAsia="Calibri" w:hAnsi="Times New Roman" w:cs="Times New Roman"/>
              </w:rPr>
              <w:t>1</w:t>
            </w:r>
            <w:r w:rsidRPr="0081490E">
              <w:rPr>
                <w:rFonts w:ascii="Times New Roman" w:eastAsia="Calibri" w:hAnsi="Times New Roman" w:cs="Times New Roman"/>
              </w:rPr>
              <w:t xml:space="preserve">.gadā CG ir uzņemti </w:t>
            </w:r>
            <w:r w:rsidR="004673CF">
              <w:rPr>
                <w:rFonts w:ascii="Times New Roman" w:eastAsia="Calibri" w:hAnsi="Times New Roman" w:cs="Times New Roman"/>
              </w:rPr>
              <w:t>20</w:t>
            </w:r>
            <w:r w:rsidR="003E4AA2" w:rsidRPr="0081490E">
              <w:rPr>
                <w:rFonts w:ascii="Times New Roman" w:eastAsia="Calibri" w:hAnsi="Times New Roman" w:cs="Times New Roman"/>
              </w:rPr>
              <w:t xml:space="preserve"> LSB</w:t>
            </w:r>
            <w:r w:rsidRPr="0081490E">
              <w:rPr>
                <w:rFonts w:ascii="Times New Roman" w:eastAsia="Calibri" w:hAnsi="Times New Roman" w:cs="Times New Roman"/>
              </w:rPr>
              <w:t xml:space="preserve"> zirgi.</w:t>
            </w:r>
          </w:p>
          <w:p w14:paraId="6F24F524" w14:textId="3ED9DF70" w:rsidR="00287614" w:rsidRPr="0081490E" w:rsidRDefault="00287614" w:rsidP="004673CF">
            <w:pPr>
              <w:pStyle w:val="BodyText"/>
              <w:ind w:left="720"/>
              <w:rPr>
                <w:rFonts w:ascii="Times New Roman" w:eastAsia="Calibri" w:hAnsi="Times New Roman" w:cs="Times New Roman"/>
              </w:rPr>
            </w:pPr>
          </w:p>
        </w:tc>
      </w:tr>
      <w:tr w:rsidR="0081490E" w:rsidRPr="0081490E" w14:paraId="4AA4EEDF"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EE6E0BC" w14:textId="77777777" w:rsidR="009C1977" w:rsidRPr="0081490E" w:rsidRDefault="00A36AD8" w:rsidP="0081490E">
            <w:pPr>
              <w:pStyle w:val="BodyText"/>
              <w:rPr>
                <w:rFonts w:ascii="Times New Roman" w:eastAsia="Calibri" w:hAnsi="Times New Roman" w:cs="Times New Roman"/>
              </w:rPr>
            </w:pPr>
            <w:r w:rsidRPr="0081490E">
              <w:rPr>
                <w:rFonts w:ascii="Times New Roman" w:eastAsia="Calibri" w:hAnsi="Times New Roman" w:cs="Times New Roman"/>
              </w:rPr>
              <w:t xml:space="preserve">Ikgadēja vaislas ērzeļu sertifikācija atbilstoši </w:t>
            </w:r>
            <w:r w:rsidRPr="0081490E">
              <w:rPr>
                <w:rFonts w:ascii="Times New Roman" w:eastAsia="Calibri" w:hAnsi="Times New Roman" w:cs="Times New Roman"/>
                <w:i/>
              </w:rPr>
              <w:t>Nolikumam par Latvijas siltasiņu zirgu šķirnes braucamā tipa vaislas ērzeļu sertificēšanu</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A4881B5" w14:textId="7DC3BD0F" w:rsidR="009C1977" w:rsidRPr="0081490E" w:rsidRDefault="009D5A63" w:rsidP="0081490E">
            <w:pPr>
              <w:pStyle w:val="BodyText"/>
              <w:rPr>
                <w:rFonts w:ascii="Times New Roman" w:eastAsia="Calibri" w:hAnsi="Times New Roman" w:cs="Times New Roman"/>
              </w:rPr>
            </w:pPr>
            <w:r w:rsidRPr="0081490E">
              <w:rPr>
                <w:rFonts w:ascii="Times New Roman" w:eastAsia="Calibri" w:hAnsi="Times New Roman" w:cs="Times New Roman"/>
              </w:rPr>
              <w:t>20</w:t>
            </w:r>
            <w:r w:rsidR="00287614" w:rsidRPr="0081490E">
              <w:rPr>
                <w:rFonts w:ascii="Times New Roman" w:eastAsia="Calibri" w:hAnsi="Times New Roman" w:cs="Times New Roman"/>
              </w:rPr>
              <w:t>2</w:t>
            </w:r>
            <w:r w:rsidR="004673CF">
              <w:rPr>
                <w:rFonts w:ascii="Times New Roman" w:eastAsia="Calibri" w:hAnsi="Times New Roman" w:cs="Times New Roman"/>
              </w:rPr>
              <w:t>1</w:t>
            </w:r>
            <w:r w:rsidRPr="0081490E">
              <w:rPr>
                <w:rFonts w:ascii="Times New Roman" w:eastAsia="Calibri" w:hAnsi="Times New Roman" w:cs="Times New Roman"/>
              </w:rPr>
              <w:t xml:space="preserve">. gadā </w:t>
            </w:r>
            <w:r w:rsidR="004673CF">
              <w:rPr>
                <w:rFonts w:ascii="Times New Roman" w:eastAsia="Calibri" w:hAnsi="Times New Roman" w:cs="Times New Roman"/>
              </w:rPr>
              <w:t xml:space="preserve">nav sertificēti jauni vaislas ērzeļi. </w:t>
            </w:r>
          </w:p>
        </w:tc>
      </w:tr>
      <w:tr w:rsidR="0081490E" w:rsidRPr="0081490E" w14:paraId="291B8C8D"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46CAD11" w14:textId="77777777" w:rsidR="00A36AD8" w:rsidRPr="0081490E" w:rsidRDefault="00A36AD8" w:rsidP="0081490E">
            <w:pPr>
              <w:pStyle w:val="BodyText"/>
              <w:rPr>
                <w:rFonts w:ascii="Times New Roman" w:eastAsia="Calibri" w:hAnsi="Times New Roman" w:cs="Times New Roman"/>
              </w:rPr>
            </w:pPr>
            <w:r w:rsidRPr="0081490E">
              <w:rPr>
                <w:rFonts w:ascii="Times New Roman" w:eastAsia="Calibri" w:hAnsi="Times New Roman" w:cs="Times New Roman"/>
              </w:rPr>
              <w:t xml:space="preserve">Izzūdošo ģenealoģisko līniju ar mazu īpatņu skaitu saglabāšana, līniju turpinātājiem lecināšanas sertifikāta iegūšanai piemērojot atvieglotas </w:t>
            </w:r>
            <w:r w:rsidRPr="0081490E">
              <w:rPr>
                <w:rFonts w:ascii="Times New Roman" w:eastAsia="Calibri" w:hAnsi="Times New Roman" w:cs="Times New Roman"/>
              </w:rPr>
              <w:lastRenderedPageBreak/>
              <w:t>prasības saskaņā ar sertifikācijas komisijas lēmumu.</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2D301828" w14:textId="438C1FC4" w:rsidR="006A4B1C" w:rsidRPr="0081490E" w:rsidRDefault="006B4A45" w:rsidP="004673CF">
            <w:pPr>
              <w:pStyle w:val="BodyText"/>
              <w:rPr>
                <w:rFonts w:ascii="Times New Roman" w:eastAsia="Calibri" w:hAnsi="Times New Roman" w:cs="Times New Roman"/>
              </w:rPr>
            </w:pPr>
            <w:r w:rsidRPr="0081490E">
              <w:rPr>
                <w:rFonts w:ascii="Times New Roman" w:eastAsia="Calibri" w:hAnsi="Times New Roman" w:cs="Times New Roman"/>
              </w:rPr>
              <w:lastRenderedPageBreak/>
              <w:t>202</w:t>
            </w:r>
            <w:r>
              <w:rPr>
                <w:rFonts w:ascii="Times New Roman" w:eastAsia="Calibri" w:hAnsi="Times New Roman" w:cs="Times New Roman"/>
              </w:rPr>
              <w:t>1</w:t>
            </w:r>
            <w:r w:rsidRPr="0081490E">
              <w:rPr>
                <w:rFonts w:ascii="Times New Roman" w:eastAsia="Calibri" w:hAnsi="Times New Roman" w:cs="Times New Roman"/>
              </w:rPr>
              <w:t xml:space="preserve">. gadā </w:t>
            </w:r>
            <w:r>
              <w:rPr>
                <w:rFonts w:ascii="Times New Roman" w:eastAsia="Calibri" w:hAnsi="Times New Roman" w:cs="Times New Roman"/>
              </w:rPr>
              <w:t>nav sertificēti jauni vaislas ērzeļi. Apzināti jaunie ērzelīši, kas būtu potenciāli sertificējami 2022.gadā.</w:t>
            </w:r>
          </w:p>
        </w:tc>
      </w:tr>
      <w:tr w:rsidR="0081490E" w:rsidRPr="0081490E" w14:paraId="769A4B1D"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0EBC4C8"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Individuālā kumeļu, jaunzirgu, vaislas ērzeļu un ķēvju vērtēšana saskaņā ar šķirnes</w:t>
            </w:r>
            <w:r w:rsidR="00B31C66" w:rsidRPr="0081490E">
              <w:rPr>
                <w:rFonts w:ascii="Times New Roman" w:eastAsia="Calibri" w:hAnsi="Times New Roman" w:cs="Times New Roman"/>
              </w:rPr>
              <w:t xml:space="preserve"> </w:t>
            </w:r>
            <w:r w:rsidRPr="0081490E">
              <w:rPr>
                <w:rFonts w:ascii="Times New Roman" w:eastAsia="Calibri" w:hAnsi="Times New Roman" w:cs="Times New Roman"/>
              </w:rPr>
              <w:t>standarta prasībām un atbilstoši audzēšanas programmai</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FE8F20B" w14:textId="76E49F93"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Veikta kumeļu, jaunzirgu un vaislas ķēvj</w:t>
            </w:r>
            <w:r w:rsidR="009D5A63" w:rsidRPr="0081490E">
              <w:rPr>
                <w:rFonts w:ascii="Times New Roman" w:eastAsia="Calibri" w:hAnsi="Times New Roman" w:cs="Times New Roman"/>
              </w:rPr>
              <w:t xml:space="preserve">u vērtēšana. Kopumā novērtēti </w:t>
            </w:r>
            <w:r w:rsidR="004673CF">
              <w:rPr>
                <w:rFonts w:ascii="Times New Roman" w:eastAsia="Calibri" w:hAnsi="Times New Roman" w:cs="Times New Roman"/>
              </w:rPr>
              <w:t>22</w:t>
            </w:r>
            <w:r w:rsidR="009133A1" w:rsidRPr="0081490E">
              <w:rPr>
                <w:rFonts w:ascii="Times New Roman" w:eastAsia="Calibri" w:hAnsi="Times New Roman" w:cs="Times New Roman"/>
              </w:rPr>
              <w:t xml:space="preserve"> </w:t>
            </w:r>
            <w:r w:rsidR="009D5A63" w:rsidRPr="0081490E">
              <w:rPr>
                <w:rFonts w:ascii="Times New Roman" w:eastAsia="Calibri" w:hAnsi="Times New Roman" w:cs="Times New Roman"/>
              </w:rPr>
              <w:t>LSB</w:t>
            </w:r>
            <w:r w:rsidRPr="0081490E">
              <w:rPr>
                <w:rFonts w:ascii="Times New Roman" w:eastAsia="Calibri" w:hAnsi="Times New Roman" w:cs="Times New Roman"/>
              </w:rPr>
              <w:t xml:space="preserve"> kumeļi, </w:t>
            </w:r>
            <w:r w:rsidR="003C28C8" w:rsidRPr="0081490E">
              <w:rPr>
                <w:rFonts w:ascii="Times New Roman" w:eastAsia="Calibri" w:hAnsi="Times New Roman" w:cs="Times New Roman"/>
              </w:rPr>
              <w:t>1</w:t>
            </w:r>
            <w:r w:rsidR="004673CF">
              <w:rPr>
                <w:rFonts w:ascii="Times New Roman" w:eastAsia="Calibri" w:hAnsi="Times New Roman" w:cs="Times New Roman"/>
              </w:rPr>
              <w:t>6</w:t>
            </w:r>
            <w:r w:rsidRPr="0081490E">
              <w:rPr>
                <w:rFonts w:ascii="Times New Roman" w:eastAsia="Calibri" w:hAnsi="Times New Roman" w:cs="Times New Roman"/>
              </w:rPr>
              <w:t xml:space="preserve"> </w:t>
            </w:r>
            <w:r w:rsidR="009133A1" w:rsidRPr="0081490E">
              <w:rPr>
                <w:rFonts w:ascii="Times New Roman" w:eastAsia="Calibri" w:hAnsi="Times New Roman" w:cs="Times New Roman"/>
              </w:rPr>
              <w:t>LSB</w:t>
            </w:r>
            <w:r w:rsidRPr="0081490E">
              <w:rPr>
                <w:rFonts w:ascii="Times New Roman" w:eastAsia="Calibri" w:hAnsi="Times New Roman" w:cs="Times New Roman"/>
              </w:rPr>
              <w:t xml:space="preserve"> jaunzirg</w:t>
            </w:r>
            <w:r w:rsidR="009133A1" w:rsidRPr="0081490E">
              <w:rPr>
                <w:rFonts w:ascii="Times New Roman" w:eastAsia="Calibri" w:hAnsi="Times New Roman" w:cs="Times New Roman"/>
              </w:rPr>
              <w:t>i</w:t>
            </w:r>
            <w:r w:rsidR="004F0005" w:rsidRPr="0081490E">
              <w:rPr>
                <w:rFonts w:ascii="Times New Roman" w:eastAsia="Calibri" w:hAnsi="Times New Roman" w:cs="Times New Roman"/>
              </w:rPr>
              <w:t>.</w:t>
            </w:r>
          </w:p>
        </w:tc>
      </w:tr>
      <w:tr w:rsidR="0081490E" w:rsidRPr="0081490E" w14:paraId="450A09A5"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8407D71" w14:textId="77777777" w:rsidR="009C1977" w:rsidRPr="0081490E" w:rsidRDefault="00A36AD8" w:rsidP="0081490E">
            <w:pPr>
              <w:pStyle w:val="BodyText"/>
              <w:rPr>
                <w:rFonts w:ascii="Times New Roman" w:eastAsia="Calibri" w:hAnsi="Times New Roman" w:cs="Times New Roman"/>
              </w:rPr>
            </w:pPr>
            <w:r w:rsidRPr="0081490E">
              <w:rPr>
                <w:rFonts w:ascii="Times New Roman" w:hAnsi="Times New Roman" w:cs="Times New Roman"/>
              </w:rPr>
              <w:t>Snieguma pārbaudes datu uzsk</w:t>
            </w:r>
            <w:r w:rsidR="00425FBB" w:rsidRPr="0081490E">
              <w:rPr>
                <w:rFonts w:ascii="Times New Roman" w:hAnsi="Times New Roman" w:cs="Times New Roman"/>
              </w:rPr>
              <w:t>aite visiem šķirnes dzīvniekiem</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D190CB9"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 xml:space="preserve">Veikta vērtēto dzīvnieku snieguma pārbaudes datu uzskaite un apkopošana. </w:t>
            </w:r>
          </w:p>
        </w:tc>
      </w:tr>
      <w:tr w:rsidR="0081490E" w:rsidRPr="0081490E" w14:paraId="78645298"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D20E346"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Ķēvju iedalīšana klasēs, stimulējot kvalitatīvāka vaislas materiāla izmantošanu</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61BBB039" w14:textId="77777777" w:rsidR="009C1977" w:rsidRPr="0081490E" w:rsidRDefault="0081490E" w:rsidP="0081490E">
            <w:pPr>
              <w:pStyle w:val="BodyText"/>
              <w:rPr>
                <w:rFonts w:ascii="Times New Roman" w:eastAsia="Calibri" w:hAnsi="Times New Roman" w:cs="Times New Roman"/>
              </w:rPr>
            </w:pPr>
            <w:r w:rsidRPr="0081490E">
              <w:rPr>
                <w:rFonts w:ascii="Times New Roman" w:eastAsia="Calibri" w:hAnsi="Times New Roman" w:cs="Times New Roman"/>
              </w:rPr>
              <w:t xml:space="preserve">Audzēšanas programmā ietverti </w:t>
            </w:r>
            <w:r w:rsidR="009C1977" w:rsidRPr="0081490E">
              <w:rPr>
                <w:rFonts w:ascii="Times New Roman" w:eastAsia="Calibri" w:hAnsi="Times New Roman" w:cs="Times New Roman"/>
              </w:rPr>
              <w:t>nosacījumi Latvijas siltasiņu zirgu šķirnes vaislas ērzeļu un ķēvju iedalījumam klasēs pēc izcelsmes un tipiskuma, eksterjera, darbaspēju un pēcnācēju kvalitātes vērtējuma.</w:t>
            </w:r>
          </w:p>
        </w:tc>
      </w:tr>
      <w:tr w:rsidR="0081490E" w:rsidRPr="0081490E" w14:paraId="291A3F20"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BC193E5"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Turpināt veidot elektroniskās datu bāzes, izmatojot šos datus ciltsdarba attīstībai.</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C5389A4"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 xml:space="preserve">Zirgkopības pārraudzības datorprogrammas un publiskās datubāzes uzturēšana un pilnveidošana. </w:t>
            </w:r>
          </w:p>
          <w:p w14:paraId="7BD41D0F"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Turpinās projekta Nr. 18-00-A01620-000023 “Inovatīvas zirgu vērtēšanas metodes izstrāde zirgkopības nozares konkurētspējas palielināšanai” realizācija, veidojot datu bāzi kvalitatīvāku cilts</w:t>
            </w:r>
            <w:r w:rsidR="00425FBB" w:rsidRPr="0081490E">
              <w:rPr>
                <w:rFonts w:ascii="Times New Roman" w:eastAsia="Calibri" w:hAnsi="Times New Roman" w:cs="Times New Roman"/>
              </w:rPr>
              <w:t>darba datu ievadei un analīzei. Lineā</w:t>
            </w:r>
            <w:r w:rsidR="00B31C66" w:rsidRPr="0081490E">
              <w:rPr>
                <w:rFonts w:ascii="Times New Roman" w:eastAsia="Calibri" w:hAnsi="Times New Roman" w:cs="Times New Roman"/>
              </w:rPr>
              <w:t>rā profilēšana tiek īstenota arī</w:t>
            </w:r>
            <w:r w:rsidR="00425FBB" w:rsidRPr="0081490E">
              <w:rPr>
                <w:rFonts w:ascii="Times New Roman" w:eastAsia="Calibri" w:hAnsi="Times New Roman" w:cs="Times New Roman"/>
              </w:rPr>
              <w:t xml:space="preserve"> LSB zirgiem. </w:t>
            </w:r>
          </w:p>
          <w:p w14:paraId="136BC967" w14:textId="77777777" w:rsidR="009C1977" w:rsidRPr="0081490E" w:rsidRDefault="009C1977" w:rsidP="0081490E">
            <w:pPr>
              <w:pStyle w:val="BodyText"/>
              <w:rPr>
                <w:rFonts w:ascii="Times New Roman" w:eastAsia="Calibri" w:hAnsi="Times New Roman" w:cs="Times New Roman"/>
              </w:rPr>
            </w:pPr>
          </w:p>
        </w:tc>
      </w:tr>
      <w:tr w:rsidR="0081490E" w:rsidRPr="0081490E" w14:paraId="2F030A02"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EF465C5"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Celt speciālistu kvalifikāciju, sadarboties ar citām dzīvnieku audzēšanas organizācijām un</w:t>
            </w:r>
            <w:r w:rsidR="006A4B1C" w:rsidRPr="0081490E">
              <w:rPr>
                <w:rFonts w:ascii="Times New Roman" w:eastAsia="Calibri" w:hAnsi="Times New Roman" w:cs="Times New Roman"/>
              </w:rPr>
              <w:t xml:space="preserve"> </w:t>
            </w:r>
            <w:r w:rsidRPr="0081490E">
              <w:rPr>
                <w:rFonts w:ascii="Times New Roman" w:eastAsia="Calibri" w:hAnsi="Times New Roman" w:cs="Times New Roman"/>
              </w:rPr>
              <w:t>valsts iestādēm kopīgas nozares politikas veidošanai.</w:t>
            </w:r>
          </w:p>
        </w:tc>
        <w:tc>
          <w:tcPr>
            <w:tcW w:w="582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0F12AC8" w14:textId="77777777" w:rsidR="009C1977" w:rsidRPr="0081490E" w:rsidRDefault="009C1977" w:rsidP="0081490E">
            <w:pPr>
              <w:pStyle w:val="BodyText"/>
              <w:rPr>
                <w:rFonts w:ascii="Times New Roman" w:eastAsia="Calibri" w:hAnsi="Times New Roman" w:cs="Times New Roman"/>
                <w:bCs/>
                <w:iCs/>
              </w:rPr>
            </w:pPr>
            <w:r w:rsidRPr="0081490E">
              <w:rPr>
                <w:rFonts w:ascii="Times New Roman" w:eastAsia="Calibri" w:hAnsi="Times New Roman" w:cs="Times New Roman"/>
                <w:bCs/>
                <w:iCs/>
              </w:rPr>
              <w:t xml:space="preserve">Dalība nozaru </w:t>
            </w:r>
            <w:r w:rsidRPr="0081490E">
              <w:rPr>
                <w:rFonts w:ascii="Times New Roman" w:eastAsia="Calibri" w:hAnsi="Times New Roman" w:cs="Times New Roman"/>
              </w:rPr>
              <w:t>Latvijas lauksaimniecības, zivsaimniecības un mežsaimniecības kamerā</w:t>
            </w:r>
          </w:p>
        </w:tc>
      </w:tr>
      <w:tr w:rsidR="0081490E" w:rsidRPr="0081490E" w14:paraId="654CCE49" w14:textId="77777777" w:rsidTr="00980493">
        <w:trPr>
          <w:trHeight w:val="584"/>
        </w:trPr>
        <w:tc>
          <w:tcPr>
            <w:tcW w:w="480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2A3AFEB"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Lai veicinātu zirgkopības nozares popularizēšanu, veikt sabiedrības informēšanu un</w:t>
            </w:r>
          </w:p>
          <w:p w14:paraId="7CA07EE4" w14:textId="77777777" w:rsidR="009C1977" w:rsidRPr="0081490E" w:rsidRDefault="009C1977" w:rsidP="0081490E">
            <w:pPr>
              <w:pStyle w:val="BodyText"/>
              <w:rPr>
                <w:rFonts w:ascii="Times New Roman" w:eastAsia="Calibri" w:hAnsi="Times New Roman" w:cs="Times New Roman"/>
              </w:rPr>
            </w:pPr>
            <w:r w:rsidRPr="0081490E">
              <w:rPr>
                <w:rFonts w:ascii="Times New Roman" w:eastAsia="Calibri" w:hAnsi="Times New Roman" w:cs="Times New Roman"/>
              </w:rPr>
              <w:t>izglītošanu, kā arī organizēt ģenētiskās kvalitātes popularizēšanas pasākumus.</w:t>
            </w:r>
          </w:p>
        </w:tc>
        <w:tc>
          <w:tcPr>
            <w:tcW w:w="58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3430FDB2" w14:textId="356D74BC" w:rsidR="003C28C8" w:rsidRPr="0063164C" w:rsidRDefault="003C28C8" w:rsidP="0081490E">
            <w:pPr>
              <w:pStyle w:val="ListParagraph"/>
              <w:numPr>
                <w:ilvl w:val="0"/>
                <w:numId w:val="35"/>
              </w:numPr>
              <w:rPr>
                <w:rFonts w:ascii="Times New Roman" w:eastAsia="Calibri" w:hAnsi="Times New Roman" w:cs="Times New Roman"/>
              </w:rPr>
            </w:pPr>
            <w:r w:rsidRPr="0063164C">
              <w:rPr>
                <w:rFonts w:ascii="Times New Roman" w:eastAsia="Calibri" w:hAnsi="Times New Roman" w:cs="Times New Roman"/>
              </w:rPr>
              <w:t xml:space="preserve">Organizēts LSB zirgu popularizēšanas pasākums </w:t>
            </w:r>
            <w:r w:rsidR="006255C5" w:rsidRPr="0063164C">
              <w:rPr>
                <w:rFonts w:ascii="Times New Roman" w:eastAsia="Calibri" w:hAnsi="Times New Roman" w:cs="Times New Roman"/>
              </w:rPr>
              <w:t>“</w:t>
            </w:r>
            <w:r w:rsidRPr="0063164C">
              <w:rPr>
                <w:rFonts w:ascii="Times New Roman" w:eastAsia="Calibri" w:hAnsi="Times New Roman" w:cs="Times New Roman"/>
              </w:rPr>
              <w:t>Latvijas vietējo apdraudēto un citu šķirņu zirgu skate “Nacionālais dārgums 202</w:t>
            </w:r>
            <w:r w:rsidR="004673CF" w:rsidRPr="0063164C">
              <w:rPr>
                <w:rFonts w:ascii="Times New Roman" w:eastAsia="Calibri" w:hAnsi="Times New Roman" w:cs="Times New Roman"/>
              </w:rPr>
              <w:t>1</w:t>
            </w:r>
            <w:r w:rsidRPr="0063164C">
              <w:rPr>
                <w:rFonts w:ascii="Times New Roman" w:eastAsia="Calibri" w:hAnsi="Times New Roman" w:cs="Times New Roman"/>
              </w:rPr>
              <w:t>”</w:t>
            </w:r>
            <w:r w:rsidR="006255C5" w:rsidRPr="0063164C">
              <w:rPr>
                <w:rFonts w:ascii="Times New Roman" w:eastAsia="Calibri" w:hAnsi="Times New Roman" w:cs="Times New Roman"/>
              </w:rPr>
              <w:t>”</w:t>
            </w:r>
            <w:r w:rsidRPr="0063164C">
              <w:rPr>
                <w:rFonts w:ascii="Times New Roman" w:eastAsia="Calibri" w:hAnsi="Times New Roman" w:cs="Times New Roman"/>
              </w:rPr>
              <w:t>, kur ķēvju klasē piedalījās 1</w:t>
            </w:r>
            <w:r w:rsidR="0063164C" w:rsidRPr="0063164C">
              <w:rPr>
                <w:rFonts w:ascii="Times New Roman" w:eastAsia="Calibri" w:hAnsi="Times New Roman" w:cs="Times New Roman"/>
              </w:rPr>
              <w:t>1</w:t>
            </w:r>
            <w:r w:rsidRPr="0063164C">
              <w:rPr>
                <w:rFonts w:ascii="Times New Roman" w:eastAsia="Calibri" w:hAnsi="Times New Roman" w:cs="Times New Roman"/>
              </w:rPr>
              <w:t xml:space="preserve"> vaislas ķēves, ērzeļu klasē 4 vaislas ērzeļi, 3-gadīgo jaunzirgu klasē </w:t>
            </w:r>
            <w:r w:rsidR="0063164C" w:rsidRPr="0063164C">
              <w:rPr>
                <w:rFonts w:ascii="Times New Roman" w:eastAsia="Calibri" w:hAnsi="Times New Roman" w:cs="Times New Roman"/>
              </w:rPr>
              <w:t>6</w:t>
            </w:r>
            <w:r w:rsidRPr="0063164C">
              <w:rPr>
                <w:rFonts w:ascii="Times New Roman" w:eastAsia="Calibri" w:hAnsi="Times New Roman" w:cs="Times New Roman"/>
              </w:rPr>
              <w:t xml:space="preserve"> jaunzirgi, 4-gadīgo jaunzirgu klasē </w:t>
            </w:r>
            <w:r w:rsidR="0063164C" w:rsidRPr="0063164C">
              <w:rPr>
                <w:rFonts w:ascii="Times New Roman" w:eastAsia="Calibri" w:hAnsi="Times New Roman" w:cs="Times New Roman"/>
              </w:rPr>
              <w:t>3</w:t>
            </w:r>
            <w:r w:rsidRPr="0063164C">
              <w:rPr>
                <w:rFonts w:ascii="Times New Roman" w:eastAsia="Calibri" w:hAnsi="Times New Roman" w:cs="Times New Roman"/>
              </w:rPr>
              <w:t xml:space="preserve"> jaunzirgi, brīvo lēcienu klasē </w:t>
            </w:r>
            <w:r w:rsidR="0063164C" w:rsidRPr="0063164C">
              <w:rPr>
                <w:rFonts w:ascii="Times New Roman" w:eastAsia="Calibri" w:hAnsi="Times New Roman" w:cs="Times New Roman"/>
              </w:rPr>
              <w:t xml:space="preserve">9 </w:t>
            </w:r>
            <w:r w:rsidRPr="0063164C">
              <w:rPr>
                <w:rFonts w:ascii="Times New Roman" w:eastAsia="Calibri" w:hAnsi="Times New Roman" w:cs="Times New Roman"/>
              </w:rPr>
              <w:t>zirgi, vadībā grožos – 1</w:t>
            </w:r>
            <w:r w:rsidR="0063164C" w:rsidRPr="0063164C">
              <w:rPr>
                <w:rFonts w:ascii="Times New Roman" w:eastAsia="Calibri" w:hAnsi="Times New Roman" w:cs="Times New Roman"/>
              </w:rPr>
              <w:t>0</w:t>
            </w:r>
            <w:r w:rsidRPr="0063164C">
              <w:rPr>
                <w:rFonts w:ascii="Times New Roman" w:eastAsia="Calibri" w:hAnsi="Times New Roman" w:cs="Times New Roman"/>
              </w:rPr>
              <w:t xml:space="preserve"> zirgi. Pasākumu varēja vērot tiešsaistē. </w:t>
            </w:r>
          </w:p>
          <w:p w14:paraId="56815BB9" w14:textId="77777777" w:rsidR="003C28C8" w:rsidRPr="0081490E" w:rsidRDefault="003C28C8" w:rsidP="0081490E">
            <w:pPr>
              <w:pStyle w:val="ListParagraph"/>
              <w:rPr>
                <w:rFonts w:ascii="Times New Roman" w:eastAsia="Calibri" w:hAnsi="Times New Roman" w:cs="Times New Roman"/>
              </w:rPr>
            </w:pPr>
          </w:p>
          <w:p w14:paraId="3BA89BAE" w14:textId="060C6827" w:rsidR="006255C5" w:rsidRPr="0081490E" w:rsidRDefault="00A36AD8" w:rsidP="0081490E">
            <w:pPr>
              <w:pStyle w:val="ListParagraph"/>
              <w:numPr>
                <w:ilvl w:val="0"/>
                <w:numId w:val="35"/>
              </w:numPr>
              <w:rPr>
                <w:rFonts w:ascii="Times New Roman" w:eastAsia="Calibri" w:hAnsi="Times New Roman" w:cs="Times New Roman"/>
              </w:rPr>
            </w:pPr>
            <w:r w:rsidRPr="0081490E">
              <w:rPr>
                <w:rFonts w:ascii="Times New Roman" w:eastAsia="Calibri" w:hAnsi="Times New Roman" w:cs="Times New Roman"/>
              </w:rPr>
              <w:t xml:space="preserve">LŠZAA dalība LSB zirgu popularizēšanā </w:t>
            </w:r>
            <w:r w:rsidR="006255C5" w:rsidRPr="0081490E">
              <w:rPr>
                <w:rFonts w:ascii="Times New Roman" w:eastAsia="Calibri" w:hAnsi="Times New Roman" w:cs="Times New Roman"/>
              </w:rPr>
              <w:t xml:space="preserve"> jātnieku sporta sacensībās Krustpils kauss, kur tika organizēts atsevišķs maršruts LSB zirgiem.</w:t>
            </w:r>
          </w:p>
          <w:p w14:paraId="4E692306" w14:textId="77777777" w:rsidR="006255C5" w:rsidRPr="0081490E" w:rsidRDefault="006255C5" w:rsidP="0081490E">
            <w:pPr>
              <w:pStyle w:val="ListParagraph"/>
              <w:rPr>
                <w:rFonts w:ascii="Times New Roman" w:eastAsia="Calibri" w:hAnsi="Times New Roman" w:cs="Times New Roman"/>
              </w:rPr>
            </w:pPr>
          </w:p>
          <w:p w14:paraId="32717B97" w14:textId="77777777" w:rsidR="006255C5" w:rsidRPr="0081490E" w:rsidRDefault="006255C5" w:rsidP="0081490E">
            <w:pPr>
              <w:pStyle w:val="ListParagraph"/>
              <w:rPr>
                <w:rFonts w:ascii="Times New Roman" w:eastAsia="Calibri" w:hAnsi="Times New Roman" w:cs="Times New Roman"/>
              </w:rPr>
            </w:pPr>
          </w:p>
          <w:p w14:paraId="15AE9312" w14:textId="31A57BA0" w:rsidR="009C1977" w:rsidRPr="00980493" w:rsidRDefault="006A4B1C" w:rsidP="00980493">
            <w:pPr>
              <w:pStyle w:val="ListParagraph"/>
              <w:numPr>
                <w:ilvl w:val="0"/>
                <w:numId w:val="35"/>
              </w:numPr>
              <w:rPr>
                <w:rFonts w:ascii="Times New Roman" w:eastAsia="Calibri" w:hAnsi="Times New Roman" w:cs="Times New Roman"/>
              </w:rPr>
            </w:pPr>
            <w:r w:rsidRPr="0081490E">
              <w:rPr>
                <w:rFonts w:ascii="Times New Roman" w:eastAsia="Calibri" w:hAnsi="Times New Roman" w:cs="Times New Roman"/>
              </w:rPr>
              <w:lastRenderedPageBreak/>
              <w:t>LSB popularizēšana</w:t>
            </w:r>
            <w:r w:rsidR="00E16B40" w:rsidRPr="0081490E">
              <w:rPr>
                <w:rFonts w:ascii="Times New Roman" w:eastAsia="Calibri" w:hAnsi="Times New Roman" w:cs="Times New Roman"/>
              </w:rPr>
              <w:t xml:space="preserve"> LŠZAA </w:t>
            </w:r>
            <w:r w:rsidRPr="0081490E">
              <w:rPr>
                <w:rFonts w:ascii="Times New Roman" w:eastAsia="Calibri" w:hAnsi="Times New Roman" w:cs="Times New Roman"/>
              </w:rPr>
              <w:t xml:space="preserve"> mājas lapā un sociālajos tīklos https://www.facebook.com/LSBhorse/ un https://www.facebook.com/LatvianWBhorse/</w:t>
            </w:r>
          </w:p>
        </w:tc>
      </w:tr>
    </w:tbl>
    <w:p w14:paraId="4E92C1ED" w14:textId="77777777" w:rsidR="00494825" w:rsidRPr="0081490E" w:rsidRDefault="00494825" w:rsidP="0081490E">
      <w:pPr>
        <w:pStyle w:val="BodyText"/>
        <w:spacing w:after="0"/>
        <w:rPr>
          <w:rFonts w:ascii="Times New Roman" w:eastAsia="Calibri" w:hAnsi="Times New Roman" w:cs="Times New Roman"/>
        </w:rPr>
      </w:pPr>
    </w:p>
    <w:p w14:paraId="6F268127" w14:textId="231B39B0" w:rsidR="00C67116" w:rsidRPr="0081490E" w:rsidRDefault="00C67116" w:rsidP="0081490E">
      <w:pPr>
        <w:spacing w:after="0" w:line="240" w:lineRule="auto"/>
        <w:jc w:val="both"/>
        <w:rPr>
          <w:rFonts w:ascii="Times New Roman" w:hAnsi="Times New Roman" w:cs="Times New Roman"/>
          <w:bCs/>
          <w:sz w:val="24"/>
        </w:rPr>
      </w:pPr>
      <w:r w:rsidRPr="0081490E">
        <w:rPr>
          <w:rFonts w:ascii="Times New Roman" w:hAnsi="Times New Roman" w:cs="Times New Roman"/>
          <w:bCs/>
          <w:sz w:val="24"/>
        </w:rPr>
        <w:t xml:space="preserve">Audzēšanas programmas izpilde veikta atbilstoši uzstādītajiem mērķiem un uzdevumiem, realizējot gan braucamā tipa vaislas ķēvju izlasi un uzņemšanu ciltsgrāmatā, gan jaunzirgu un kumeļu vērtēšanu vaislas dzīvnieku pēcnācēju kvalitātes izvērtēšanai, tāpat veicot pēcnācēju kvalitātes analīzi vaislas ērzeļiem. Turpināta ciltsdarba datu uzskaites un analīzes pilnveidošana. </w:t>
      </w:r>
      <w:r w:rsidR="004F0005" w:rsidRPr="0081490E">
        <w:rPr>
          <w:rFonts w:ascii="Times New Roman" w:hAnsi="Times New Roman" w:cs="Times New Roman"/>
          <w:bCs/>
          <w:sz w:val="24"/>
        </w:rPr>
        <w:t>Organizēts braucamā tipa zirgu popularizēšanas pasākums Latvijas vietējo apdraudēto un citu šķirņu zirgu skate “Nacionālais dārgums 202</w:t>
      </w:r>
      <w:r w:rsidR="004673CF">
        <w:rPr>
          <w:rFonts w:ascii="Times New Roman" w:hAnsi="Times New Roman" w:cs="Times New Roman"/>
          <w:bCs/>
          <w:sz w:val="24"/>
        </w:rPr>
        <w:t>1</w:t>
      </w:r>
      <w:r w:rsidR="004F0005" w:rsidRPr="0081490E">
        <w:rPr>
          <w:rFonts w:ascii="Times New Roman" w:hAnsi="Times New Roman" w:cs="Times New Roman"/>
          <w:bCs/>
          <w:sz w:val="24"/>
        </w:rPr>
        <w:t>”</w:t>
      </w:r>
      <w:r w:rsidRPr="0081490E">
        <w:rPr>
          <w:rFonts w:ascii="Times New Roman" w:hAnsi="Times New Roman" w:cs="Times New Roman"/>
          <w:bCs/>
          <w:sz w:val="24"/>
        </w:rPr>
        <w:t>.</w:t>
      </w:r>
    </w:p>
    <w:p w14:paraId="3335B020" w14:textId="77777777" w:rsidR="009C1977" w:rsidRPr="0081490E" w:rsidRDefault="009C1977" w:rsidP="0081490E">
      <w:pPr>
        <w:pStyle w:val="BodyText"/>
        <w:spacing w:after="0"/>
        <w:rPr>
          <w:rFonts w:ascii="Times New Roman" w:eastAsia="Calibri" w:hAnsi="Times New Roman" w:cs="Times New Roman"/>
        </w:rPr>
      </w:pPr>
    </w:p>
    <w:p w14:paraId="2DB29850" w14:textId="360F8049" w:rsidR="009C1977" w:rsidRDefault="009C1977" w:rsidP="0081490E">
      <w:pPr>
        <w:pStyle w:val="BodyText"/>
        <w:spacing w:after="0"/>
        <w:rPr>
          <w:rFonts w:ascii="Times New Roman" w:eastAsia="Calibri" w:hAnsi="Times New Roman" w:cs="Times New Roman"/>
        </w:rPr>
      </w:pPr>
    </w:p>
    <w:p w14:paraId="0BB93E4C" w14:textId="77777777" w:rsidR="002B51CD" w:rsidRPr="0081490E" w:rsidRDefault="002B51CD" w:rsidP="0081490E">
      <w:pPr>
        <w:pStyle w:val="BodyText"/>
        <w:spacing w:after="0"/>
        <w:rPr>
          <w:rFonts w:ascii="Times New Roman" w:eastAsia="Calibri" w:hAnsi="Times New Roman" w:cs="Times New Roman"/>
        </w:rPr>
      </w:pPr>
      <w:bookmarkStart w:id="0" w:name="_GoBack"/>
      <w:bookmarkEnd w:id="0"/>
    </w:p>
    <w:p w14:paraId="378A02FD" w14:textId="77777777" w:rsidR="00494825" w:rsidRPr="0081490E" w:rsidRDefault="00494825" w:rsidP="0081490E">
      <w:pPr>
        <w:pStyle w:val="BodyText"/>
        <w:spacing w:after="0"/>
        <w:rPr>
          <w:rFonts w:ascii="Times New Roman" w:eastAsia="Calibri" w:hAnsi="Times New Roman" w:cs="Times New Roman"/>
        </w:rPr>
      </w:pPr>
      <w:r w:rsidRPr="0081490E">
        <w:rPr>
          <w:rFonts w:ascii="Times New Roman" w:eastAsia="Calibri" w:hAnsi="Times New Roman" w:cs="Times New Roman"/>
        </w:rPr>
        <w:t>Biedrības “Latvijas šķirnes zirgu audzētāju asociācija”</w:t>
      </w:r>
    </w:p>
    <w:p w14:paraId="44A17A27" w14:textId="321C2A15" w:rsidR="00494825" w:rsidRPr="0081490E" w:rsidRDefault="00622931" w:rsidP="0081490E">
      <w:pPr>
        <w:pStyle w:val="BodyText"/>
        <w:spacing w:after="0"/>
        <w:rPr>
          <w:rFonts w:ascii="Times New Roman" w:eastAsia="Calibri" w:hAnsi="Times New Roman" w:cs="Times New Roman"/>
        </w:rPr>
      </w:pPr>
      <w:r w:rsidRPr="0081490E">
        <w:rPr>
          <w:rFonts w:ascii="Times New Roman" w:eastAsia="Calibri" w:hAnsi="Times New Roman" w:cs="Times New Roman"/>
        </w:rPr>
        <w:t>v</w:t>
      </w:r>
      <w:r w:rsidR="00494825" w:rsidRPr="0081490E">
        <w:rPr>
          <w:rFonts w:ascii="Times New Roman" w:eastAsia="Calibri" w:hAnsi="Times New Roman" w:cs="Times New Roman"/>
        </w:rPr>
        <w:t xml:space="preserve">aldes priekšsēdētāja </w:t>
      </w:r>
    </w:p>
    <w:p w14:paraId="01D806A2" w14:textId="3EE6C48F" w:rsidR="00494825" w:rsidRPr="0081490E" w:rsidRDefault="00494825" w:rsidP="00494825">
      <w:pPr>
        <w:pStyle w:val="BodyText"/>
        <w:spacing w:after="0"/>
        <w:rPr>
          <w:rFonts w:ascii="Times New Roman" w:eastAsia="Calibri" w:hAnsi="Times New Roman" w:cs="Times New Roman"/>
        </w:rPr>
      </w:pPr>
      <w:r w:rsidRPr="0081490E">
        <w:rPr>
          <w:rFonts w:ascii="Times New Roman" w:eastAsia="Calibri" w:hAnsi="Times New Roman" w:cs="Times New Roman"/>
        </w:rPr>
        <w:t>A</w:t>
      </w:r>
      <w:r w:rsidR="002B51CD">
        <w:rPr>
          <w:rFonts w:ascii="Times New Roman" w:eastAsia="Calibri" w:hAnsi="Times New Roman" w:cs="Times New Roman"/>
        </w:rPr>
        <w:t>.</w:t>
      </w:r>
      <w:r w:rsidRPr="0081490E">
        <w:rPr>
          <w:rFonts w:ascii="Times New Roman" w:eastAsia="Calibri" w:hAnsi="Times New Roman" w:cs="Times New Roman"/>
        </w:rPr>
        <w:t xml:space="preserve"> </w:t>
      </w:r>
      <w:r w:rsidR="0045192C" w:rsidRPr="0081490E">
        <w:rPr>
          <w:rFonts w:ascii="Times New Roman" w:eastAsia="Calibri" w:hAnsi="Times New Roman" w:cs="Times New Roman"/>
        </w:rPr>
        <w:t>Luse</w:t>
      </w:r>
    </w:p>
    <w:p w14:paraId="57832DDF" w14:textId="1D21BB53" w:rsidR="00A36AD8" w:rsidRPr="0081490E" w:rsidRDefault="00AE1AD9" w:rsidP="0081490E">
      <w:pPr>
        <w:pStyle w:val="BodyText"/>
        <w:spacing w:after="0"/>
        <w:rPr>
          <w:rFonts w:ascii="Times New Roman" w:eastAsia="Calibri" w:hAnsi="Times New Roman" w:cs="Times New Roman"/>
        </w:rPr>
      </w:pPr>
      <w:r>
        <w:rPr>
          <w:rFonts w:ascii="Times New Roman" w:eastAsia="Calibri" w:hAnsi="Times New Roman" w:cs="Times New Roman"/>
        </w:rPr>
        <w:t>01.03</w:t>
      </w:r>
      <w:r w:rsidR="0045192C" w:rsidRPr="0081490E">
        <w:rPr>
          <w:rFonts w:ascii="Times New Roman" w:eastAsia="Calibri" w:hAnsi="Times New Roman" w:cs="Times New Roman"/>
        </w:rPr>
        <w:t>.20</w:t>
      </w:r>
      <w:r w:rsidR="00803701">
        <w:rPr>
          <w:rFonts w:ascii="Times New Roman" w:eastAsia="Calibri" w:hAnsi="Times New Roman" w:cs="Times New Roman"/>
        </w:rPr>
        <w:t>22</w:t>
      </w:r>
    </w:p>
    <w:sectPr w:rsidR="00A36AD8" w:rsidRPr="0081490E" w:rsidSect="002B51CD">
      <w:pgSz w:w="12240" w:h="15840"/>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A32FD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00000E"/>
    <w:multiLevelType w:val="singleLevel"/>
    <w:tmpl w:val="F1EEBE6E"/>
    <w:lvl w:ilvl="0">
      <w:start w:val="1"/>
      <w:numFmt w:val="decimal"/>
      <w:lvlText w:val="%1."/>
      <w:lvlJc w:val="left"/>
      <w:pPr>
        <w:tabs>
          <w:tab w:val="num" w:pos="360"/>
        </w:tabs>
        <w:ind w:left="360" w:hanging="360"/>
      </w:pPr>
      <w:rPr>
        <w:rFonts w:ascii="Times New Roman" w:eastAsia="Times New Roman" w:hAnsi="Times New Roman" w:cs="Times New Roman"/>
        <w:color w:val="auto"/>
        <w:sz w:val="16"/>
        <w:szCs w:val="16"/>
      </w:rPr>
    </w:lvl>
  </w:abstractNum>
  <w:abstractNum w:abstractNumId="2" w15:restartNumberingAfterBreak="0">
    <w:nsid w:val="000E489F"/>
    <w:multiLevelType w:val="hybridMultilevel"/>
    <w:tmpl w:val="7D70C3B0"/>
    <w:lvl w:ilvl="0" w:tplc="B658FD58">
      <w:start w:val="1"/>
      <w:numFmt w:val="bullet"/>
      <w:lvlText w:val="•"/>
      <w:lvlJc w:val="left"/>
      <w:pPr>
        <w:tabs>
          <w:tab w:val="num" w:pos="720"/>
        </w:tabs>
        <w:ind w:left="720" w:hanging="360"/>
      </w:pPr>
      <w:rPr>
        <w:rFonts w:ascii="Arial" w:hAnsi="Arial" w:hint="default"/>
      </w:rPr>
    </w:lvl>
    <w:lvl w:ilvl="1" w:tplc="9B720F14" w:tentative="1">
      <w:start w:val="1"/>
      <w:numFmt w:val="bullet"/>
      <w:lvlText w:val="•"/>
      <w:lvlJc w:val="left"/>
      <w:pPr>
        <w:tabs>
          <w:tab w:val="num" w:pos="1440"/>
        </w:tabs>
        <w:ind w:left="1440" w:hanging="360"/>
      </w:pPr>
      <w:rPr>
        <w:rFonts w:ascii="Arial" w:hAnsi="Arial" w:hint="default"/>
      </w:rPr>
    </w:lvl>
    <w:lvl w:ilvl="2" w:tplc="D17278DA" w:tentative="1">
      <w:start w:val="1"/>
      <w:numFmt w:val="bullet"/>
      <w:lvlText w:val="•"/>
      <w:lvlJc w:val="left"/>
      <w:pPr>
        <w:tabs>
          <w:tab w:val="num" w:pos="2160"/>
        </w:tabs>
        <w:ind w:left="2160" w:hanging="360"/>
      </w:pPr>
      <w:rPr>
        <w:rFonts w:ascii="Arial" w:hAnsi="Arial" w:hint="default"/>
      </w:rPr>
    </w:lvl>
    <w:lvl w:ilvl="3" w:tplc="A0346746" w:tentative="1">
      <w:start w:val="1"/>
      <w:numFmt w:val="bullet"/>
      <w:lvlText w:val="•"/>
      <w:lvlJc w:val="left"/>
      <w:pPr>
        <w:tabs>
          <w:tab w:val="num" w:pos="2880"/>
        </w:tabs>
        <w:ind w:left="2880" w:hanging="360"/>
      </w:pPr>
      <w:rPr>
        <w:rFonts w:ascii="Arial" w:hAnsi="Arial" w:hint="default"/>
      </w:rPr>
    </w:lvl>
    <w:lvl w:ilvl="4" w:tplc="676CF07E" w:tentative="1">
      <w:start w:val="1"/>
      <w:numFmt w:val="bullet"/>
      <w:lvlText w:val="•"/>
      <w:lvlJc w:val="left"/>
      <w:pPr>
        <w:tabs>
          <w:tab w:val="num" w:pos="3600"/>
        </w:tabs>
        <w:ind w:left="3600" w:hanging="360"/>
      </w:pPr>
      <w:rPr>
        <w:rFonts w:ascii="Arial" w:hAnsi="Arial" w:hint="default"/>
      </w:rPr>
    </w:lvl>
    <w:lvl w:ilvl="5" w:tplc="B944F15C" w:tentative="1">
      <w:start w:val="1"/>
      <w:numFmt w:val="bullet"/>
      <w:lvlText w:val="•"/>
      <w:lvlJc w:val="left"/>
      <w:pPr>
        <w:tabs>
          <w:tab w:val="num" w:pos="4320"/>
        </w:tabs>
        <w:ind w:left="4320" w:hanging="360"/>
      </w:pPr>
      <w:rPr>
        <w:rFonts w:ascii="Arial" w:hAnsi="Arial" w:hint="default"/>
      </w:rPr>
    </w:lvl>
    <w:lvl w:ilvl="6" w:tplc="FD12548A" w:tentative="1">
      <w:start w:val="1"/>
      <w:numFmt w:val="bullet"/>
      <w:lvlText w:val="•"/>
      <w:lvlJc w:val="left"/>
      <w:pPr>
        <w:tabs>
          <w:tab w:val="num" w:pos="5040"/>
        </w:tabs>
        <w:ind w:left="5040" w:hanging="360"/>
      </w:pPr>
      <w:rPr>
        <w:rFonts w:ascii="Arial" w:hAnsi="Arial" w:hint="default"/>
      </w:rPr>
    </w:lvl>
    <w:lvl w:ilvl="7" w:tplc="969EC2C8" w:tentative="1">
      <w:start w:val="1"/>
      <w:numFmt w:val="bullet"/>
      <w:lvlText w:val="•"/>
      <w:lvlJc w:val="left"/>
      <w:pPr>
        <w:tabs>
          <w:tab w:val="num" w:pos="5760"/>
        </w:tabs>
        <w:ind w:left="5760" w:hanging="360"/>
      </w:pPr>
      <w:rPr>
        <w:rFonts w:ascii="Arial" w:hAnsi="Arial" w:hint="default"/>
      </w:rPr>
    </w:lvl>
    <w:lvl w:ilvl="8" w:tplc="173E21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8595F"/>
    <w:multiLevelType w:val="hybridMultilevel"/>
    <w:tmpl w:val="9E466160"/>
    <w:lvl w:ilvl="0" w:tplc="A030C00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D7D39"/>
    <w:multiLevelType w:val="hybridMultilevel"/>
    <w:tmpl w:val="003C48AA"/>
    <w:lvl w:ilvl="0" w:tplc="B8D8D28A">
      <w:start w:val="1"/>
      <w:numFmt w:val="bullet"/>
      <w:lvlText w:val="•"/>
      <w:lvlJc w:val="left"/>
      <w:pPr>
        <w:tabs>
          <w:tab w:val="num" w:pos="720"/>
        </w:tabs>
        <w:ind w:left="720" w:hanging="360"/>
      </w:pPr>
      <w:rPr>
        <w:rFonts w:ascii="Arial" w:hAnsi="Arial" w:hint="default"/>
      </w:rPr>
    </w:lvl>
    <w:lvl w:ilvl="1" w:tplc="A3B27BEE" w:tentative="1">
      <w:start w:val="1"/>
      <w:numFmt w:val="bullet"/>
      <w:lvlText w:val="•"/>
      <w:lvlJc w:val="left"/>
      <w:pPr>
        <w:tabs>
          <w:tab w:val="num" w:pos="1440"/>
        </w:tabs>
        <w:ind w:left="1440" w:hanging="360"/>
      </w:pPr>
      <w:rPr>
        <w:rFonts w:ascii="Arial" w:hAnsi="Arial" w:hint="default"/>
      </w:rPr>
    </w:lvl>
    <w:lvl w:ilvl="2" w:tplc="C47E9BBA" w:tentative="1">
      <w:start w:val="1"/>
      <w:numFmt w:val="bullet"/>
      <w:lvlText w:val="•"/>
      <w:lvlJc w:val="left"/>
      <w:pPr>
        <w:tabs>
          <w:tab w:val="num" w:pos="2160"/>
        </w:tabs>
        <w:ind w:left="2160" w:hanging="360"/>
      </w:pPr>
      <w:rPr>
        <w:rFonts w:ascii="Arial" w:hAnsi="Arial" w:hint="default"/>
      </w:rPr>
    </w:lvl>
    <w:lvl w:ilvl="3" w:tplc="DD5C9538" w:tentative="1">
      <w:start w:val="1"/>
      <w:numFmt w:val="bullet"/>
      <w:lvlText w:val="•"/>
      <w:lvlJc w:val="left"/>
      <w:pPr>
        <w:tabs>
          <w:tab w:val="num" w:pos="2880"/>
        </w:tabs>
        <w:ind w:left="2880" w:hanging="360"/>
      </w:pPr>
      <w:rPr>
        <w:rFonts w:ascii="Arial" w:hAnsi="Arial" w:hint="default"/>
      </w:rPr>
    </w:lvl>
    <w:lvl w:ilvl="4" w:tplc="FBA45E2C" w:tentative="1">
      <w:start w:val="1"/>
      <w:numFmt w:val="bullet"/>
      <w:lvlText w:val="•"/>
      <w:lvlJc w:val="left"/>
      <w:pPr>
        <w:tabs>
          <w:tab w:val="num" w:pos="3600"/>
        </w:tabs>
        <w:ind w:left="3600" w:hanging="360"/>
      </w:pPr>
      <w:rPr>
        <w:rFonts w:ascii="Arial" w:hAnsi="Arial" w:hint="default"/>
      </w:rPr>
    </w:lvl>
    <w:lvl w:ilvl="5" w:tplc="204A1A1E" w:tentative="1">
      <w:start w:val="1"/>
      <w:numFmt w:val="bullet"/>
      <w:lvlText w:val="•"/>
      <w:lvlJc w:val="left"/>
      <w:pPr>
        <w:tabs>
          <w:tab w:val="num" w:pos="4320"/>
        </w:tabs>
        <w:ind w:left="4320" w:hanging="360"/>
      </w:pPr>
      <w:rPr>
        <w:rFonts w:ascii="Arial" w:hAnsi="Arial" w:hint="default"/>
      </w:rPr>
    </w:lvl>
    <w:lvl w:ilvl="6" w:tplc="46EAFD98" w:tentative="1">
      <w:start w:val="1"/>
      <w:numFmt w:val="bullet"/>
      <w:lvlText w:val="•"/>
      <w:lvlJc w:val="left"/>
      <w:pPr>
        <w:tabs>
          <w:tab w:val="num" w:pos="5040"/>
        </w:tabs>
        <w:ind w:left="5040" w:hanging="360"/>
      </w:pPr>
      <w:rPr>
        <w:rFonts w:ascii="Arial" w:hAnsi="Arial" w:hint="default"/>
      </w:rPr>
    </w:lvl>
    <w:lvl w:ilvl="7" w:tplc="5C908674" w:tentative="1">
      <w:start w:val="1"/>
      <w:numFmt w:val="bullet"/>
      <w:lvlText w:val="•"/>
      <w:lvlJc w:val="left"/>
      <w:pPr>
        <w:tabs>
          <w:tab w:val="num" w:pos="5760"/>
        </w:tabs>
        <w:ind w:left="5760" w:hanging="360"/>
      </w:pPr>
      <w:rPr>
        <w:rFonts w:ascii="Arial" w:hAnsi="Arial" w:hint="default"/>
      </w:rPr>
    </w:lvl>
    <w:lvl w:ilvl="8" w:tplc="8940CE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64BBB"/>
    <w:multiLevelType w:val="multilevel"/>
    <w:tmpl w:val="AA341BE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E283F"/>
    <w:multiLevelType w:val="hybridMultilevel"/>
    <w:tmpl w:val="7348F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4B00B5"/>
    <w:multiLevelType w:val="hybridMultilevel"/>
    <w:tmpl w:val="AD6A6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A03406"/>
    <w:multiLevelType w:val="hybridMultilevel"/>
    <w:tmpl w:val="2C203204"/>
    <w:lvl w:ilvl="0" w:tplc="759A2F7C">
      <w:start w:val="1"/>
      <w:numFmt w:val="bullet"/>
      <w:pStyle w:val="Heading1"/>
      <w:lvlText w:val=""/>
      <w:lvlJc w:val="left"/>
      <w:pPr>
        <w:tabs>
          <w:tab w:val="num" w:pos="360"/>
        </w:tabs>
        <w:ind w:left="360" w:hanging="360"/>
      </w:pPr>
      <w:rPr>
        <w:rFonts w:ascii="Symbol" w:hAnsi="Symbol" w:hint="default"/>
        <w:color w:val="auto"/>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14106"/>
    <w:multiLevelType w:val="hybridMultilevel"/>
    <w:tmpl w:val="7610CF2E"/>
    <w:lvl w:ilvl="0" w:tplc="B204E0CA">
      <w:start w:val="1"/>
      <w:numFmt w:val="bullet"/>
      <w:lvlText w:val="•"/>
      <w:lvlJc w:val="left"/>
      <w:pPr>
        <w:tabs>
          <w:tab w:val="num" w:pos="720"/>
        </w:tabs>
        <w:ind w:left="720" w:hanging="360"/>
      </w:pPr>
      <w:rPr>
        <w:rFonts w:ascii="Arial" w:hAnsi="Arial" w:hint="default"/>
      </w:rPr>
    </w:lvl>
    <w:lvl w:ilvl="1" w:tplc="658AB824" w:tentative="1">
      <w:start w:val="1"/>
      <w:numFmt w:val="bullet"/>
      <w:lvlText w:val="•"/>
      <w:lvlJc w:val="left"/>
      <w:pPr>
        <w:tabs>
          <w:tab w:val="num" w:pos="1440"/>
        </w:tabs>
        <w:ind w:left="1440" w:hanging="360"/>
      </w:pPr>
      <w:rPr>
        <w:rFonts w:ascii="Arial" w:hAnsi="Arial" w:hint="default"/>
      </w:rPr>
    </w:lvl>
    <w:lvl w:ilvl="2" w:tplc="F0F0ACD2" w:tentative="1">
      <w:start w:val="1"/>
      <w:numFmt w:val="bullet"/>
      <w:lvlText w:val="•"/>
      <w:lvlJc w:val="left"/>
      <w:pPr>
        <w:tabs>
          <w:tab w:val="num" w:pos="2160"/>
        </w:tabs>
        <w:ind w:left="2160" w:hanging="360"/>
      </w:pPr>
      <w:rPr>
        <w:rFonts w:ascii="Arial" w:hAnsi="Arial" w:hint="default"/>
      </w:rPr>
    </w:lvl>
    <w:lvl w:ilvl="3" w:tplc="7EF032E0" w:tentative="1">
      <w:start w:val="1"/>
      <w:numFmt w:val="bullet"/>
      <w:lvlText w:val="•"/>
      <w:lvlJc w:val="left"/>
      <w:pPr>
        <w:tabs>
          <w:tab w:val="num" w:pos="2880"/>
        </w:tabs>
        <w:ind w:left="2880" w:hanging="360"/>
      </w:pPr>
      <w:rPr>
        <w:rFonts w:ascii="Arial" w:hAnsi="Arial" w:hint="default"/>
      </w:rPr>
    </w:lvl>
    <w:lvl w:ilvl="4" w:tplc="28080E86" w:tentative="1">
      <w:start w:val="1"/>
      <w:numFmt w:val="bullet"/>
      <w:lvlText w:val="•"/>
      <w:lvlJc w:val="left"/>
      <w:pPr>
        <w:tabs>
          <w:tab w:val="num" w:pos="3600"/>
        </w:tabs>
        <w:ind w:left="3600" w:hanging="360"/>
      </w:pPr>
      <w:rPr>
        <w:rFonts w:ascii="Arial" w:hAnsi="Arial" w:hint="default"/>
      </w:rPr>
    </w:lvl>
    <w:lvl w:ilvl="5" w:tplc="799A81B8" w:tentative="1">
      <w:start w:val="1"/>
      <w:numFmt w:val="bullet"/>
      <w:lvlText w:val="•"/>
      <w:lvlJc w:val="left"/>
      <w:pPr>
        <w:tabs>
          <w:tab w:val="num" w:pos="4320"/>
        </w:tabs>
        <w:ind w:left="4320" w:hanging="360"/>
      </w:pPr>
      <w:rPr>
        <w:rFonts w:ascii="Arial" w:hAnsi="Arial" w:hint="default"/>
      </w:rPr>
    </w:lvl>
    <w:lvl w:ilvl="6" w:tplc="0F7ED53E" w:tentative="1">
      <w:start w:val="1"/>
      <w:numFmt w:val="bullet"/>
      <w:lvlText w:val="•"/>
      <w:lvlJc w:val="left"/>
      <w:pPr>
        <w:tabs>
          <w:tab w:val="num" w:pos="5040"/>
        </w:tabs>
        <w:ind w:left="5040" w:hanging="360"/>
      </w:pPr>
      <w:rPr>
        <w:rFonts w:ascii="Arial" w:hAnsi="Arial" w:hint="default"/>
      </w:rPr>
    </w:lvl>
    <w:lvl w:ilvl="7" w:tplc="40FEC70C" w:tentative="1">
      <w:start w:val="1"/>
      <w:numFmt w:val="bullet"/>
      <w:lvlText w:val="•"/>
      <w:lvlJc w:val="left"/>
      <w:pPr>
        <w:tabs>
          <w:tab w:val="num" w:pos="5760"/>
        </w:tabs>
        <w:ind w:left="5760" w:hanging="360"/>
      </w:pPr>
      <w:rPr>
        <w:rFonts w:ascii="Arial" w:hAnsi="Arial" w:hint="default"/>
      </w:rPr>
    </w:lvl>
    <w:lvl w:ilvl="8" w:tplc="A83821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E62A2"/>
    <w:multiLevelType w:val="hybridMultilevel"/>
    <w:tmpl w:val="6B728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FC1D70"/>
    <w:multiLevelType w:val="hybridMultilevel"/>
    <w:tmpl w:val="326CBF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020442"/>
    <w:multiLevelType w:val="hybridMultilevel"/>
    <w:tmpl w:val="259A02F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20B3574"/>
    <w:multiLevelType w:val="hybridMultilevel"/>
    <w:tmpl w:val="53B2479A"/>
    <w:lvl w:ilvl="0" w:tplc="FBCC7C20">
      <w:start w:val="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D210E"/>
    <w:multiLevelType w:val="hybridMultilevel"/>
    <w:tmpl w:val="76D8A89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28086334"/>
    <w:multiLevelType w:val="hybridMultilevel"/>
    <w:tmpl w:val="81DA2BD4"/>
    <w:lvl w:ilvl="0" w:tplc="F89AE65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B14502"/>
    <w:multiLevelType w:val="hybridMultilevel"/>
    <w:tmpl w:val="A824147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93751F5"/>
    <w:multiLevelType w:val="hybridMultilevel"/>
    <w:tmpl w:val="CBE6B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6A0854"/>
    <w:multiLevelType w:val="hybridMultilevel"/>
    <w:tmpl w:val="8320FD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D90A34"/>
    <w:multiLevelType w:val="hybridMultilevel"/>
    <w:tmpl w:val="5400EAC8"/>
    <w:lvl w:ilvl="0" w:tplc="F89AE65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F169B"/>
    <w:multiLevelType w:val="hybridMultilevel"/>
    <w:tmpl w:val="F5822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43746B"/>
    <w:multiLevelType w:val="hybridMultilevel"/>
    <w:tmpl w:val="135C14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086361"/>
    <w:multiLevelType w:val="hybridMultilevel"/>
    <w:tmpl w:val="8C6A4E22"/>
    <w:lvl w:ilvl="0" w:tplc="D19613E8">
      <w:start w:val="1"/>
      <w:numFmt w:val="decimal"/>
      <w:lvlText w:val="%1."/>
      <w:lvlJc w:val="left"/>
      <w:pPr>
        <w:tabs>
          <w:tab w:val="num" w:pos="720"/>
        </w:tabs>
        <w:ind w:left="720" w:hanging="360"/>
      </w:pPr>
    </w:lvl>
    <w:lvl w:ilvl="1" w:tplc="EB12D17A" w:tentative="1">
      <w:start w:val="1"/>
      <w:numFmt w:val="decimal"/>
      <w:lvlText w:val="%2."/>
      <w:lvlJc w:val="left"/>
      <w:pPr>
        <w:tabs>
          <w:tab w:val="num" w:pos="1440"/>
        </w:tabs>
        <w:ind w:left="1440" w:hanging="360"/>
      </w:pPr>
    </w:lvl>
    <w:lvl w:ilvl="2" w:tplc="CD7474C0" w:tentative="1">
      <w:start w:val="1"/>
      <w:numFmt w:val="decimal"/>
      <w:lvlText w:val="%3."/>
      <w:lvlJc w:val="left"/>
      <w:pPr>
        <w:tabs>
          <w:tab w:val="num" w:pos="2160"/>
        </w:tabs>
        <w:ind w:left="2160" w:hanging="360"/>
      </w:pPr>
    </w:lvl>
    <w:lvl w:ilvl="3" w:tplc="864695CE" w:tentative="1">
      <w:start w:val="1"/>
      <w:numFmt w:val="decimal"/>
      <w:lvlText w:val="%4."/>
      <w:lvlJc w:val="left"/>
      <w:pPr>
        <w:tabs>
          <w:tab w:val="num" w:pos="2880"/>
        </w:tabs>
        <w:ind w:left="2880" w:hanging="360"/>
      </w:pPr>
    </w:lvl>
    <w:lvl w:ilvl="4" w:tplc="8D42AA70" w:tentative="1">
      <w:start w:val="1"/>
      <w:numFmt w:val="decimal"/>
      <w:lvlText w:val="%5."/>
      <w:lvlJc w:val="left"/>
      <w:pPr>
        <w:tabs>
          <w:tab w:val="num" w:pos="3600"/>
        </w:tabs>
        <w:ind w:left="3600" w:hanging="360"/>
      </w:pPr>
    </w:lvl>
    <w:lvl w:ilvl="5" w:tplc="2FDED384" w:tentative="1">
      <w:start w:val="1"/>
      <w:numFmt w:val="decimal"/>
      <w:lvlText w:val="%6."/>
      <w:lvlJc w:val="left"/>
      <w:pPr>
        <w:tabs>
          <w:tab w:val="num" w:pos="4320"/>
        </w:tabs>
        <w:ind w:left="4320" w:hanging="360"/>
      </w:pPr>
    </w:lvl>
    <w:lvl w:ilvl="6" w:tplc="E5A47902" w:tentative="1">
      <w:start w:val="1"/>
      <w:numFmt w:val="decimal"/>
      <w:lvlText w:val="%7."/>
      <w:lvlJc w:val="left"/>
      <w:pPr>
        <w:tabs>
          <w:tab w:val="num" w:pos="5040"/>
        </w:tabs>
        <w:ind w:left="5040" w:hanging="360"/>
      </w:pPr>
    </w:lvl>
    <w:lvl w:ilvl="7" w:tplc="AEE2B5FC" w:tentative="1">
      <w:start w:val="1"/>
      <w:numFmt w:val="decimal"/>
      <w:lvlText w:val="%8."/>
      <w:lvlJc w:val="left"/>
      <w:pPr>
        <w:tabs>
          <w:tab w:val="num" w:pos="5760"/>
        </w:tabs>
        <w:ind w:left="5760" w:hanging="360"/>
      </w:pPr>
    </w:lvl>
    <w:lvl w:ilvl="8" w:tplc="35546596" w:tentative="1">
      <w:start w:val="1"/>
      <w:numFmt w:val="decimal"/>
      <w:lvlText w:val="%9."/>
      <w:lvlJc w:val="left"/>
      <w:pPr>
        <w:tabs>
          <w:tab w:val="num" w:pos="6480"/>
        </w:tabs>
        <w:ind w:left="6480" w:hanging="360"/>
      </w:pPr>
    </w:lvl>
  </w:abstractNum>
  <w:abstractNum w:abstractNumId="23" w15:restartNumberingAfterBreak="0">
    <w:nsid w:val="3CE145F6"/>
    <w:multiLevelType w:val="hybridMultilevel"/>
    <w:tmpl w:val="49300818"/>
    <w:lvl w:ilvl="0" w:tplc="BFEAE938">
      <w:start w:val="1"/>
      <w:numFmt w:val="bullet"/>
      <w:lvlText w:val="•"/>
      <w:lvlJc w:val="left"/>
      <w:pPr>
        <w:tabs>
          <w:tab w:val="num" w:pos="720"/>
        </w:tabs>
        <w:ind w:left="720" w:hanging="360"/>
      </w:pPr>
      <w:rPr>
        <w:rFonts w:ascii="Arial" w:hAnsi="Arial" w:hint="default"/>
      </w:rPr>
    </w:lvl>
    <w:lvl w:ilvl="1" w:tplc="C66CD888" w:tentative="1">
      <w:start w:val="1"/>
      <w:numFmt w:val="bullet"/>
      <w:lvlText w:val="•"/>
      <w:lvlJc w:val="left"/>
      <w:pPr>
        <w:tabs>
          <w:tab w:val="num" w:pos="1440"/>
        </w:tabs>
        <w:ind w:left="1440" w:hanging="360"/>
      </w:pPr>
      <w:rPr>
        <w:rFonts w:ascii="Arial" w:hAnsi="Arial" w:hint="default"/>
      </w:rPr>
    </w:lvl>
    <w:lvl w:ilvl="2" w:tplc="59F46428" w:tentative="1">
      <w:start w:val="1"/>
      <w:numFmt w:val="bullet"/>
      <w:lvlText w:val="•"/>
      <w:lvlJc w:val="left"/>
      <w:pPr>
        <w:tabs>
          <w:tab w:val="num" w:pos="2160"/>
        </w:tabs>
        <w:ind w:left="2160" w:hanging="360"/>
      </w:pPr>
      <w:rPr>
        <w:rFonts w:ascii="Arial" w:hAnsi="Arial" w:hint="default"/>
      </w:rPr>
    </w:lvl>
    <w:lvl w:ilvl="3" w:tplc="DCF8CFC2" w:tentative="1">
      <w:start w:val="1"/>
      <w:numFmt w:val="bullet"/>
      <w:lvlText w:val="•"/>
      <w:lvlJc w:val="left"/>
      <w:pPr>
        <w:tabs>
          <w:tab w:val="num" w:pos="2880"/>
        </w:tabs>
        <w:ind w:left="2880" w:hanging="360"/>
      </w:pPr>
      <w:rPr>
        <w:rFonts w:ascii="Arial" w:hAnsi="Arial" w:hint="default"/>
      </w:rPr>
    </w:lvl>
    <w:lvl w:ilvl="4" w:tplc="E7A66E68" w:tentative="1">
      <w:start w:val="1"/>
      <w:numFmt w:val="bullet"/>
      <w:lvlText w:val="•"/>
      <w:lvlJc w:val="left"/>
      <w:pPr>
        <w:tabs>
          <w:tab w:val="num" w:pos="3600"/>
        </w:tabs>
        <w:ind w:left="3600" w:hanging="360"/>
      </w:pPr>
      <w:rPr>
        <w:rFonts w:ascii="Arial" w:hAnsi="Arial" w:hint="default"/>
      </w:rPr>
    </w:lvl>
    <w:lvl w:ilvl="5" w:tplc="0C1C0F90" w:tentative="1">
      <w:start w:val="1"/>
      <w:numFmt w:val="bullet"/>
      <w:lvlText w:val="•"/>
      <w:lvlJc w:val="left"/>
      <w:pPr>
        <w:tabs>
          <w:tab w:val="num" w:pos="4320"/>
        </w:tabs>
        <w:ind w:left="4320" w:hanging="360"/>
      </w:pPr>
      <w:rPr>
        <w:rFonts w:ascii="Arial" w:hAnsi="Arial" w:hint="default"/>
      </w:rPr>
    </w:lvl>
    <w:lvl w:ilvl="6" w:tplc="62D2A6B4" w:tentative="1">
      <w:start w:val="1"/>
      <w:numFmt w:val="bullet"/>
      <w:lvlText w:val="•"/>
      <w:lvlJc w:val="left"/>
      <w:pPr>
        <w:tabs>
          <w:tab w:val="num" w:pos="5040"/>
        </w:tabs>
        <w:ind w:left="5040" w:hanging="360"/>
      </w:pPr>
      <w:rPr>
        <w:rFonts w:ascii="Arial" w:hAnsi="Arial" w:hint="default"/>
      </w:rPr>
    </w:lvl>
    <w:lvl w:ilvl="7" w:tplc="EADA5B24" w:tentative="1">
      <w:start w:val="1"/>
      <w:numFmt w:val="bullet"/>
      <w:lvlText w:val="•"/>
      <w:lvlJc w:val="left"/>
      <w:pPr>
        <w:tabs>
          <w:tab w:val="num" w:pos="5760"/>
        </w:tabs>
        <w:ind w:left="5760" w:hanging="360"/>
      </w:pPr>
      <w:rPr>
        <w:rFonts w:ascii="Arial" w:hAnsi="Arial" w:hint="default"/>
      </w:rPr>
    </w:lvl>
    <w:lvl w:ilvl="8" w:tplc="050CE0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EC42D4"/>
    <w:multiLevelType w:val="hybridMultilevel"/>
    <w:tmpl w:val="0818F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D07EBD"/>
    <w:multiLevelType w:val="hybridMultilevel"/>
    <w:tmpl w:val="F5AA34BA"/>
    <w:lvl w:ilvl="0" w:tplc="1C32F454">
      <w:start w:val="1"/>
      <w:numFmt w:val="bullet"/>
      <w:lvlText w:val="•"/>
      <w:lvlJc w:val="left"/>
      <w:pPr>
        <w:tabs>
          <w:tab w:val="num" w:pos="720"/>
        </w:tabs>
        <w:ind w:left="720" w:hanging="360"/>
      </w:pPr>
      <w:rPr>
        <w:rFonts w:ascii="Arial" w:hAnsi="Arial" w:hint="default"/>
      </w:rPr>
    </w:lvl>
    <w:lvl w:ilvl="1" w:tplc="BC6C0B98" w:tentative="1">
      <w:start w:val="1"/>
      <w:numFmt w:val="bullet"/>
      <w:lvlText w:val="•"/>
      <w:lvlJc w:val="left"/>
      <w:pPr>
        <w:tabs>
          <w:tab w:val="num" w:pos="1440"/>
        </w:tabs>
        <w:ind w:left="1440" w:hanging="360"/>
      </w:pPr>
      <w:rPr>
        <w:rFonts w:ascii="Arial" w:hAnsi="Arial" w:hint="default"/>
      </w:rPr>
    </w:lvl>
    <w:lvl w:ilvl="2" w:tplc="490CBE26" w:tentative="1">
      <w:start w:val="1"/>
      <w:numFmt w:val="bullet"/>
      <w:lvlText w:val="•"/>
      <w:lvlJc w:val="left"/>
      <w:pPr>
        <w:tabs>
          <w:tab w:val="num" w:pos="2160"/>
        </w:tabs>
        <w:ind w:left="2160" w:hanging="360"/>
      </w:pPr>
      <w:rPr>
        <w:rFonts w:ascii="Arial" w:hAnsi="Arial" w:hint="default"/>
      </w:rPr>
    </w:lvl>
    <w:lvl w:ilvl="3" w:tplc="4E62602A" w:tentative="1">
      <w:start w:val="1"/>
      <w:numFmt w:val="bullet"/>
      <w:lvlText w:val="•"/>
      <w:lvlJc w:val="left"/>
      <w:pPr>
        <w:tabs>
          <w:tab w:val="num" w:pos="2880"/>
        </w:tabs>
        <w:ind w:left="2880" w:hanging="360"/>
      </w:pPr>
      <w:rPr>
        <w:rFonts w:ascii="Arial" w:hAnsi="Arial" w:hint="default"/>
      </w:rPr>
    </w:lvl>
    <w:lvl w:ilvl="4" w:tplc="B5DA0194" w:tentative="1">
      <w:start w:val="1"/>
      <w:numFmt w:val="bullet"/>
      <w:lvlText w:val="•"/>
      <w:lvlJc w:val="left"/>
      <w:pPr>
        <w:tabs>
          <w:tab w:val="num" w:pos="3600"/>
        </w:tabs>
        <w:ind w:left="3600" w:hanging="360"/>
      </w:pPr>
      <w:rPr>
        <w:rFonts w:ascii="Arial" w:hAnsi="Arial" w:hint="default"/>
      </w:rPr>
    </w:lvl>
    <w:lvl w:ilvl="5" w:tplc="D09801F0" w:tentative="1">
      <w:start w:val="1"/>
      <w:numFmt w:val="bullet"/>
      <w:lvlText w:val="•"/>
      <w:lvlJc w:val="left"/>
      <w:pPr>
        <w:tabs>
          <w:tab w:val="num" w:pos="4320"/>
        </w:tabs>
        <w:ind w:left="4320" w:hanging="360"/>
      </w:pPr>
      <w:rPr>
        <w:rFonts w:ascii="Arial" w:hAnsi="Arial" w:hint="default"/>
      </w:rPr>
    </w:lvl>
    <w:lvl w:ilvl="6" w:tplc="BEE83D22" w:tentative="1">
      <w:start w:val="1"/>
      <w:numFmt w:val="bullet"/>
      <w:lvlText w:val="•"/>
      <w:lvlJc w:val="left"/>
      <w:pPr>
        <w:tabs>
          <w:tab w:val="num" w:pos="5040"/>
        </w:tabs>
        <w:ind w:left="5040" w:hanging="360"/>
      </w:pPr>
      <w:rPr>
        <w:rFonts w:ascii="Arial" w:hAnsi="Arial" w:hint="default"/>
      </w:rPr>
    </w:lvl>
    <w:lvl w:ilvl="7" w:tplc="97808A2C" w:tentative="1">
      <w:start w:val="1"/>
      <w:numFmt w:val="bullet"/>
      <w:lvlText w:val="•"/>
      <w:lvlJc w:val="left"/>
      <w:pPr>
        <w:tabs>
          <w:tab w:val="num" w:pos="5760"/>
        </w:tabs>
        <w:ind w:left="5760" w:hanging="360"/>
      </w:pPr>
      <w:rPr>
        <w:rFonts w:ascii="Arial" w:hAnsi="Arial" w:hint="default"/>
      </w:rPr>
    </w:lvl>
    <w:lvl w:ilvl="8" w:tplc="5216AE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8B53C7"/>
    <w:multiLevelType w:val="hybridMultilevel"/>
    <w:tmpl w:val="5AAAB9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3024956"/>
    <w:multiLevelType w:val="hybridMultilevel"/>
    <w:tmpl w:val="09CC1CFE"/>
    <w:lvl w:ilvl="0" w:tplc="D85E38D4">
      <w:start w:val="1"/>
      <w:numFmt w:val="bullet"/>
      <w:lvlText w:val="•"/>
      <w:lvlJc w:val="left"/>
      <w:pPr>
        <w:tabs>
          <w:tab w:val="num" w:pos="720"/>
        </w:tabs>
        <w:ind w:left="720" w:hanging="360"/>
      </w:pPr>
      <w:rPr>
        <w:rFonts w:ascii="Arial" w:hAnsi="Arial" w:hint="default"/>
      </w:rPr>
    </w:lvl>
    <w:lvl w:ilvl="1" w:tplc="6798CFE8" w:tentative="1">
      <w:start w:val="1"/>
      <w:numFmt w:val="bullet"/>
      <w:lvlText w:val="•"/>
      <w:lvlJc w:val="left"/>
      <w:pPr>
        <w:tabs>
          <w:tab w:val="num" w:pos="1440"/>
        </w:tabs>
        <w:ind w:left="1440" w:hanging="360"/>
      </w:pPr>
      <w:rPr>
        <w:rFonts w:ascii="Arial" w:hAnsi="Arial" w:hint="default"/>
      </w:rPr>
    </w:lvl>
    <w:lvl w:ilvl="2" w:tplc="9C887E3C" w:tentative="1">
      <w:start w:val="1"/>
      <w:numFmt w:val="bullet"/>
      <w:lvlText w:val="•"/>
      <w:lvlJc w:val="left"/>
      <w:pPr>
        <w:tabs>
          <w:tab w:val="num" w:pos="2160"/>
        </w:tabs>
        <w:ind w:left="2160" w:hanging="360"/>
      </w:pPr>
      <w:rPr>
        <w:rFonts w:ascii="Arial" w:hAnsi="Arial" w:hint="default"/>
      </w:rPr>
    </w:lvl>
    <w:lvl w:ilvl="3" w:tplc="5E1EFBB8" w:tentative="1">
      <w:start w:val="1"/>
      <w:numFmt w:val="bullet"/>
      <w:lvlText w:val="•"/>
      <w:lvlJc w:val="left"/>
      <w:pPr>
        <w:tabs>
          <w:tab w:val="num" w:pos="2880"/>
        </w:tabs>
        <w:ind w:left="2880" w:hanging="360"/>
      </w:pPr>
      <w:rPr>
        <w:rFonts w:ascii="Arial" w:hAnsi="Arial" w:hint="default"/>
      </w:rPr>
    </w:lvl>
    <w:lvl w:ilvl="4" w:tplc="5C5A6C56" w:tentative="1">
      <w:start w:val="1"/>
      <w:numFmt w:val="bullet"/>
      <w:lvlText w:val="•"/>
      <w:lvlJc w:val="left"/>
      <w:pPr>
        <w:tabs>
          <w:tab w:val="num" w:pos="3600"/>
        </w:tabs>
        <w:ind w:left="3600" w:hanging="360"/>
      </w:pPr>
      <w:rPr>
        <w:rFonts w:ascii="Arial" w:hAnsi="Arial" w:hint="default"/>
      </w:rPr>
    </w:lvl>
    <w:lvl w:ilvl="5" w:tplc="8572D822" w:tentative="1">
      <w:start w:val="1"/>
      <w:numFmt w:val="bullet"/>
      <w:lvlText w:val="•"/>
      <w:lvlJc w:val="left"/>
      <w:pPr>
        <w:tabs>
          <w:tab w:val="num" w:pos="4320"/>
        </w:tabs>
        <w:ind w:left="4320" w:hanging="360"/>
      </w:pPr>
      <w:rPr>
        <w:rFonts w:ascii="Arial" w:hAnsi="Arial" w:hint="default"/>
      </w:rPr>
    </w:lvl>
    <w:lvl w:ilvl="6" w:tplc="485ECA2C" w:tentative="1">
      <w:start w:val="1"/>
      <w:numFmt w:val="bullet"/>
      <w:lvlText w:val="•"/>
      <w:lvlJc w:val="left"/>
      <w:pPr>
        <w:tabs>
          <w:tab w:val="num" w:pos="5040"/>
        </w:tabs>
        <w:ind w:left="5040" w:hanging="360"/>
      </w:pPr>
      <w:rPr>
        <w:rFonts w:ascii="Arial" w:hAnsi="Arial" w:hint="default"/>
      </w:rPr>
    </w:lvl>
    <w:lvl w:ilvl="7" w:tplc="8E5AA85C" w:tentative="1">
      <w:start w:val="1"/>
      <w:numFmt w:val="bullet"/>
      <w:lvlText w:val="•"/>
      <w:lvlJc w:val="left"/>
      <w:pPr>
        <w:tabs>
          <w:tab w:val="num" w:pos="5760"/>
        </w:tabs>
        <w:ind w:left="5760" w:hanging="360"/>
      </w:pPr>
      <w:rPr>
        <w:rFonts w:ascii="Arial" w:hAnsi="Arial" w:hint="default"/>
      </w:rPr>
    </w:lvl>
    <w:lvl w:ilvl="8" w:tplc="78F493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130893"/>
    <w:multiLevelType w:val="hybridMultilevel"/>
    <w:tmpl w:val="1D2A1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F54729"/>
    <w:multiLevelType w:val="hybridMultilevel"/>
    <w:tmpl w:val="9A86718A"/>
    <w:lvl w:ilvl="0" w:tplc="A740C180">
      <w:start w:val="1"/>
      <w:numFmt w:val="bullet"/>
      <w:lvlText w:val="•"/>
      <w:lvlJc w:val="left"/>
      <w:pPr>
        <w:tabs>
          <w:tab w:val="num" w:pos="720"/>
        </w:tabs>
        <w:ind w:left="720" w:hanging="360"/>
      </w:pPr>
      <w:rPr>
        <w:rFonts w:ascii="Times New Roman" w:hAnsi="Times New Roman" w:hint="default"/>
      </w:rPr>
    </w:lvl>
    <w:lvl w:ilvl="1" w:tplc="F6166636" w:tentative="1">
      <w:start w:val="1"/>
      <w:numFmt w:val="bullet"/>
      <w:lvlText w:val="•"/>
      <w:lvlJc w:val="left"/>
      <w:pPr>
        <w:tabs>
          <w:tab w:val="num" w:pos="1440"/>
        </w:tabs>
        <w:ind w:left="1440" w:hanging="360"/>
      </w:pPr>
      <w:rPr>
        <w:rFonts w:ascii="Times New Roman" w:hAnsi="Times New Roman" w:hint="default"/>
      </w:rPr>
    </w:lvl>
    <w:lvl w:ilvl="2" w:tplc="9F46BE04" w:tentative="1">
      <w:start w:val="1"/>
      <w:numFmt w:val="bullet"/>
      <w:lvlText w:val="•"/>
      <w:lvlJc w:val="left"/>
      <w:pPr>
        <w:tabs>
          <w:tab w:val="num" w:pos="2160"/>
        </w:tabs>
        <w:ind w:left="2160" w:hanging="360"/>
      </w:pPr>
      <w:rPr>
        <w:rFonts w:ascii="Times New Roman" w:hAnsi="Times New Roman" w:hint="default"/>
      </w:rPr>
    </w:lvl>
    <w:lvl w:ilvl="3" w:tplc="14B6E380" w:tentative="1">
      <w:start w:val="1"/>
      <w:numFmt w:val="bullet"/>
      <w:lvlText w:val="•"/>
      <w:lvlJc w:val="left"/>
      <w:pPr>
        <w:tabs>
          <w:tab w:val="num" w:pos="2880"/>
        </w:tabs>
        <w:ind w:left="2880" w:hanging="360"/>
      </w:pPr>
      <w:rPr>
        <w:rFonts w:ascii="Times New Roman" w:hAnsi="Times New Roman" w:hint="default"/>
      </w:rPr>
    </w:lvl>
    <w:lvl w:ilvl="4" w:tplc="31C0121E" w:tentative="1">
      <w:start w:val="1"/>
      <w:numFmt w:val="bullet"/>
      <w:lvlText w:val="•"/>
      <w:lvlJc w:val="left"/>
      <w:pPr>
        <w:tabs>
          <w:tab w:val="num" w:pos="3600"/>
        </w:tabs>
        <w:ind w:left="3600" w:hanging="360"/>
      </w:pPr>
      <w:rPr>
        <w:rFonts w:ascii="Times New Roman" w:hAnsi="Times New Roman" w:hint="default"/>
      </w:rPr>
    </w:lvl>
    <w:lvl w:ilvl="5" w:tplc="5ECE88AA" w:tentative="1">
      <w:start w:val="1"/>
      <w:numFmt w:val="bullet"/>
      <w:lvlText w:val="•"/>
      <w:lvlJc w:val="left"/>
      <w:pPr>
        <w:tabs>
          <w:tab w:val="num" w:pos="4320"/>
        </w:tabs>
        <w:ind w:left="4320" w:hanging="360"/>
      </w:pPr>
      <w:rPr>
        <w:rFonts w:ascii="Times New Roman" w:hAnsi="Times New Roman" w:hint="default"/>
      </w:rPr>
    </w:lvl>
    <w:lvl w:ilvl="6" w:tplc="880A8A0A" w:tentative="1">
      <w:start w:val="1"/>
      <w:numFmt w:val="bullet"/>
      <w:lvlText w:val="•"/>
      <w:lvlJc w:val="left"/>
      <w:pPr>
        <w:tabs>
          <w:tab w:val="num" w:pos="5040"/>
        </w:tabs>
        <w:ind w:left="5040" w:hanging="360"/>
      </w:pPr>
      <w:rPr>
        <w:rFonts w:ascii="Times New Roman" w:hAnsi="Times New Roman" w:hint="default"/>
      </w:rPr>
    </w:lvl>
    <w:lvl w:ilvl="7" w:tplc="49A22E42" w:tentative="1">
      <w:start w:val="1"/>
      <w:numFmt w:val="bullet"/>
      <w:lvlText w:val="•"/>
      <w:lvlJc w:val="left"/>
      <w:pPr>
        <w:tabs>
          <w:tab w:val="num" w:pos="5760"/>
        </w:tabs>
        <w:ind w:left="5760" w:hanging="360"/>
      </w:pPr>
      <w:rPr>
        <w:rFonts w:ascii="Times New Roman" w:hAnsi="Times New Roman" w:hint="default"/>
      </w:rPr>
    </w:lvl>
    <w:lvl w:ilvl="8" w:tplc="1960DB9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DD7AEE"/>
    <w:multiLevelType w:val="hybridMultilevel"/>
    <w:tmpl w:val="A824147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D4B2E05"/>
    <w:multiLevelType w:val="hybridMultilevel"/>
    <w:tmpl w:val="A4E698B6"/>
    <w:lvl w:ilvl="0" w:tplc="4D7023B8">
      <w:start w:val="2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82432"/>
    <w:multiLevelType w:val="multilevel"/>
    <w:tmpl w:val="9ECEB6A0"/>
    <w:lvl w:ilvl="0">
      <w:start w:val="1"/>
      <w:numFmt w:val="bullet"/>
      <w:lvlText w:val=""/>
      <w:lvlJc w:val="left"/>
      <w:pPr>
        <w:ind w:left="495" w:hanging="495"/>
      </w:pPr>
      <w:rPr>
        <w:rFonts w:ascii="Symbol" w:hAnsi="Symbol"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91A2713"/>
    <w:multiLevelType w:val="hybridMultilevel"/>
    <w:tmpl w:val="9CBC777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4" w15:restartNumberingAfterBreak="0">
    <w:nsid w:val="7B983873"/>
    <w:multiLevelType w:val="multilevel"/>
    <w:tmpl w:val="9A32FDFC"/>
    <w:lvl w:ilvl="0">
      <w:start w:val="1"/>
      <w:numFmt w:val="decimal"/>
      <w:lvlText w:val="%1."/>
      <w:lvlJc w:val="left"/>
      <w:pPr>
        <w:ind w:left="495" w:hanging="495"/>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604106"/>
    <w:multiLevelType w:val="hybridMultilevel"/>
    <w:tmpl w:val="67243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77017F"/>
    <w:multiLevelType w:val="hybridMultilevel"/>
    <w:tmpl w:val="38346B0E"/>
    <w:lvl w:ilvl="0" w:tplc="6742D19E">
      <w:start w:val="1"/>
      <w:numFmt w:val="bullet"/>
      <w:lvlText w:val=""/>
      <w:lvlJc w:val="left"/>
      <w:pPr>
        <w:tabs>
          <w:tab w:val="num" w:pos="720"/>
        </w:tabs>
        <w:ind w:left="720" w:hanging="360"/>
      </w:pPr>
      <w:rPr>
        <w:rFonts w:ascii="Symbol" w:hAnsi="Symbol" w:hint="default"/>
      </w:rPr>
    </w:lvl>
    <w:lvl w:ilvl="1" w:tplc="21A88D16" w:tentative="1">
      <w:start w:val="1"/>
      <w:numFmt w:val="bullet"/>
      <w:lvlText w:val=""/>
      <w:lvlJc w:val="left"/>
      <w:pPr>
        <w:tabs>
          <w:tab w:val="num" w:pos="1440"/>
        </w:tabs>
        <w:ind w:left="1440" w:hanging="360"/>
      </w:pPr>
      <w:rPr>
        <w:rFonts w:ascii="Symbol" w:hAnsi="Symbol" w:hint="default"/>
      </w:rPr>
    </w:lvl>
    <w:lvl w:ilvl="2" w:tplc="2B44460C" w:tentative="1">
      <w:start w:val="1"/>
      <w:numFmt w:val="bullet"/>
      <w:lvlText w:val=""/>
      <w:lvlJc w:val="left"/>
      <w:pPr>
        <w:tabs>
          <w:tab w:val="num" w:pos="2160"/>
        </w:tabs>
        <w:ind w:left="2160" w:hanging="360"/>
      </w:pPr>
      <w:rPr>
        <w:rFonts w:ascii="Symbol" w:hAnsi="Symbol" w:hint="default"/>
      </w:rPr>
    </w:lvl>
    <w:lvl w:ilvl="3" w:tplc="9CB8A57C" w:tentative="1">
      <w:start w:val="1"/>
      <w:numFmt w:val="bullet"/>
      <w:lvlText w:val=""/>
      <w:lvlJc w:val="left"/>
      <w:pPr>
        <w:tabs>
          <w:tab w:val="num" w:pos="2880"/>
        </w:tabs>
        <w:ind w:left="2880" w:hanging="360"/>
      </w:pPr>
      <w:rPr>
        <w:rFonts w:ascii="Symbol" w:hAnsi="Symbol" w:hint="default"/>
      </w:rPr>
    </w:lvl>
    <w:lvl w:ilvl="4" w:tplc="F64090C2" w:tentative="1">
      <w:start w:val="1"/>
      <w:numFmt w:val="bullet"/>
      <w:lvlText w:val=""/>
      <w:lvlJc w:val="left"/>
      <w:pPr>
        <w:tabs>
          <w:tab w:val="num" w:pos="3600"/>
        </w:tabs>
        <w:ind w:left="3600" w:hanging="360"/>
      </w:pPr>
      <w:rPr>
        <w:rFonts w:ascii="Symbol" w:hAnsi="Symbol" w:hint="default"/>
      </w:rPr>
    </w:lvl>
    <w:lvl w:ilvl="5" w:tplc="DA2087A8" w:tentative="1">
      <w:start w:val="1"/>
      <w:numFmt w:val="bullet"/>
      <w:lvlText w:val=""/>
      <w:lvlJc w:val="left"/>
      <w:pPr>
        <w:tabs>
          <w:tab w:val="num" w:pos="4320"/>
        </w:tabs>
        <w:ind w:left="4320" w:hanging="360"/>
      </w:pPr>
      <w:rPr>
        <w:rFonts w:ascii="Symbol" w:hAnsi="Symbol" w:hint="default"/>
      </w:rPr>
    </w:lvl>
    <w:lvl w:ilvl="6" w:tplc="C45CA140" w:tentative="1">
      <w:start w:val="1"/>
      <w:numFmt w:val="bullet"/>
      <w:lvlText w:val=""/>
      <w:lvlJc w:val="left"/>
      <w:pPr>
        <w:tabs>
          <w:tab w:val="num" w:pos="5040"/>
        </w:tabs>
        <w:ind w:left="5040" w:hanging="360"/>
      </w:pPr>
      <w:rPr>
        <w:rFonts w:ascii="Symbol" w:hAnsi="Symbol" w:hint="default"/>
      </w:rPr>
    </w:lvl>
    <w:lvl w:ilvl="7" w:tplc="C3E0F6AE" w:tentative="1">
      <w:start w:val="1"/>
      <w:numFmt w:val="bullet"/>
      <w:lvlText w:val=""/>
      <w:lvlJc w:val="left"/>
      <w:pPr>
        <w:tabs>
          <w:tab w:val="num" w:pos="5760"/>
        </w:tabs>
        <w:ind w:left="5760" w:hanging="360"/>
      </w:pPr>
      <w:rPr>
        <w:rFonts w:ascii="Symbol" w:hAnsi="Symbol" w:hint="default"/>
      </w:rPr>
    </w:lvl>
    <w:lvl w:ilvl="8" w:tplc="2F3695E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E18211C"/>
    <w:multiLevelType w:val="multilevel"/>
    <w:tmpl w:val="9ECEB6A0"/>
    <w:lvl w:ilvl="0">
      <w:start w:val="1"/>
      <w:numFmt w:val="bullet"/>
      <w:lvlText w:val=""/>
      <w:lvlJc w:val="left"/>
      <w:pPr>
        <w:ind w:left="495" w:hanging="495"/>
      </w:pPr>
      <w:rPr>
        <w:rFonts w:ascii="Symbol" w:hAnsi="Symbol"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0"/>
  </w:num>
  <w:num w:numId="3">
    <w:abstractNumId w:val="29"/>
  </w:num>
  <w:num w:numId="4">
    <w:abstractNumId w:val="28"/>
  </w:num>
  <w:num w:numId="5">
    <w:abstractNumId w:val="15"/>
  </w:num>
  <w:num w:numId="6">
    <w:abstractNumId w:val="19"/>
  </w:num>
  <w:num w:numId="7">
    <w:abstractNumId w:val="22"/>
  </w:num>
  <w:num w:numId="8">
    <w:abstractNumId w:val="3"/>
  </w:num>
  <w:num w:numId="9">
    <w:abstractNumId w:val="0"/>
  </w:num>
  <w:num w:numId="10">
    <w:abstractNumId w:val="1"/>
  </w:num>
  <w:num w:numId="11">
    <w:abstractNumId w:val="34"/>
  </w:num>
  <w:num w:numId="12">
    <w:abstractNumId w:val="36"/>
  </w:num>
  <w:num w:numId="13">
    <w:abstractNumId w:val="16"/>
  </w:num>
  <w:num w:numId="14">
    <w:abstractNumId w:val="20"/>
  </w:num>
  <w:num w:numId="15">
    <w:abstractNumId w:val="21"/>
  </w:num>
  <w:num w:numId="16">
    <w:abstractNumId w:val="9"/>
  </w:num>
  <w:num w:numId="17">
    <w:abstractNumId w:val="25"/>
  </w:num>
  <w:num w:numId="18">
    <w:abstractNumId w:val="27"/>
  </w:num>
  <w:num w:numId="19">
    <w:abstractNumId w:val="23"/>
  </w:num>
  <w:num w:numId="20">
    <w:abstractNumId w:val="4"/>
  </w:num>
  <w:num w:numId="21">
    <w:abstractNumId w:val="2"/>
  </w:num>
  <w:num w:numId="22">
    <w:abstractNumId w:val="6"/>
  </w:num>
  <w:num w:numId="23">
    <w:abstractNumId w:val="18"/>
  </w:num>
  <w:num w:numId="24">
    <w:abstractNumId w:val="7"/>
  </w:num>
  <w:num w:numId="25">
    <w:abstractNumId w:val="26"/>
  </w:num>
  <w:num w:numId="26">
    <w:abstractNumId w:val="12"/>
  </w:num>
  <w:num w:numId="27">
    <w:abstractNumId w:val="14"/>
  </w:num>
  <w:num w:numId="28">
    <w:abstractNumId w:val="33"/>
  </w:num>
  <w:num w:numId="29">
    <w:abstractNumId w:val="37"/>
  </w:num>
  <w:num w:numId="30">
    <w:abstractNumId w:val="5"/>
  </w:num>
  <w:num w:numId="31">
    <w:abstractNumId w:val="32"/>
  </w:num>
  <w:num w:numId="32">
    <w:abstractNumId w:val="17"/>
  </w:num>
  <w:num w:numId="33">
    <w:abstractNumId w:val="24"/>
  </w:num>
  <w:num w:numId="34">
    <w:abstractNumId w:val="10"/>
  </w:num>
  <w:num w:numId="35">
    <w:abstractNumId w:val="35"/>
  </w:num>
  <w:num w:numId="36">
    <w:abstractNumId w:val="11"/>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25"/>
    <w:rsid w:val="0000756C"/>
    <w:rsid w:val="00011961"/>
    <w:rsid w:val="00012FE3"/>
    <w:rsid w:val="00024EF7"/>
    <w:rsid w:val="00044245"/>
    <w:rsid w:val="0006686B"/>
    <w:rsid w:val="0009112E"/>
    <w:rsid w:val="00094126"/>
    <w:rsid w:val="000E7F78"/>
    <w:rsid w:val="000F2E51"/>
    <w:rsid w:val="001140BE"/>
    <w:rsid w:val="00126AC2"/>
    <w:rsid w:val="00132892"/>
    <w:rsid w:val="001757E1"/>
    <w:rsid w:val="001764FD"/>
    <w:rsid w:val="0019196B"/>
    <w:rsid w:val="001945C1"/>
    <w:rsid w:val="001A0BE4"/>
    <w:rsid w:val="001B083F"/>
    <w:rsid w:val="001B59E1"/>
    <w:rsid w:val="001C11D1"/>
    <w:rsid w:val="001D2F25"/>
    <w:rsid w:val="001E538D"/>
    <w:rsid w:val="00211149"/>
    <w:rsid w:val="0021543D"/>
    <w:rsid w:val="00230C6C"/>
    <w:rsid w:val="002336C3"/>
    <w:rsid w:val="002725AC"/>
    <w:rsid w:val="0027649B"/>
    <w:rsid w:val="00277C4F"/>
    <w:rsid w:val="002844DD"/>
    <w:rsid w:val="00287614"/>
    <w:rsid w:val="00287655"/>
    <w:rsid w:val="00287ADE"/>
    <w:rsid w:val="00291778"/>
    <w:rsid w:val="002B51CD"/>
    <w:rsid w:val="00317DDF"/>
    <w:rsid w:val="003333E7"/>
    <w:rsid w:val="00383203"/>
    <w:rsid w:val="00383614"/>
    <w:rsid w:val="00384F76"/>
    <w:rsid w:val="00392996"/>
    <w:rsid w:val="003A5586"/>
    <w:rsid w:val="003C28C8"/>
    <w:rsid w:val="003C3D2F"/>
    <w:rsid w:val="003E4AA2"/>
    <w:rsid w:val="0041505B"/>
    <w:rsid w:val="00425FBB"/>
    <w:rsid w:val="004472AB"/>
    <w:rsid w:val="0045192C"/>
    <w:rsid w:val="00455505"/>
    <w:rsid w:val="00463B80"/>
    <w:rsid w:val="004673CF"/>
    <w:rsid w:val="00494825"/>
    <w:rsid w:val="00495551"/>
    <w:rsid w:val="004B4709"/>
    <w:rsid w:val="004D1CAC"/>
    <w:rsid w:val="004F0005"/>
    <w:rsid w:val="00510443"/>
    <w:rsid w:val="00525D90"/>
    <w:rsid w:val="00534F44"/>
    <w:rsid w:val="005765E6"/>
    <w:rsid w:val="00580108"/>
    <w:rsid w:val="005A37E9"/>
    <w:rsid w:val="005C06EA"/>
    <w:rsid w:val="005D4FD8"/>
    <w:rsid w:val="005E08E9"/>
    <w:rsid w:val="005F5B3D"/>
    <w:rsid w:val="00603D15"/>
    <w:rsid w:val="00610A9F"/>
    <w:rsid w:val="00620C93"/>
    <w:rsid w:val="00622931"/>
    <w:rsid w:val="006255C5"/>
    <w:rsid w:val="0063164C"/>
    <w:rsid w:val="00631C13"/>
    <w:rsid w:val="0063358E"/>
    <w:rsid w:val="006671BF"/>
    <w:rsid w:val="00670ED7"/>
    <w:rsid w:val="0068110B"/>
    <w:rsid w:val="00686A95"/>
    <w:rsid w:val="006A3B56"/>
    <w:rsid w:val="006A4B1C"/>
    <w:rsid w:val="006B4A45"/>
    <w:rsid w:val="006C0CC3"/>
    <w:rsid w:val="006E696D"/>
    <w:rsid w:val="0071273E"/>
    <w:rsid w:val="00724EC5"/>
    <w:rsid w:val="00727E56"/>
    <w:rsid w:val="0074581B"/>
    <w:rsid w:val="00792530"/>
    <w:rsid w:val="00793A3A"/>
    <w:rsid w:val="007B6B25"/>
    <w:rsid w:val="007B7D09"/>
    <w:rsid w:val="007E2991"/>
    <w:rsid w:val="007E3268"/>
    <w:rsid w:val="00803701"/>
    <w:rsid w:val="008141CD"/>
    <w:rsid w:val="0081490E"/>
    <w:rsid w:val="00836197"/>
    <w:rsid w:val="008900AE"/>
    <w:rsid w:val="008C3FD8"/>
    <w:rsid w:val="008C75E6"/>
    <w:rsid w:val="008F527C"/>
    <w:rsid w:val="00903653"/>
    <w:rsid w:val="009133A1"/>
    <w:rsid w:val="00980493"/>
    <w:rsid w:val="00990D58"/>
    <w:rsid w:val="009A5050"/>
    <w:rsid w:val="009B581F"/>
    <w:rsid w:val="009C1977"/>
    <w:rsid w:val="009D5A63"/>
    <w:rsid w:val="009E01B5"/>
    <w:rsid w:val="00A26F1F"/>
    <w:rsid w:val="00A27117"/>
    <w:rsid w:val="00A31A10"/>
    <w:rsid w:val="00A36AD8"/>
    <w:rsid w:val="00A4301E"/>
    <w:rsid w:val="00A629E7"/>
    <w:rsid w:val="00A63758"/>
    <w:rsid w:val="00A91462"/>
    <w:rsid w:val="00A958A7"/>
    <w:rsid w:val="00AA20D7"/>
    <w:rsid w:val="00AA5B84"/>
    <w:rsid w:val="00AA6E21"/>
    <w:rsid w:val="00AB6F77"/>
    <w:rsid w:val="00AD58BA"/>
    <w:rsid w:val="00AE1AD9"/>
    <w:rsid w:val="00B00343"/>
    <w:rsid w:val="00B1412F"/>
    <w:rsid w:val="00B271B5"/>
    <w:rsid w:val="00B31C66"/>
    <w:rsid w:val="00B439FE"/>
    <w:rsid w:val="00B45B8D"/>
    <w:rsid w:val="00B80E1F"/>
    <w:rsid w:val="00B90833"/>
    <w:rsid w:val="00BB7971"/>
    <w:rsid w:val="00BD22B4"/>
    <w:rsid w:val="00BE1F6A"/>
    <w:rsid w:val="00C155E9"/>
    <w:rsid w:val="00C43CCC"/>
    <w:rsid w:val="00C5128C"/>
    <w:rsid w:val="00C535AD"/>
    <w:rsid w:val="00C550FF"/>
    <w:rsid w:val="00C6207E"/>
    <w:rsid w:val="00C6218D"/>
    <w:rsid w:val="00C62192"/>
    <w:rsid w:val="00C67116"/>
    <w:rsid w:val="00C752EC"/>
    <w:rsid w:val="00CC32BF"/>
    <w:rsid w:val="00CC3B79"/>
    <w:rsid w:val="00CD61B8"/>
    <w:rsid w:val="00CD6267"/>
    <w:rsid w:val="00CE05B0"/>
    <w:rsid w:val="00CE3D02"/>
    <w:rsid w:val="00CE706E"/>
    <w:rsid w:val="00CF2805"/>
    <w:rsid w:val="00CF7813"/>
    <w:rsid w:val="00D5056F"/>
    <w:rsid w:val="00D71160"/>
    <w:rsid w:val="00D731A4"/>
    <w:rsid w:val="00D73976"/>
    <w:rsid w:val="00D76CF0"/>
    <w:rsid w:val="00D91980"/>
    <w:rsid w:val="00D948AE"/>
    <w:rsid w:val="00DA2765"/>
    <w:rsid w:val="00DA58C9"/>
    <w:rsid w:val="00DB4793"/>
    <w:rsid w:val="00DC0DA9"/>
    <w:rsid w:val="00DC6CA9"/>
    <w:rsid w:val="00DC6F0F"/>
    <w:rsid w:val="00DD7175"/>
    <w:rsid w:val="00DE3E11"/>
    <w:rsid w:val="00DF1F91"/>
    <w:rsid w:val="00E16B40"/>
    <w:rsid w:val="00E23B0B"/>
    <w:rsid w:val="00E35279"/>
    <w:rsid w:val="00E60EA2"/>
    <w:rsid w:val="00EA5EAD"/>
    <w:rsid w:val="00EB6105"/>
    <w:rsid w:val="00ED1F4D"/>
    <w:rsid w:val="00ED6FD1"/>
    <w:rsid w:val="00F36052"/>
    <w:rsid w:val="00F76F16"/>
    <w:rsid w:val="00F8477B"/>
    <w:rsid w:val="00F857FE"/>
    <w:rsid w:val="00F85CEC"/>
    <w:rsid w:val="00F925FA"/>
    <w:rsid w:val="00FA58E7"/>
    <w:rsid w:val="00FA7735"/>
    <w:rsid w:val="00FF0E60"/>
    <w:rsid w:val="00FF7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4518"/>
  <w15:docId w15:val="{78D36292-38ED-4DDA-A3FB-D3A3CF08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25"/>
    <w:pPr>
      <w:spacing w:after="200" w:line="276" w:lineRule="auto"/>
      <w:ind w:firstLine="0"/>
      <w:jc w:val="left"/>
    </w:pPr>
    <w:rPr>
      <w:rFonts w:eastAsiaTheme="minorEastAsia"/>
      <w:lang w:val="lv-LV" w:eastAsia="lv-LV"/>
    </w:rPr>
  </w:style>
  <w:style w:type="paragraph" w:styleId="Heading1">
    <w:name w:val="heading 1"/>
    <w:basedOn w:val="Normal"/>
    <w:next w:val="Normal"/>
    <w:link w:val="Heading1Char"/>
    <w:qFormat/>
    <w:rsid w:val="00494825"/>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
    <w:semiHidden/>
    <w:unhideWhenUsed/>
    <w:qFormat/>
    <w:rsid w:val="004948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94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25"/>
    <w:rPr>
      <w:rFonts w:ascii="Times New Roman" w:eastAsia="Times New Roman" w:hAnsi="Times New Roman" w:cs="Times New Roman"/>
      <w:sz w:val="28"/>
      <w:szCs w:val="20"/>
      <w:lang w:val="lv-LV" w:eastAsia="ar-SA"/>
    </w:rPr>
  </w:style>
  <w:style w:type="character" w:customStyle="1" w:styleId="Heading2Char">
    <w:name w:val="Heading 2 Char"/>
    <w:basedOn w:val="DefaultParagraphFont"/>
    <w:link w:val="Heading2"/>
    <w:uiPriority w:val="9"/>
    <w:semiHidden/>
    <w:rsid w:val="00494825"/>
    <w:rPr>
      <w:rFonts w:asciiTheme="majorHAnsi" w:eastAsiaTheme="majorEastAsia" w:hAnsiTheme="majorHAnsi" w:cstheme="majorBidi"/>
      <w:b/>
      <w:bCs/>
      <w:color w:val="5B9BD5" w:themeColor="accent1"/>
      <w:sz w:val="26"/>
      <w:szCs w:val="26"/>
      <w:lang w:val="lv-LV" w:eastAsia="lv-LV"/>
    </w:rPr>
  </w:style>
  <w:style w:type="character" w:customStyle="1" w:styleId="Heading3Char">
    <w:name w:val="Heading 3 Char"/>
    <w:basedOn w:val="DefaultParagraphFont"/>
    <w:link w:val="Heading3"/>
    <w:uiPriority w:val="9"/>
    <w:rsid w:val="00494825"/>
    <w:rPr>
      <w:rFonts w:asciiTheme="majorHAnsi" w:eastAsiaTheme="majorEastAsia" w:hAnsiTheme="majorHAnsi" w:cstheme="majorBidi"/>
      <w:b/>
      <w:bCs/>
      <w:color w:val="5B9BD5" w:themeColor="accent1"/>
      <w:lang w:val="lv-LV" w:eastAsia="lv-LV"/>
    </w:rPr>
  </w:style>
  <w:style w:type="paragraph" w:styleId="BodyTextIndent3">
    <w:name w:val="Body Text Indent 3"/>
    <w:basedOn w:val="Normal"/>
    <w:link w:val="BodyTextIndent3Char"/>
    <w:rsid w:val="00494825"/>
    <w:pPr>
      <w:spacing w:after="0" w:line="240" w:lineRule="auto"/>
      <w:ind w:left="426" w:hanging="42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94825"/>
    <w:rPr>
      <w:rFonts w:ascii="Times New Roman" w:eastAsia="Times New Roman" w:hAnsi="Times New Roman" w:cs="Times New Roman"/>
      <w:sz w:val="24"/>
      <w:szCs w:val="20"/>
      <w:lang w:val="lv-LV" w:eastAsia="lv-LV"/>
    </w:rPr>
  </w:style>
  <w:style w:type="character" w:customStyle="1" w:styleId="BalloonTextChar">
    <w:name w:val="Balloon Text Char"/>
    <w:basedOn w:val="DefaultParagraphFont"/>
    <w:link w:val="BalloonText"/>
    <w:uiPriority w:val="99"/>
    <w:semiHidden/>
    <w:rsid w:val="00494825"/>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494825"/>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494825"/>
    <w:pPr>
      <w:spacing w:after="120"/>
    </w:pPr>
  </w:style>
  <w:style w:type="character" w:customStyle="1" w:styleId="BodyTextChar">
    <w:name w:val="Body Text Char"/>
    <w:basedOn w:val="DefaultParagraphFont"/>
    <w:link w:val="BodyText"/>
    <w:uiPriority w:val="99"/>
    <w:rsid w:val="00494825"/>
    <w:rPr>
      <w:rFonts w:eastAsiaTheme="minorEastAsia"/>
      <w:lang w:val="lv-LV" w:eastAsia="lv-LV"/>
    </w:rPr>
  </w:style>
  <w:style w:type="paragraph" w:styleId="NormalWeb">
    <w:name w:val="Normal (Web)"/>
    <w:basedOn w:val="Normal"/>
    <w:rsid w:val="00494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825"/>
    <w:rPr>
      <w:color w:val="0563C1" w:themeColor="hyperlink"/>
      <w:u w:val="single"/>
    </w:rPr>
  </w:style>
  <w:style w:type="paragraph" w:styleId="ListParagraph">
    <w:name w:val="List Paragraph"/>
    <w:basedOn w:val="Normal"/>
    <w:uiPriority w:val="34"/>
    <w:qFormat/>
    <w:rsid w:val="00494825"/>
    <w:pPr>
      <w:ind w:left="720"/>
      <w:contextualSpacing/>
    </w:pPr>
  </w:style>
  <w:style w:type="paragraph" w:styleId="Title">
    <w:name w:val="Title"/>
    <w:basedOn w:val="Normal"/>
    <w:link w:val="TitleChar"/>
    <w:qFormat/>
    <w:rsid w:val="00494825"/>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94825"/>
    <w:rPr>
      <w:rFonts w:ascii="Times New Roman" w:eastAsia="Times New Roman" w:hAnsi="Times New Roman" w:cs="Times New Roman"/>
      <w:sz w:val="32"/>
      <w:szCs w:val="20"/>
      <w:lang w:val="lv-LV" w:eastAsia="lv-LV"/>
    </w:rPr>
  </w:style>
  <w:style w:type="paragraph" w:customStyle="1" w:styleId="Default">
    <w:name w:val="Default"/>
    <w:rsid w:val="00494825"/>
    <w:pPr>
      <w:autoSpaceDE w:val="0"/>
      <w:autoSpaceDN w:val="0"/>
      <w:adjustRightInd w:val="0"/>
      <w:ind w:firstLine="0"/>
      <w:jc w:val="left"/>
    </w:pPr>
    <w:rPr>
      <w:rFonts w:ascii="Cambria" w:eastAsiaTheme="minorEastAsia" w:hAnsi="Cambria" w:cs="Cambria"/>
      <w:color w:val="000000"/>
      <w:sz w:val="24"/>
      <w:szCs w:val="24"/>
      <w:lang w:val="lv-LV" w:eastAsia="lv-LV"/>
    </w:rPr>
  </w:style>
  <w:style w:type="paragraph" w:styleId="Subtitle">
    <w:name w:val="Subtitle"/>
    <w:basedOn w:val="Normal"/>
    <w:link w:val="SubtitleChar"/>
    <w:qFormat/>
    <w:rsid w:val="00494825"/>
    <w:pPr>
      <w:spacing w:after="0" w:line="240" w:lineRule="auto"/>
      <w:ind w:hanging="126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94825"/>
    <w:rPr>
      <w:rFonts w:ascii="Times New Roman" w:eastAsia="Times New Roman" w:hAnsi="Times New Roman" w:cs="Times New Roman"/>
      <w:b/>
      <w:bCs/>
      <w:sz w:val="24"/>
      <w:szCs w:val="24"/>
      <w:lang w:val="lv-LV" w:eastAsia="lv-LV"/>
    </w:rPr>
  </w:style>
  <w:style w:type="paragraph" w:styleId="BodyTextIndent2">
    <w:name w:val="Body Text Indent 2"/>
    <w:basedOn w:val="Normal"/>
    <w:link w:val="BodyTextIndent2Char"/>
    <w:uiPriority w:val="99"/>
    <w:semiHidden/>
    <w:unhideWhenUsed/>
    <w:rsid w:val="00494825"/>
    <w:pPr>
      <w:spacing w:after="120" w:line="480" w:lineRule="auto"/>
      <w:ind w:left="283"/>
    </w:pPr>
  </w:style>
  <w:style w:type="character" w:customStyle="1" w:styleId="BodyTextIndent2Char">
    <w:name w:val="Body Text Indent 2 Char"/>
    <w:basedOn w:val="DefaultParagraphFont"/>
    <w:link w:val="BodyTextIndent2"/>
    <w:uiPriority w:val="99"/>
    <w:semiHidden/>
    <w:rsid w:val="00494825"/>
    <w:rPr>
      <w:rFonts w:eastAsiaTheme="minorEastAsia"/>
      <w:lang w:val="lv-LV" w:eastAsia="lv-LV"/>
    </w:rPr>
  </w:style>
  <w:style w:type="character" w:customStyle="1" w:styleId="apple-converted-space">
    <w:name w:val="apple-converted-space"/>
    <w:basedOn w:val="DefaultParagraphFont"/>
    <w:rsid w:val="00494825"/>
  </w:style>
  <w:style w:type="table" w:styleId="TableGrid">
    <w:name w:val="Table Grid"/>
    <w:basedOn w:val="TableNormal"/>
    <w:uiPriority w:val="59"/>
    <w:rsid w:val="004B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641">
      <w:bodyDiv w:val="1"/>
      <w:marLeft w:val="0"/>
      <w:marRight w:val="0"/>
      <w:marTop w:val="0"/>
      <w:marBottom w:val="0"/>
      <w:divBdr>
        <w:top w:val="none" w:sz="0" w:space="0" w:color="auto"/>
        <w:left w:val="none" w:sz="0" w:space="0" w:color="auto"/>
        <w:bottom w:val="none" w:sz="0" w:space="0" w:color="auto"/>
        <w:right w:val="none" w:sz="0" w:space="0" w:color="auto"/>
      </w:divBdr>
    </w:div>
    <w:div w:id="299382959">
      <w:bodyDiv w:val="1"/>
      <w:marLeft w:val="0"/>
      <w:marRight w:val="0"/>
      <w:marTop w:val="0"/>
      <w:marBottom w:val="0"/>
      <w:divBdr>
        <w:top w:val="none" w:sz="0" w:space="0" w:color="auto"/>
        <w:left w:val="none" w:sz="0" w:space="0" w:color="auto"/>
        <w:bottom w:val="none" w:sz="0" w:space="0" w:color="auto"/>
        <w:right w:val="none" w:sz="0" w:space="0" w:color="auto"/>
      </w:divBdr>
    </w:div>
    <w:div w:id="300888021">
      <w:bodyDiv w:val="1"/>
      <w:marLeft w:val="0"/>
      <w:marRight w:val="0"/>
      <w:marTop w:val="0"/>
      <w:marBottom w:val="0"/>
      <w:divBdr>
        <w:top w:val="none" w:sz="0" w:space="0" w:color="auto"/>
        <w:left w:val="none" w:sz="0" w:space="0" w:color="auto"/>
        <w:bottom w:val="none" w:sz="0" w:space="0" w:color="auto"/>
        <w:right w:val="none" w:sz="0" w:space="0" w:color="auto"/>
      </w:divBdr>
    </w:div>
    <w:div w:id="339626464">
      <w:bodyDiv w:val="1"/>
      <w:marLeft w:val="0"/>
      <w:marRight w:val="0"/>
      <w:marTop w:val="0"/>
      <w:marBottom w:val="0"/>
      <w:divBdr>
        <w:top w:val="none" w:sz="0" w:space="0" w:color="auto"/>
        <w:left w:val="none" w:sz="0" w:space="0" w:color="auto"/>
        <w:bottom w:val="none" w:sz="0" w:space="0" w:color="auto"/>
        <w:right w:val="none" w:sz="0" w:space="0" w:color="auto"/>
      </w:divBdr>
    </w:div>
    <w:div w:id="699550496">
      <w:bodyDiv w:val="1"/>
      <w:marLeft w:val="0"/>
      <w:marRight w:val="0"/>
      <w:marTop w:val="0"/>
      <w:marBottom w:val="0"/>
      <w:divBdr>
        <w:top w:val="none" w:sz="0" w:space="0" w:color="auto"/>
        <w:left w:val="none" w:sz="0" w:space="0" w:color="auto"/>
        <w:bottom w:val="none" w:sz="0" w:space="0" w:color="auto"/>
        <w:right w:val="none" w:sz="0" w:space="0" w:color="auto"/>
      </w:divBdr>
    </w:div>
    <w:div w:id="850727566">
      <w:bodyDiv w:val="1"/>
      <w:marLeft w:val="0"/>
      <w:marRight w:val="0"/>
      <w:marTop w:val="0"/>
      <w:marBottom w:val="0"/>
      <w:divBdr>
        <w:top w:val="none" w:sz="0" w:space="0" w:color="auto"/>
        <w:left w:val="none" w:sz="0" w:space="0" w:color="auto"/>
        <w:bottom w:val="none" w:sz="0" w:space="0" w:color="auto"/>
        <w:right w:val="none" w:sz="0" w:space="0" w:color="auto"/>
      </w:divBdr>
    </w:div>
    <w:div w:id="923146087">
      <w:bodyDiv w:val="1"/>
      <w:marLeft w:val="0"/>
      <w:marRight w:val="0"/>
      <w:marTop w:val="0"/>
      <w:marBottom w:val="0"/>
      <w:divBdr>
        <w:top w:val="none" w:sz="0" w:space="0" w:color="auto"/>
        <w:left w:val="none" w:sz="0" w:space="0" w:color="auto"/>
        <w:bottom w:val="none" w:sz="0" w:space="0" w:color="auto"/>
        <w:right w:val="none" w:sz="0" w:space="0" w:color="auto"/>
      </w:divBdr>
    </w:div>
    <w:div w:id="929629259">
      <w:bodyDiv w:val="1"/>
      <w:marLeft w:val="0"/>
      <w:marRight w:val="0"/>
      <w:marTop w:val="0"/>
      <w:marBottom w:val="0"/>
      <w:divBdr>
        <w:top w:val="none" w:sz="0" w:space="0" w:color="auto"/>
        <w:left w:val="none" w:sz="0" w:space="0" w:color="auto"/>
        <w:bottom w:val="none" w:sz="0" w:space="0" w:color="auto"/>
        <w:right w:val="none" w:sz="0" w:space="0" w:color="auto"/>
      </w:divBdr>
    </w:div>
    <w:div w:id="1142383658">
      <w:bodyDiv w:val="1"/>
      <w:marLeft w:val="0"/>
      <w:marRight w:val="0"/>
      <w:marTop w:val="0"/>
      <w:marBottom w:val="0"/>
      <w:divBdr>
        <w:top w:val="none" w:sz="0" w:space="0" w:color="auto"/>
        <w:left w:val="none" w:sz="0" w:space="0" w:color="auto"/>
        <w:bottom w:val="none" w:sz="0" w:space="0" w:color="auto"/>
        <w:right w:val="none" w:sz="0" w:space="0" w:color="auto"/>
      </w:divBdr>
    </w:div>
    <w:div w:id="1272668902">
      <w:bodyDiv w:val="1"/>
      <w:marLeft w:val="0"/>
      <w:marRight w:val="0"/>
      <w:marTop w:val="0"/>
      <w:marBottom w:val="0"/>
      <w:divBdr>
        <w:top w:val="none" w:sz="0" w:space="0" w:color="auto"/>
        <w:left w:val="none" w:sz="0" w:space="0" w:color="auto"/>
        <w:bottom w:val="none" w:sz="0" w:space="0" w:color="auto"/>
        <w:right w:val="none" w:sz="0" w:space="0" w:color="auto"/>
      </w:divBdr>
    </w:div>
    <w:div w:id="1276015399">
      <w:bodyDiv w:val="1"/>
      <w:marLeft w:val="0"/>
      <w:marRight w:val="0"/>
      <w:marTop w:val="0"/>
      <w:marBottom w:val="0"/>
      <w:divBdr>
        <w:top w:val="none" w:sz="0" w:space="0" w:color="auto"/>
        <w:left w:val="none" w:sz="0" w:space="0" w:color="auto"/>
        <w:bottom w:val="none" w:sz="0" w:space="0" w:color="auto"/>
        <w:right w:val="none" w:sz="0" w:space="0" w:color="auto"/>
      </w:divBdr>
    </w:div>
    <w:div w:id="1281032230">
      <w:bodyDiv w:val="1"/>
      <w:marLeft w:val="0"/>
      <w:marRight w:val="0"/>
      <w:marTop w:val="0"/>
      <w:marBottom w:val="0"/>
      <w:divBdr>
        <w:top w:val="none" w:sz="0" w:space="0" w:color="auto"/>
        <w:left w:val="none" w:sz="0" w:space="0" w:color="auto"/>
        <w:bottom w:val="none" w:sz="0" w:space="0" w:color="auto"/>
        <w:right w:val="none" w:sz="0" w:space="0" w:color="auto"/>
      </w:divBdr>
    </w:div>
    <w:div w:id="1453131697">
      <w:bodyDiv w:val="1"/>
      <w:marLeft w:val="0"/>
      <w:marRight w:val="0"/>
      <w:marTop w:val="0"/>
      <w:marBottom w:val="0"/>
      <w:divBdr>
        <w:top w:val="none" w:sz="0" w:space="0" w:color="auto"/>
        <w:left w:val="none" w:sz="0" w:space="0" w:color="auto"/>
        <w:bottom w:val="none" w:sz="0" w:space="0" w:color="auto"/>
        <w:right w:val="none" w:sz="0" w:space="0" w:color="auto"/>
      </w:divBdr>
    </w:div>
    <w:div w:id="1485120535">
      <w:bodyDiv w:val="1"/>
      <w:marLeft w:val="0"/>
      <w:marRight w:val="0"/>
      <w:marTop w:val="0"/>
      <w:marBottom w:val="0"/>
      <w:divBdr>
        <w:top w:val="none" w:sz="0" w:space="0" w:color="auto"/>
        <w:left w:val="none" w:sz="0" w:space="0" w:color="auto"/>
        <w:bottom w:val="none" w:sz="0" w:space="0" w:color="auto"/>
        <w:right w:val="none" w:sz="0" w:space="0" w:color="auto"/>
      </w:divBdr>
    </w:div>
    <w:div w:id="1528132760">
      <w:bodyDiv w:val="1"/>
      <w:marLeft w:val="0"/>
      <w:marRight w:val="0"/>
      <w:marTop w:val="0"/>
      <w:marBottom w:val="0"/>
      <w:divBdr>
        <w:top w:val="none" w:sz="0" w:space="0" w:color="auto"/>
        <w:left w:val="none" w:sz="0" w:space="0" w:color="auto"/>
        <w:bottom w:val="none" w:sz="0" w:space="0" w:color="auto"/>
        <w:right w:val="none" w:sz="0" w:space="0" w:color="auto"/>
      </w:divBdr>
    </w:div>
    <w:div w:id="1542398352">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991671375">
      <w:bodyDiv w:val="1"/>
      <w:marLeft w:val="0"/>
      <w:marRight w:val="0"/>
      <w:marTop w:val="0"/>
      <w:marBottom w:val="0"/>
      <w:divBdr>
        <w:top w:val="none" w:sz="0" w:space="0" w:color="auto"/>
        <w:left w:val="none" w:sz="0" w:space="0" w:color="auto"/>
        <w:bottom w:val="none" w:sz="0" w:space="0" w:color="auto"/>
        <w:right w:val="none" w:sz="0" w:space="0" w:color="auto"/>
      </w:divBdr>
    </w:div>
    <w:div w:id="20250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4DA3-C563-4D7B-ABCD-ECBE82FE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9514</Words>
  <Characters>5423</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dc:creator>
  <cp:lastModifiedBy>User</cp:lastModifiedBy>
  <cp:revision>4</cp:revision>
  <dcterms:created xsi:type="dcterms:W3CDTF">2022-03-01T12:09:00Z</dcterms:created>
  <dcterms:modified xsi:type="dcterms:W3CDTF">2022-03-10T12:38:00Z</dcterms:modified>
</cp:coreProperties>
</file>